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4BC1" w14:textId="77777777" w:rsidR="00653C60" w:rsidRDefault="00145AE1">
      <w:pPr>
        <w:spacing w:before="91"/>
        <w:ind w:left="233"/>
        <w:rPr>
          <w:b/>
          <w:sz w:val="56"/>
        </w:rPr>
      </w:pPr>
      <w:bookmarkStart w:id="0" w:name="How_do_we_grow_(teacher).pdf"/>
      <w:bookmarkEnd w:id="0"/>
      <w:r>
        <w:rPr>
          <w:b/>
          <w:sz w:val="56"/>
        </w:rPr>
        <w:t>Grow</w:t>
      </w:r>
    </w:p>
    <w:p w14:paraId="5F0AF837" w14:textId="77777777" w:rsidR="00653C60" w:rsidRDefault="00653C60">
      <w:pPr>
        <w:pStyle w:val="BodyText"/>
        <w:rPr>
          <w:b/>
          <w:sz w:val="20"/>
        </w:rPr>
      </w:pPr>
    </w:p>
    <w:p w14:paraId="42E12C4C" w14:textId="77777777" w:rsidR="00653C60" w:rsidRDefault="00653C60">
      <w:pPr>
        <w:pStyle w:val="BodyText"/>
        <w:rPr>
          <w:b/>
          <w:sz w:val="20"/>
        </w:rPr>
      </w:pPr>
    </w:p>
    <w:p w14:paraId="536D430A" w14:textId="77777777" w:rsidR="00653C60" w:rsidRDefault="00145AE1">
      <w:pPr>
        <w:pStyle w:val="BodyText"/>
        <w:spacing w:before="5"/>
        <w:rPr>
          <w:b/>
          <w:sz w:val="17"/>
        </w:rPr>
      </w:pPr>
      <w:r>
        <w:pict w14:anchorId="58403485">
          <v:shapetype id="_x0000_t202" coordsize="21600,21600" o:spt="202" path="m,l,21600r21600,l21600,xe">
            <v:stroke joinstyle="miter"/>
            <v:path gradientshapeok="t" o:connecttype="rect"/>
          </v:shapetype>
          <v:shape id="_x0000_s1050" type="#_x0000_t202" style="position:absolute;margin-left:56.65pt;margin-top:12.35pt;width:482.15pt;height:108.05pt;z-index:-251663872;mso-wrap-distance-left:0;mso-wrap-distance-right:0;mso-position-horizontal-relative:page" filled="f" strokeweight=".48pt">
            <v:textbox inset="0,0,0,0">
              <w:txbxContent>
                <w:p w14:paraId="7A3DBC37" w14:textId="77777777" w:rsidR="00653C60" w:rsidRDefault="00145AE1">
                  <w:pPr>
                    <w:ind w:left="96"/>
                    <w:rPr>
                      <w:b/>
                    </w:rPr>
                  </w:pPr>
                  <w:r>
                    <w:rPr>
                      <w:b/>
                      <w:color w:val="CC3399"/>
                    </w:rPr>
                    <w:t>SUMMARY</w:t>
                  </w:r>
                </w:p>
                <w:p w14:paraId="2D6A962C" w14:textId="77777777" w:rsidR="00653C60" w:rsidRDefault="00145AE1">
                  <w:pPr>
                    <w:pStyle w:val="BodyText"/>
                    <w:spacing w:before="128"/>
                    <w:ind w:left="96"/>
                  </w:pPr>
                  <w:r>
                    <w:t>Age group: 9-12 years old</w:t>
                  </w:r>
                </w:p>
                <w:p w14:paraId="6D0FEA20" w14:textId="77777777" w:rsidR="00653C60" w:rsidRDefault="00145AE1">
                  <w:pPr>
                    <w:pStyle w:val="BodyText"/>
                    <w:spacing w:before="37" w:line="280" w:lineRule="auto"/>
                    <w:ind w:left="96" w:right="2882"/>
                  </w:pPr>
                  <w:r>
                    <w:t>Number of hours: 10-12 hours (maths science, technology and arts) Maths topics: Proportionality, scaling, measuring, geometry</w:t>
                  </w:r>
                </w:p>
                <w:p w14:paraId="1695CD28" w14:textId="77777777" w:rsidR="00653C60" w:rsidRDefault="00145AE1">
                  <w:pPr>
                    <w:pStyle w:val="BodyText"/>
                    <w:spacing w:line="276" w:lineRule="auto"/>
                    <w:ind w:left="105" w:right="337"/>
                  </w:pPr>
                  <w:r>
                    <w:t xml:space="preserve">Short description of activity: Students measure different body parts. They explore the differences in proportion between the body </w:t>
                  </w:r>
                  <w:r>
                    <w:t>of children and adults. They design and create a costume for different age groups.</w:t>
                  </w:r>
                </w:p>
              </w:txbxContent>
            </v:textbox>
            <w10:wrap type="topAndBottom" anchorx="page"/>
          </v:shape>
        </w:pict>
      </w:r>
    </w:p>
    <w:p w14:paraId="21B1B1E6" w14:textId="77777777" w:rsidR="00653C60" w:rsidRDefault="00653C60">
      <w:pPr>
        <w:pStyle w:val="BodyText"/>
        <w:rPr>
          <w:b/>
          <w:sz w:val="14"/>
        </w:rPr>
      </w:pPr>
    </w:p>
    <w:p w14:paraId="3902812C" w14:textId="77777777" w:rsidR="00653C60" w:rsidRDefault="00145AE1">
      <w:pPr>
        <w:pStyle w:val="BodyText"/>
        <w:spacing w:before="101"/>
        <w:ind w:left="233"/>
      </w:pPr>
      <w:r>
        <w:pict w14:anchorId="322BADA8">
          <v:line id="_x0000_s1049" style="position:absolute;left:0;text-align:left;z-index:-251662848;mso-wrap-distance-left:0;mso-wrap-distance-right:0;mso-position-horizontal-relative:page" from="55.2pt,20.9pt" to="539.95pt,20.9pt" strokecolor="#c39" strokeweight=".48pt">
            <w10:wrap type="topAndBottom" anchorx="page"/>
          </v:line>
        </w:pict>
      </w:r>
      <w:r>
        <w:rPr>
          <w:color w:val="CC3399"/>
        </w:rPr>
        <w:t>Real-world motivation</w:t>
      </w:r>
    </w:p>
    <w:p w14:paraId="30224CCD" w14:textId="77777777" w:rsidR="00653C60" w:rsidRDefault="00653C60">
      <w:pPr>
        <w:pStyle w:val="BodyText"/>
        <w:rPr>
          <w:sz w:val="14"/>
        </w:rPr>
      </w:pPr>
    </w:p>
    <w:p w14:paraId="2EE929D1" w14:textId="77777777" w:rsidR="00653C60" w:rsidRDefault="00145AE1">
      <w:pPr>
        <w:pStyle w:val="BodyText"/>
        <w:spacing w:before="101" w:line="276" w:lineRule="auto"/>
        <w:ind w:left="233" w:right="227" w:hanging="10"/>
        <w:jc w:val="both"/>
      </w:pPr>
      <w:r>
        <w:t>Juan is 12 years old. He has noticed that his trousers and the sleeves of his t-shirt are now short but are wide enough for him. Last week, he visi</w:t>
      </w:r>
      <w:r>
        <w:t xml:space="preserve">ted the </w:t>
      </w:r>
      <w:proofErr w:type="spellStart"/>
      <w:r>
        <w:t>paediatrician</w:t>
      </w:r>
      <w:proofErr w:type="spellEnd"/>
      <w:r>
        <w:t xml:space="preserve"> for a periodical medical examination and vaccines. As usual, the nurse weighed him and measured his height, but did not measure the perimeter of his head as he has seen the nurse do with babies. He is intrigued by all of this. Why are</w:t>
      </w:r>
      <w:r>
        <w:t xml:space="preserve"> his clothes small in some measurements only? Why doesn’t the nurse take the same measures for all ages?</w:t>
      </w:r>
    </w:p>
    <w:p w14:paraId="41F60C7E" w14:textId="77777777" w:rsidR="00653C60" w:rsidRDefault="00653C60">
      <w:pPr>
        <w:pStyle w:val="BodyText"/>
        <w:spacing w:before="7"/>
        <w:rPr>
          <w:sz w:val="25"/>
        </w:rPr>
      </w:pPr>
    </w:p>
    <w:p w14:paraId="174A2840" w14:textId="77777777" w:rsidR="00653C60" w:rsidRDefault="00145AE1">
      <w:pPr>
        <w:pStyle w:val="BodyText"/>
        <w:ind w:left="233"/>
        <w:jc w:val="both"/>
      </w:pPr>
      <w:r>
        <w:pict w14:anchorId="50B1C99E">
          <v:line id="_x0000_s1048" style="position:absolute;left:0;text-align:left;z-index:-251661824;mso-wrap-distance-left:0;mso-wrap-distance-right:0;mso-position-horizontal-relative:page" from="55.2pt,15.85pt" to="539.95pt,15.85pt" strokecolor="#c39" strokeweight=".48pt">
            <w10:wrap type="topAndBottom" anchorx="page"/>
          </v:line>
        </w:pict>
      </w:r>
      <w:r>
        <w:rPr>
          <w:color w:val="CC3399"/>
        </w:rPr>
        <w:t>Problem(s) to be tackled</w:t>
      </w:r>
    </w:p>
    <w:p w14:paraId="12F6D700" w14:textId="77777777" w:rsidR="00653C60" w:rsidRDefault="00653C60">
      <w:pPr>
        <w:pStyle w:val="BodyText"/>
        <w:rPr>
          <w:sz w:val="14"/>
        </w:rPr>
      </w:pPr>
    </w:p>
    <w:p w14:paraId="22A2D3DF" w14:textId="77777777" w:rsidR="00653C60" w:rsidRDefault="00145AE1">
      <w:pPr>
        <w:pStyle w:val="BodyText"/>
        <w:spacing w:before="101" w:line="280" w:lineRule="auto"/>
        <w:ind w:left="233" w:right="231" w:hanging="10"/>
        <w:jc w:val="both"/>
      </w:pPr>
      <w:r>
        <w:t>In the 9-12 age group, all children are aware of the changes to their body and growth, but the fact that this growth process is not proportional is not something they are usually aware of.</w:t>
      </w:r>
    </w:p>
    <w:p w14:paraId="5BA6E6AE" w14:textId="77777777" w:rsidR="00653C60" w:rsidRDefault="00145AE1">
      <w:pPr>
        <w:pStyle w:val="BodyText"/>
        <w:spacing w:line="276" w:lineRule="auto"/>
        <w:ind w:left="233" w:right="232" w:hanging="10"/>
        <w:jc w:val="both"/>
      </w:pPr>
      <w:r>
        <w:t>Depending on the age group, students could be in any of these situa</w:t>
      </w:r>
      <w:r>
        <w:t>tions: a) They have studied the life cycle and classification of living beings, etc. b) They have studied the human body, vital functions, etc.</w:t>
      </w:r>
    </w:p>
    <w:p w14:paraId="2CEC84CB" w14:textId="77777777" w:rsidR="00653C60" w:rsidRDefault="00653C60">
      <w:pPr>
        <w:pStyle w:val="BodyText"/>
        <w:spacing w:before="8"/>
        <w:rPr>
          <w:sz w:val="24"/>
        </w:rPr>
      </w:pPr>
    </w:p>
    <w:p w14:paraId="08AF2296" w14:textId="77777777" w:rsidR="00653C60" w:rsidRDefault="00145AE1">
      <w:pPr>
        <w:pStyle w:val="ListParagraph"/>
        <w:numPr>
          <w:ilvl w:val="0"/>
          <w:numId w:val="2"/>
        </w:numPr>
        <w:tabs>
          <w:tab w:val="left" w:pos="593"/>
          <w:tab w:val="left" w:pos="594"/>
        </w:tabs>
        <w:spacing w:before="0" w:line="273" w:lineRule="auto"/>
        <w:ind w:right="475"/>
      </w:pPr>
      <w:r>
        <w:t xml:space="preserve">Can you design a costume for Halloween, Christmas, Carnival or other event </w:t>
      </w:r>
      <w:r>
        <w:rPr>
          <w:spacing w:val="-3"/>
        </w:rPr>
        <w:t xml:space="preserve">and </w:t>
      </w:r>
      <w:r>
        <w:t>make it in all different</w:t>
      </w:r>
      <w:r>
        <w:rPr>
          <w:spacing w:val="-4"/>
        </w:rPr>
        <w:t xml:space="preserve"> </w:t>
      </w:r>
      <w:r>
        <w:t>sizes?</w:t>
      </w:r>
    </w:p>
    <w:p w14:paraId="41CE88DE" w14:textId="77777777" w:rsidR="00653C60" w:rsidRDefault="00145AE1">
      <w:pPr>
        <w:pStyle w:val="ListParagraph"/>
        <w:numPr>
          <w:ilvl w:val="0"/>
          <w:numId w:val="2"/>
        </w:numPr>
        <w:tabs>
          <w:tab w:val="left" w:pos="593"/>
          <w:tab w:val="left" w:pos="594"/>
        </w:tabs>
        <w:spacing w:before="2"/>
      </w:pPr>
      <w:r>
        <w:t>What do you need? What do you have to</w:t>
      </w:r>
      <w:r>
        <w:rPr>
          <w:spacing w:val="-13"/>
        </w:rPr>
        <w:t xml:space="preserve"> </w:t>
      </w:r>
      <w:r>
        <w:t>do?</w:t>
      </w:r>
    </w:p>
    <w:p w14:paraId="2B658537" w14:textId="77777777" w:rsidR="00653C60" w:rsidRDefault="00145AE1">
      <w:pPr>
        <w:pStyle w:val="BodyText"/>
        <w:spacing w:before="37" w:line="280" w:lineRule="auto"/>
        <w:ind w:left="593" w:right="273"/>
      </w:pPr>
      <w:r>
        <w:t>If smaller siblings are involved or if the school includes infant education groups, the project is even more interesting due to the different sizes that will be involved.</w:t>
      </w:r>
    </w:p>
    <w:p w14:paraId="70B45D47" w14:textId="77777777" w:rsidR="00653C60" w:rsidRDefault="00653C60">
      <w:pPr>
        <w:pStyle w:val="BodyText"/>
        <w:spacing w:before="7"/>
        <w:rPr>
          <w:sz w:val="24"/>
        </w:rPr>
      </w:pPr>
    </w:p>
    <w:p w14:paraId="526B65E0" w14:textId="77777777" w:rsidR="00653C60" w:rsidRDefault="00145AE1">
      <w:pPr>
        <w:pStyle w:val="BodyText"/>
        <w:ind w:left="233"/>
        <w:jc w:val="both"/>
      </w:pPr>
      <w:r>
        <w:pict w14:anchorId="4F908618">
          <v:line id="_x0000_s1047" style="position:absolute;left:0;text-align:left;z-index:-251660800;mso-wrap-distance-left:0;mso-wrap-distance-right:0;mso-position-horizontal-relative:page" from="55.2pt,15.85pt" to="539.95pt,15.85pt" strokecolor="#c39" strokeweight=".48pt">
            <w10:wrap type="topAndBottom" anchorx="page"/>
          </v:line>
        </w:pict>
      </w:r>
      <w:r>
        <w:rPr>
          <w:color w:val="CC3399"/>
        </w:rPr>
        <w:t>Goals</w:t>
      </w:r>
    </w:p>
    <w:p w14:paraId="7D303097" w14:textId="77777777" w:rsidR="00653C60" w:rsidRDefault="00653C60">
      <w:pPr>
        <w:pStyle w:val="BodyText"/>
        <w:spacing w:before="5"/>
        <w:rPr>
          <w:sz w:val="14"/>
        </w:rPr>
      </w:pPr>
    </w:p>
    <w:p w14:paraId="3CC5187A" w14:textId="77777777" w:rsidR="00653C60" w:rsidRDefault="00145AE1">
      <w:pPr>
        <w:spacing w:before="101"/>
        <w:ind w:left="233"/>
        <w:rPr>
          <w:i/>
        </w:rPr>
      </w:pPr>
      <w:r>
        <w:rPr>
          <w:i/>
          <w:color w:val="CC3399"/>
        </w:rPr>
        <w:t>Skills:</w:t>
      </w:r>
    </w:p>
    <w:p w14:paraId="7048D177" w14:textId="77777777" w:rsidR="00653C60" w:rsidRDefault="00145AE1">
      <w:pPr>
        <w:pStyle w:val="ListParagraph"/>
        <w:numPr>
          <w:ilvl w:val="0"/>
          <w:numId w:val="2"/>
        </w:numPr>
        <w:tabs>
          <w:tab w:val="left" w:pos="593"/>
          <w:tab w:val="left" w:pos="594"/>
        </w:tabs>
      </w:pPr>
      <w:r>
        <w:t xml:space="preserve">Decide which lengths are needed in a 3D model </w:t>
      </w:r>
      <w:r>
        <w:rPr>
          <w:spacing w:val="-3"/>
        </w:rPr>
        <w:t xml:space="preserve">and </w:t>
      </w:r>
      <w:r>
        <w:t>perform</w:t>
      </w:r>
      <w:r>
        <w:rPr>
          <w:spacing w:val="-8"/>
        </w:rPr>
        <w:t xml:space="preserve"> </w:t>
      </w:r>
      <w:r>
        <w:t>them</w:t>
      </w:r>
    </w:p>
    <w:p w14:paraId="3498B792" w14:textId="77777777" w:rsidR="00653C60" w:rsidRDefault="00145AE1">
      <w:pPr>
        <w:pStyle w:val="ListParagraph"/>
        <w:numPr>
          <w:ilvl w:val="0"/>
          <w:numId w:val="2"/>
        </w:numPr>
        <w:tabs>
          <w:tab w:val="left" w:pos="593"/>
          <w:tab w:val="left" w:pos="594"/>
        </w:tabs>
        <w:spacing w:before="8"/>
      </w:pPr>
      <w:r>
        <w:t>Use ratios and proportions in a meaningful</w:t>
      </w:r>
      <w:r>
        <w:rPr>
          <w:spacing w:val="-7"/>
        </w:rPr>
        <w:t xml:space="preserve"> </w:t>
      </w:r>
      <w:r>
        <w:t>context</w:t>
      </w:r>
    </w:p>
    <w:p w14:paraId="61C720E5" w14:textId="77777777" w:rsidR="00653C60" w:rsidRDefault="00145AE1">
      <w:pPr>
        <w:pStyle w:val="ListParagraph"/>
        <w:numPr>
          <w:ilvl w:val="0"/>
          <w:numId w:val="2"/>
        </w:numPr>
        <w:tabs>
          <w:tab w:val="left" w:pos="593"/>
          <w:tab w:val="left" w:pos="594"/>
        </w:tabs>
        <w:spacing w:before="4"/>
      </w:pPr>
      <w:r>
        <w:t>Interpret data from a measurement</w:t>
      </w:r>
      <w:r>
        <w:rPr>
          <w:spacing w:val="-6"/>
        </w:rPr>
        <w:t xml:space="preserve"> </w:t>
      </w:r>
      <w:r>
        <w:t>table</w:t>
      </w:r>
    </w:p>
    <w:p w14:paraId="2F45EE9F" w14:textId="77777777" w:rsidR="00653C60" w:rsidRDefault="00145AE1">
      <w:pPr>
        <w:pStyle w:val="ListParagraph"/>
        <w:numPr>
          <w:ilvl w:val="0"/>
          <w:numId w:val="2"/>
        </w:numPr>
        <w:tabs>
          <w:tab w:val="left" w:pos="593"/>
          <w:tab w:val="left" w:pos="594"/>
        </w:tabs>
        <w:spacing w:before="8"/>
      </w:pPr>
      <w:r>
        <w:t xml:space="preserve">2D design (on paper) </w:t>
      </w:r>
      <w:r>
        <w:rPr>
          <w:spacing w:val="-3"/>
        </w:rPr>
        <w:t xml:space="preserve">and </w:t>
      </w:r>
      <w:r>
        <w:t>scale to real</w:t>
      </w:r>
      <w:r>
        <w:rPr>
          <w:spacing w:val="-5"/>
        </w:rPr>
        <w:t xml:space="preserve"> </w:t>
      </w:r>
      <w:r>
        <w:t>size</w:t>
      </w:r>
    </w:p>
    <w:p w14:paraId="28E02626" w14:textId="77777777" w:rsidR="00653C60" w:rsidRDefault="00145AE1">
      <w:pPr>
        <w:pStyle w:val="ListParagraph"/>
        <w:numPr>
          <w:ilvl w:val="0"/>
          <w:numId w:val="2"/>
        </w:numPr>
        <w:tabs>
          <w:tab w:val="left" w:pos="593"/>
          <w:tab w:val="left" w:pos="594"/>
        </w:tabs>
        <w:spacing w:before="9"/>
      </w:pPr>
      <w:proofErr w:type="spellStart"/>
      <w:r>
        <w:t>Optimise</w:t>
      </w:r>
      <w:proofErr w:type="spellEnd"/>
      <w:r>
        <w:rPr>
          <w:spacing w:val="-2"/>
        </w:rPr>
        <w:t xml:space="preserve"> </w:t>
      </w:r>
      <w:r>
        <w:t>the</w:t>
      </w:r>
      <w:r>
        <w:rPr>
          <w:spacing w:val="-1"/>
        </w:rPr>
        <w:t xml:space="preserve"> </w:t>
      </w:r>
      <w:r>
        <w:t>use</w:t>
      </w:r>
      <w:r>
        <w:rPr>
          <w:spacing w:val="-6"/>
        </w:rPr>
        <w:t xml:space="preserve"> </w:t>
      </w:r>
      <w:r>
        <w:t>of</w:t>
      </w:r>
      <w:r>
        <w:rPr>
          <w:spacing w:val="-1"/>
        </w:rPr>
        <w:t xml:space="preserve"> </w:t>
      </w:r>
      <w:r>
        <w:t>a</w:t>
      </w:r>
      <w:r>
        <w:rPr>
          <w:spacing w:val="-1"/>
        </w:rPr>
        <w:t xml:space="preserve"> </w:t>
      </w:r>
      <w:r>
        <w:t>resource</w:t>
      </w:r>
      <w:r>
        <w:rPr>
          <w:spacing w:val="-1"/>
        </w:rPr>
        <w:t xml:space="preserve"> </w:t>
      </w:r>
      <w:r>
        <w:t>(cloth,</w:t>
      </w:r>
      <w:r>
        <w:rPr>
          <w:spacing w:val="-10"/>
        </w:rPr>
        <w:t xml:space="preserve"> </w:t>
      </w:r>
      <w:r>
        <w:t>glue,</w:t>
      </w:r>
      <w:r>
        <w:rPr>
          <w:spacing w:val="-5"/>
        </w:rPr>
        <w:t xml:space="preserve"> </w:t>
      </w:r>
      <w:r>
        <w:t>paper, etc.)</w:t>
      </w:r>
      <w:r>
        <w:rPr>
          <w:spacing w:val="-12"/>
        </w:rPr>
        <w:t xml:space="preserve"> </w:t>
      </w:r>
      <w:r>
        <w:t>in</w:t>
      </w:r>
      <w:r>
        <w:rPr>
          <w:spacing w:val="-6"/>
        </w:rPr>
        <w:t xml:space="preserve"> </w:t>
      </w:r>
      <w:r>
        <w:t>order</w:t>
      </w:r>
      <w:r>
        <w:rPr>
          <w:spacing w:val="-6"/>
        </w:rPr>
        <w:t xml:space="preserve"> </w:t>
      </w:r>
      <w:r>
        <w:t>to stay within</w:t>
      </w:r>
      <w:r>
        <w:rPr>
          <w:spacing w:val="-1"/>
        </w:rPr>
        <w:t xml:space="preserve"> </w:t>
      </w:r>
      <w:r>
        <w:t>a</w:t>
      </w:r>
      <w:r>
        <w:rPr>
          <w:spacing w:val="-1"/>
        </w:rPr>
        <w:t xml:space="preserve"> </w:t>
      </w:r>
      <w:r>
        <w:t>certain</w:t>
      </w:r>
    </w:p>
    <w:p w14:paraId="3A245839" w14:textId="77777777" w:rsidR="00653C60" w:rsidRDefault="00653C60">
      <w:pPr>
        <w:sectPr w:rsidR="00653C60">
          <w:footerReference w:type="default" r:id="rId7"/>
          <w:type w:val="continuous"/>
          <w:pgSz w:w="11900" w:h="16840"/>
          <w:pgMar w:top="1040" w:right="900" w:bottom="2480" w:left="900" w:header="720" w:footer="2283" w:gutter="0"/>
          <w:pgNumType w:start="1"/>
          <w:cols w:space="720"/>
        </w:sectPr>
      </w:pPr>
    </w:p>
    <w:p w14:paraId="1F594313" w14:textId="77777777" w:rsidR="00653C60" w:rsidRDefault="00145AE1">
      <w:pPr>
        <w:pStyle w:val="BodyText"/>
        <w:spacing w:before="89"/>
        <w:ind w:left="593"/>
      </w:pPr>
      <w:r>
        <w:lastRenderedPageBreak/>
        <w:t>budget or available stock.</w:t>
      </w:r>
    </w:p>
    <w:p w14:paraId="3E6EE481" w14:textId="77777777" w:rsidR="00653C60" w:rsidRDefault="00145AE1">
      <w:pPr>
        <w:pStyle w:val="ListParagraph"/>
        <w:numPr>
          <w:ilvl w:val="0"/>
          <w:numId w:val="2"/>
        </w:numPr>
        <w:tabs>
          <w:tab w:val="left" w:pos="593"/>
          <w:tab w:val="left" w:pos="594"/>
        </w:tabs>
        <w:spacing w:before="8"/>
      </w:pPr>
      <w:r>
        <w:t xml:space="preserve">Schedule the tasks, the time </w:t>
      </w:r>
      <w:r>
        <w:rPr>
          <w:spacing w:val="-3"/>
        </w:rPr>
        <w:t xml:space="preserve">and </w:t>
      </w:r>
      <w:r>
        <w:t>the</w:t>
      </w:r>
      <w:r>
        <w:rPr>
          <w:spacing w:val="2"/>
        </w:rPr>
        <w:t xml:space="preserve"> </w:t>
      </w:r>
      <w:r>
        <w:t>resources</w:t>
      </w:r>
    </w:p>
    <w:p w14:paraId="3F40EFF8" w14:textId="77777777" w:rsidR="00653C60" w:rsidRDefault="00653C60">
      <w:pPr>
        <w:pStyle w:val="BodyText"/>
        <w:rPr>
          <w:sz w:val="26"/>
        </w:rPr>
      </w:pPr>
    </w:p>
    <w:p w14:paraId="3942E565" w14:textId="77777777" w:rsidR="00653C60" w:rsidRDefault="00653C60">
      <w:pPr>
        <w:pStyle w:val="BodyText"/>
        <w:spacing w:before="2"/>
        <w:rPr>
          <w:sz w:val="25"/>
        </w:rPr>
      </w:pPr>
    </w:p>
    <w:p w14:paraId="56672789" w14:textId="77777777" w:rsidR="00653C60" w:rsidRDefault="00145AE1">
      <w:pPr>
        <w:spacing w:before="1"/>
        <w:ind w:left="233"/>
        <w:rPr>
          <w:i/>
        </w:rPr>
      </w:pPr>
      <w:r>
        <w:rPr>
          <w:i/>
          <w:color w:val="CC3399"/>
        </w:rPr>
        <w:t>Knowledge:</w:t>
      </w:r>
    </w:p>
    <w:p w14:paraId="4E64966C" w14:textId="77777777" w:rsidR="00653C60" w:rsidRDefault="00145AE1">
      <w:pPr>
        <w:pStyle w:val="ListParagraph"/>
        <w:numPr>
          <w:ilvl w:val="0"/>
          <w:numId w:val="2"/>
        </w:numPr>
        <w:tabs>
          <w:tab w:val="left" w:pos="593"/>
          <w:tab w:val="left" w:pos="594"/>
        </w:tabs>
        <w:spacing w:line="247" w:lineRule="auto"/>
        <w:ind w:right="650"/>
      </w:pPr>
      <w:r>
        <w:t xml:space="preserve">Length, circumference, perimeter </w:t>
      </w:r>
      <w:r>
        <w:rPr>
          <w:spacing w:val="-3"/>
        </w:rPr>
        <w:t xml:space="preserve">and </w:t>
      </w:r>
      <w:r>
        <w:t>its relationship to diameter/radius and pi number, ratios and</w:t>
      </w:r>
      <w:r>
        <w:rPr>
          <w:spacing w:val="-2"/>
        </w:rPr>
        <w:t xml:space="preserve"> </w:t>
      </w:r>
      <w:r>
        <w:t>scales</w:t>
      </w:r>
    </w:p>
    <w:p w14:paraId="03EB9D68" w14:textId="77777777" w:rsidR="00653C60" w:rsidRDefault="00145AE1">
      <w:pPr>
        <w:pStyle w:val="ListParagraph"/>
        <w:numPr>
          <w:ilvl w:val="0"/>
          <w:numId w:val="2"/>
        </w:numPr>
        <w:tabs>
          <w:tab w:val="left" w:pos="593"/>
          <w:tab w:val="left" w:pos="594"/>
        </w:tabs>
        <w:spacing w:before="1"/>
      </w:pPr>
      <w:r>
        <w:t>Read and interpret data from</w:t>
      </w:r>
      <w:r>
        <w:rPr>
          <w:spacing w:val="-5"/>
        </w:rPr>
        <w:t xml:space="preserve"> </w:t>
      </w:r>
      <w:r>
        <w:t>tables</w:t>
      </w:r>
    </w:p>
    <w:p w14:paraId="01024F0A" w14:textId="77777777" w:rsidR="00653C60" w:rsidRDefault="00145AE1">
      <w:pPr>
        <w:pStyle w:val="ListParagraph"/>
        <w:numPr>
          <w:ilvl w:val="0"/>
          <w:numId w:val="2"/>
        </w:numPr>
        <w:tabs>
          <w:tab w:val="left" w:pos="593"/>
          <w:tab w:val="left" w:pos="594"/>
        </w:tabs>
        <w:spacing w:before="8"/>
      </w:pPr>
      <w:proofErr w:type="spellStart"/>
      <w:r>
        <w:t>Organisation</w:t>
      </w:r>
      <w:proofErr w:type="spellEnd"/>
      <w:r>
        <w:t xml:space="preserve"> of living beings Growth, development and</w:t>
      </w:r>
      <w:r>
        <w:rPr>
          <w:spacing w:val="-15"/>
        </w:rPr>
        <w:t xml:space="preserve"> </w:t>
      </w:r>
      <w:r>
        <w:t>health</w:t>
      </w:r>
    </w:p>
    <w:p w14:paraId="509EE535" w14:textId="77777777" w:rsidR="00653C60" w:rsidRDefault="00145AE1">
      <w:pPr>
        <w:pStyle w:val="ListParagraph"/>
        <w:numPr>
          <w:ilvl w:val="0"/>
          <w:numId w:val="2"/>
        </w:numPr>
        <w:tabs>
          <w:tab w:val="left" w:pos="593"/>
          <w:tab w:val="left" w:pos="594"/>
        </w:tabs>
        <w:spacing w:before="9" w:line="247" w:lineRule="auto"/>
        <w:ind w:right="1127"/>
      </w:pPr>
      <w:r>
        <w:t xml:space="preserve">Characteristics of living beings according </w:t>
      </w:r>
      <w:r>
        <w:rPr>
          <w:spacing w:val="-3"/>
        </w:rPr>
        <w:t xml:space="preserve">to </w:t>
      </w:r>
      <w:r>
        <w:t xml:space="preserve">their interaction function, evolution </w:t>
      </w:r>
      <w:r>
        <w:rPr>
          <w:spacing w:val="-3"/>
        </w:rPr>
        <w:t xml:space="preserve">and </w:t>
      </w:r>
      <w:r>
        <w:t>ad</w:t>
      </w:r>
      <w:r>
        <w:t>aptation to the</w:t>
      </w:r>
      <w:r>
        <w:rPr>
          <w:spacing w:val="-1"/>
        </w:rPr>
        <w:t xml:space="preserve"> </w:t>
      </w:r>
      <w:r>
        <w:t>environment</w:t>
      </w:r>
    </w:p>
    <w:p w14:paraId="7ACC1365" w14:textId="77777777" w:rsidR="00653C60" w:rsidRDefault="00145AE1">
      <w:pPr>
        <w:pStyle w:val="ListParagraph"/>
        <w:numPr>
          <w:ilvl w:val="0"/>
          <w:numId w:val="2"/>
        </w:numPr>
        <w:tabs>
          <w:tab w:val="left" w:pos="593"/>
          <w:tab w:val="left" w:pos="594"/>
        </w:tabs>
        <w:spacing w:before="0" w:line="267" w:lineRule="exact"/>
      </w:pPr>
      <w:r>
        <w:t>Design, plan and execute a project with a certain</w:t>
      </w:r>
      <w:r>
        <w:rPr>
          <w:spacing w:val="-8"/>
        </w:rPr>
        <w:t xml:space="preserve"> </w:t>
      </w:r>
      <w:r>
        <w:t>budget</w:t>
      </w:r>
    </w:p>
    <w:p w14:paraId="0210F9A3" w14:textId="77777777" w:rsidR="00653C60" w:rsidRDefault="00145AE1">
      <w:pPr>
        <w:pStyle w:val="ListParagraph"/>
        <w:numPr>
          <w:ilvl w:val="0"/>
          <w:numId w:val="2"/>
        </w:numPr>
        <w:tabs>
          <w:tab w:val="left" w:pos="593"/>
          <w:tab w:val="left" w:pos="594"/>
        </w:tabs>
        <w:spacing w:before="8"/>
      </w:pPr>
      <w:r>
        <w:t>Schedule resources, people and time to complete a</w:t>
      </w:r>
      <w:r>
        <w:rPr>
          <w:spacing w:val="-18"/>
        </w:rPr>
        <w:t xml:space="preserve"> </w:t>
      </w:r>
      <w:r>
        <w:t>task</w:t>
      </w:r>
    </w:p>
    <w:p w14:paraId="6045A413" w14:textId="77777777" w:rsidR="00653C60" w:rsidRDefault="00145AE1">
      <w:pPr>
        <w:pStyle w:val="ListParagraph"/>
        <w:numPr>
          <w:ilvl w:val="0"/>
          <w:numId w:val="2"/>
        </w:numPr>
        <w:tabs>
          <w:tab w:val="left" w:pos="593"/>
          <w:tab w:val="left" w:pos="594"/>
        </w:tabs>
        <w:spacing w:before="8"/>
      </w:pPr>
      <w:proofErr w:type="spellStart"/>
      <w:r>
        <w:t>Optimise</w:t>
      </w:r>
      <w:proofErr w:type="spellEnd"/>
      <w:r>
        <w:t xml:space="preserve"> the use of</w:t>
      </w:r>
      <w:r>
        <w:rPr>
          <w:spacing w:val="-6"/>
        </w:rPr>
        <w:t xml:space="preserve"> </w:t>
      </w:r>
      <w:r>
        <w:t>materials</w:t>
      </w:r>
    </w:p>
    <w:p w14:paraId="6AB46024" w14:textId="77777777" w:rsidR="00653C60" w:rsidRDefault="00653C60">
      <w:pPr>
        <w:pStyle w:val="BodyText"/>
        <w:rPr>
          <w:sz w:val="26"/>
        </w:rPr>
      </w:pPr>
    </w:p>
    <w:p w14:paraId="24D943DC" w14:textId="77777777" w:rsidR="00653C60" w:rsidRDefault="00145AE1">
      <w:pPr>
        <w:ind w:left="233"/>
        <w:rPr>
          <w:i/>
        </w:rPr>
      </w:pPr>
      <w:r>
        <w:rPr>
          <w:i/>
          <w:color w:val="CC3399"/>
        </w:rPr>
        <w:t>National curriculum:</w:t>
      </w:r>
    </w:p>
    <w:p w14:paraId="3E0D0F49" w14:textId="77777777" w:rsidR="00653C60" w:rsidRDefault="00145AE1">
      <w:pPr>
        <w:pStyle w:val="ListParagraph"/>
        <w:numPr>
          <w:ilvl w:val="0"/>
          <w:numId w:val="2"/>
        </w:numPr>
        <w:tabs>
          <w:tab w:val="left" w:pos="593"/>
          <w:tab w:val="left" w:pos="594"/>
        </w:tabs>
      </w:pPr>
      <w:r>
        <w:t xml:space="preserve">Mathematics: Block 2: Numbers; Block 3: Measurement; Block </w:t>
      </w:r>
      <w:r>
        <w:rPr>
          <w:spacing w:val="-3"/>
        </w:rPr>
        <w:t>4:</w:t>
      </w:r>
      <w:r>
        <w:rPr>
          <w:spacing w:val="-15"/>
        </w:rPr>
        <w:t xml:space="preserve"> </w:t>
      </w:r>
      <w:r>
        <w:t>Ge</w:t>
      </w:r>
      <w:r>
        <w:t>ometry</w:t>
      </w:r>
    </w:p>
    <w:p w14:paraId="16103E7C" w14:textId="77777777" w:rsidR="00653C60" w:rsidRDefault="00145AE1">
      <w:pPr>
        <w:pStyle w:val="ListParagraph"/>
        <w:numPr>
          <w:ilvl w:val="0"/>
          <w:numId w:val="2"/>
        </w:numPr>
        <w:tabs>
          <w:tab w:val="left" w:pos="593"/>
          <w:tab w:val="left" w:pos="594"/>
        </w:tabs>
        <w:spacing w:before="38" w:line="278" w:lineRule="auto"/>
        <w:ind w:right="335"/>
      </w:pPr>
      <w:r>
        <w:t>Experimental science: Block 1: introduction to scientific activity; Block</w:t>
      </w:r>
      <w:r>
        <w:rPr>
          <w:spacing w:val="-48"/>
        </w:rPr>
        <w:t xml:space="preserve"> </w:t>
      </w:r>
      <w:r>
        <w:t>2: Human beings and health; Block 3: Living</w:t>
      </w:r>
      <w:r>
        <w:rPr>
          <w:spacing w:val="-2"/>
        </w:rPr>
        <w:t xml:space="preserve"> </w:t>
      </w:r>
      <w:r>
        <w:t>beings</w:t>
      </w:r>
    </w:p>
    <w:p w14:paraId="0839E228" w14:textId="77777777" w:rsidR="00653C60" w:rsidRDefault="00653C60">
      <w:pPr>
        <w:pStyle w:val="BodyText"/>
        <w:spacing w:before="9"/>
        <w:rPr>
          <w:sz w:val="24"/>
        </w:rPr>
      </w:pPr>
    </w:p>
    <w:p w14:paraId="2FA5DA78" w14:textId="77777777" w:rsidR="00653C60" w:rsidRDefault="00145AE1">
      <w:pPr>
        <w:pStyle w:val="BodyText"/>
        <w:ind w:left="233"/>
      </w:pPr>
      <w:r>
        <w:pict w14:anchorId="76751C6F">
          <v:line id="_x0000_s1046" style="position:absolute;left:0;text-align:left;z-index:-251659776;mso-wrap-distance-left:0;mso-wrap-distance-right:0;mso-position-horizontal-relative:page" from="55.2pt,15.85pt" to="539.95pt,15.85pt" strokecolor="#c39" strokeweight=".48pt">
            <w10:wrap type="topAndBottom" anchorx="page"/>
          </v:line>
        </w:pict>
      </w:r>
      <w:r>
        <w:rPr>
          <w:color w:val="CC3399"/>
        </w:rPr>
        <w:t>Methodology</w:t>
      </w:r>
    </w:p>
    <w:p w14:paraId="08BB0171" w14:textId="77777777" w:rsidR="00653C60" w:rsidRDefault="00653C60">
      <w:pPr>
        <w:pStyle w:val="BodyText"/>
        <w:spacing w:before="5"/>
        <w:rPr>
          <w:sz w:val="14"/>
        </w:rPr>
      </w:pPr>
    </w:p>
    <w:p w14:paraId="09330959" w14:textId="77777777" w:rsidR="00653C60" w:rsidRDefault="00145AE1">
      <w:pPr>
        <w:spacing w:before="101" w:after="38"/>
        <w:ind w:left="233"/>
        <w:rPr>
          <w:i/>
        </w:rPr>
      </w:pPr>
      <w:r>
        <w:rPr>
          <w:i/>
          <w:color w:val="CC3399"/>
        </w:rPr>
        <w:t>Chronological overview:</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226"/>
        <w:gridCol w:w="951"/>
      </w:tblGrid>
      <w:tr w:rsidR="00653C60" w14:paraId="68747253" w14:textId="77777777">
        <w:trPr>
          <w:trHeight w:val="292"/>
        </w:trPr>
        <w:tc>
          <w:tcPr>
            <w:tcW w:w="677" w:type="dxa"/>
          </w:tcPr>
          <w:p w14:paraId="05FA3EC7" w14:textId="77777777" w:rsidR="00653C60" w:rsidRDefault="00145AE1">
            <w:pPr>
              <w:pStyle w:val="TableParagraph"/>
              <w:spacing w:line="255" w:lineRule="exact"/>
            </w:pPr>
            <w:r>
              <w:t>Part</w:t>
            </w:r>
          </w:p>
        </w:tc>
        <w:tc>
          <w:tcPr>
            <w:tcW w:w="8226" w:type="dxa"/>
          </w:tcPr>
          <w:p w14:paraId="6C47088B" w14:textId="77777777" w:rsidR="00653C60" w:rsidRDefault="00145AE1">
            <w:pPr>
              <w:pStyle w:val="TableParagraph"/>
              <w:spacing w:line="255" w:lineRule="exact"/>
            </w:pPr>
            <w:r>
              <w:t>Description</w:t>
            </w:r>
          </w:p>
        </w:tc>
        <w:tc>
          <w:tcPr>
            <w:tcW w:w="951" w:type="dxa"/>
          </w:tcPr>
          <w:p w14:paraId="7C1FBBCC" w14:textId="77777777" w:rsidR="00653C60" w:rsidRDefault="00145AE1">
            <w:pPr>
              <w:pStyle w:val="TableParagraph"/>
              <w:spacing w:line="255" w:lineRule="exact"/>
              <w:ind w:left="109"/>
            </w:pPr>
            <w:r>
              <w:t>Timing</w:t>
            </w:r>
          </w:p>
        </w:tc>
      </w:tr>
      <w:tr w:rsidR="00653C60" w14:paraId="2E3F0060" w14:textId="77777777">
        <w:trPr>
          <w:trHeight w:val="1468"/>
        </w:trPr>
        <w:tc>
          <w:tcPr>
            <w:tcW w:w="677" w:type="dxa"/>
          </w:tcPr>
          <w:p w14:paraId="5652C5AC" w14:textId="77777777" w:rsidR="00653C60" w:rsidRDefault="00145AE1">
            <w:pPr>
              <w:pStyle w:val="TableParagraph"/>
              <w:spacing w:line="255" w:lineRule="exact"/>
            </w:pPr>
            <w:r>
              <w:t>1</w:t>
            </w:r>
          </w:p>
        </w:tc>
        <w:tc>
          <w:tcPr>
            <w:tcW w:w="8226" w:type="dxa"/>
          </w:tcPr>
          <w:p w14:paraId="40764A6D" w14:textId="77777777" w:rsidR="00653C60" w:rsidRDefault="00145AE1">
            <w:pPr>
              <w:pStyle w:val="TableParagraph"/>
              <w:spacing w:line="255" w:lineRule="exact"/>
              <w:rPr>
                <w:b/>
              </w:rPr>
            </w:pPr>
            <w:r>
              <w:rPr>
                <w:b/>
              </w:rPr>
              <w:t>Teacher’s introduction to the problem: group discussion</w:t>
            </w:r>
          </w:p>
          <w:p w14:paraId="15120381" w14:textId="77777777" w:rsidR="00653C60" w:rsidRDefault="00145AE1">
            <w:pPr>
              <w:pStyle w:val="TableParagraph"/>
              <w:spacing w:before="37" w:line="280" w:lineRule="auto"/>
              <w:ind w:right="409"/>
              <w:rPr>
                <w:i/>
              </w:rPr>
            </w:pPr>
            <w:r>
              <w:rPr>
                <w:i/>
              </w:rPr>
              <w:t>The teacher introduces the real-world motivation of the activity in</w:t>
            </w:r>
            <w:r>
              <w:rPr>
                <w:i/>
                <w:spacing w:val="-26"/>
              </w:rPr>
              <w:t xml:space="preserve"> </w:t>
            </w:r>
            <w:r>
              <w:rPr>
                <w:i/>
              </w:rPr>
              <w:t>context: life cycle, human body, vital functions, growth, development or</w:t>
            </w:r>
            <w:r>
              <w:rPr>
                <w:i/>
                <w:spacing w:val="-15"/>
              </w:rPr>
              <w:t xml:space="preserve"> </w:t>
            </w:r>
            <w:r>
              <w:rPr>
                <w:i/>
              </w:rPr>
              <w:t>health.</w:t>
            </w:r>
          </w:p>
          <w:p w14:paraId="6F1D1F69" w14:textId="77777777" w:rsidR="00653C60" w:rsidRDefault="00145AE1">
            <w:pPr>
              <w:pStyle w:val="TableParagraph"/>
              <w:spacing w:line="248" w:lineRule="exact"/>
            </w:pPr>
            <w:r>
              <w:t xml:space="preserve">Children are invited to think about the part of </w:t>
            </w:r>
            <w:r>
              <w:rPr>
                <w:spacing w:val="-3"/>
              </w:rPr>
              <w:t xml:space="preserve">the </w:t>
            </w:r>
            <w:r>
              <w:t>body that needs to</w:t>
            </w:r>
            <w:r>
              <w:rPr>
                <w:spacing w:val="-25"/>
              </w:rPr>
              <w:t xml:space="preserve"> </w:t>
            </w:r>
            <w:r>
              <w:t>be</w:t>
            </w:r>
          </w:p>
          <w:p w14:paraId="4B4AFE26" w14:textId="77777777" w:rsidR="00653C60" w:rsidRDefault="00145AE1">
            <w:pPr>
              <w:pStyle w:val="TableParagraph"/>
              <w:spacing w:before="37"/>
            </w:pPr>
            <w:r>
              <w:t>measured.</w:t>
            </w:r>
          </w:p>
        </w:tc>
        <w:tc>
          <w:tcPr>
            <w:tcW w:w="951" w:type="dxa"/>
          </w:tcPr>
          <w:p w14:paraId="1704CD27" w14:textId="77777777" w:rsidR="00653C60" w:rsidRDefault="00145AE1">
            <w:pPr>
              <w:pStyle w:val="TableParagraph"/>
              <w:spacing w:line="255" w:lineRule="exact"/>
              <w:ind w:left="109"/>
            </w:pPr>
            <w:r>
              <w:t>20’</w:t>
            </w:r>
          </w:p>
        </w:tc>
      </w:tr>
      <w:tr w:rsidR="00653C60" w14:paraId="208CF954" w14:textId="77777777">
        <w:trPr>
          <w:trHeight w:val="2059"/>
        </w:trPr>
        <w:tc>
          <w:tcPr>
            <w:tcW w:w="677" w:type="dxa"/>
          </w:tcPr>
          <w:p w14:paraId="41FE26FC" w14:textId="77777777" w:rsidR="00653C60" w:rsidRDefault="00145AE1">
            <w:pPr>
              <w:pStyle w:val="TableParagraph"/>
              <w:spacing w:line="255" w:lineRule="exact"/>
            </w:pPr>
            <w:r>
              <w:t>2</w:t>
            </w:r>
          </w:p>
        </w:tc>
        <w:tc>
          <w:tcPr>
            <w:tcW w:w="8226" w:type="dxa"/>
          </w:tcPr>
          <w:p w14:paraId="4E2A6FA8" w14:textId="77777777" w:rsidR="00653C60" w:rsidRDefault="00145AE1">
            <w:pPr>
              <w:pStyle w:val="TableParagraph"/>
              <w:spacing w:line="255" w:lineRule="exact"/>
              <w:rPr>
                <w:b/>
              </w:rPr>
            </w:pPr>
            <w:r>
              <w:rPr>
                <w:b/>
              </w:rPr>
              <w:t>Draw a model of your body: group work</w:t>
            </w:r>
          </w:p>
          <w:p w14:paraId="4D0A5F44" w14:textId="77777777" w:rsidR="00653C60" w:rsidRDefault="00145AE1">
            <w:pPr>
              <w:pStyle w:val="TableParagraph"/>
              <w:spacing w:before="42" w:line="276" w:lineRule="auto"/>
              <w:ind w:right="85"/>
              <w:rPr>
                <w:i/>
              </w:rPr>
            </w:pPr>
            <w:r>
              <w:rPr>
                <w:i/>
              </w:rPr>
              <w:t>The teacher introduces the problem of creating a model of the human body. Ages 9-10 can focus on a 2D 1:10 model with lines, re</w:t>
            </w:r>
            <w:r>
              <w:rPr>
                <w:i/>
              </w:rPr>
              <w:t>ctangles or circumferences (stick-man style), while ages 11-12 might even try some 3D modelling with paper, wooden or plastic blocks.</w:t>
            </w:r>
          </w:p>
          <w:p w14:paraId="21F58860" w14:textId="77777777" w:rsidR="00653C60" w:rsidRDefault="00145AE1">
            <w:pPr>
              <w:pStyle w:val="TableParagraph"/>
              <w:spacing w:line="252" w:lineRule="exact"/>
            </w:pPr>
            <w:r>
              <w:t>Children should take measurements of a classmate: height, arm length, leg</w:t>
            </w:r>
          </w:p>
          <w:p w14:paraId="637D8817" w14:textId="77777777" w:rsidR="00653C60" w:rsidRDefault="00145AE1">
            <w:pPr>
              <w:pStyle w:val="TableParagraph"/>
              <w:spacing w:before="42"/>
            </w:pPr>
            <w:r>
              <w:t>length, trunk length, head perimeter, arm length and arm perimeter, etc.</w:t>
            </w:r>
          </w:p>
        </w:tc>
        <w:tc>
          <w:tcPr>
            <w:tcW w:w="951" w:type="dxa"/>
          </w:tcPr>
          <w:p w14:paraId="61DAC38E" w14:textId="77777777" w:rsidR="00653C60" w:rsidRDefault="00145AE1">
            <w:pPr>
              <w:pStyle w:val="TableParagraph"/>
              <w:spacing w:line="255" w:lineRule="exact"/>
              <w:ind w:left="109"/>
            </w:pPr>
            <w:r>
              <w:t>20’</w:t>
            </w:r>
          </w:p>
        </w:tc>
      </w:tr>
      <w:tr w:rsidR="00653C60" w14:paraId="36664C80" w14:textId="77777777">
        <w:trPr>
          <w:trHeight w:val="1761"/>
        </w:trPr>
        <w:tc>
          <w:tcPr>
            <w:tcW w:w="677" w:type="dxa"/>
          </w:tcPr>
          <w:p w14:paraId="5B45BDB7" w14:textId="77777777" w:rsidR="00653C60" w:rsidRDefault="00145AE1">
            <w:pPr>
              <w:pStyle w:val="TableParagraph"/>
              <w:spacing w:line="255" w:lineRule="exact"/>
            </w:pPr>
            <w:r>
              <w:t>3</w:t>
            </w:r>
          </w:p>
        </w:tc>
        <w:tc>
          <w:tcPr>
            <w:tcW w:w="8226" w:type="dxa"/>
          </w:tcPr>
          <w:p w14:paraId="1D8C0A25" w14:textId="77777777" w:rsidR="00653C60" w:rsidRDefault="00145AE1">
            <w:pPr>
              <w:pStyle w:val="TableParagraph"/>
              <w:spacing w:line="276" w:lineRule="auto"/>
              <w:ind w:right="409"/>
              <w:rPr>
                <w:b/>
              </w:rPr>
            </w:pPr>
            <w:r>
              <w:rPr>
                <w:b/>
              </w:rPr>
              <w:t>Make estimations by scaling all the previous measurements for a grown-up taking height as the scaling factor: group work</w:t>
            </w:r>
          </w:p>
          <w:p w14:paraId="206E002A" w14:textId="77777777" w:rsidR="00653C60" w:rsidRDefault="00145AE1">
            <w:pPr>
              <w:pStyle w:val="TableParagraph"/>
              <w:spacing w:line="276" w:lineRule="auto"/>
              <w:ind w:right="416"/>
            </w:pPr>
            <w:r>
              <w:t xml:space="preserve">Children should make estimations for the teacher or an </w:t>
            </w:r>
            <w:r>
              <w:t xml:space="preserve">average-height adult (i.e. 1.80 </w:t>
            </w:r>
            <w:proofErr w:type="spellStart"/>
            <w:r>
              <w:t>metres</w:t>
            </w:r>
            <w:proofErr w:type="spellEnd"/>
            <w:r>
              <w:t>) and do the same computations for a 6-month old baby (i.e.</w:t>
            </w:r>
          </w:p>
          <w:p w14:paraId="3709131D" w14:textId="77777777" w:rsidR="00653C60" w:rsidRDefault="00145AE1">
            <w:pPr>
              <w:pStyle w:val="TableParagraph"/>
              <w:spacing w:before="1"/>
            </w:pPr>
            <w:r>
              <w:t xml:space="preserve">0.70 </w:t>
            </w:r>
            <w:proofErr w:type="spellStart"/>
            <w:r>
              <w:t>metres</w:t>
            </w:r>
            <w:proofErr w:type="spellEnd"/>
            <w:r>
              <w:t xml:space="preserve">) or a toddler at the school (i.e. 1 </w:t>
            </w:r>
            <w:proofErr w:type="spellStart"/>
            <w:r>
              <w:t>metre</w:t>
            </w:r>
            <w:proofErr w:type="spellEnd"/>
            <w:r>
              <w:t xml:space="preserve"> tall).</w:t>
            </w:r>
          </w:p>
          <w:p w14:paraId="722F20CA" w14:textId="77777777" w:rsidR="00653C60" w:rsidRDefault="00145AE1">
            <w:pPr>
              <w:pStyle w:val="TableParagraph"/>
              <w:spacing w:before="37"/>
            </w:pPr>
            <w:r>
              <w:t>[Optionally, children draw these two models]</w:t>
            </w:r>
          </w:p>
        </w:tc>
        <w:tc>
          <w:tcPr>
            <w:tcW w:w="951" w:type="dxa"/>
          </w:tcPr>
          <w:p w14:paraId="1509DCBF" w14:textId="77777777" w:rsidR="00653C60" w:rsidRDefault="00145AE1">
            <w:pPr>
              <w:pStyle w:val="TableParagraph"/>
              <w:spacing w:line="255" w:lineRule="exact"/>
              <w:ind w:left="109"/>
            </w:pPr>
            <w:r>
              <w:t>20’</w:t>
            </w:r>
          </w:p>
        </w:tc>
      </w:tr>
      <w:tr w:rsidR="00653C60" w14:paraId="20180494" w14:textId="77777777">
        <w:trPr>
          <w:trHeight w:val="883"/>
        </w:trPr>
        <w:tc>
          <w:tcPr>
            <w:tcW w:w="677" w:type="dxa"/>
          </w:tcPr>
          <w:p w14:paraId="0D919E6C" w14:textId="77777777" w:rsidR="00653C60" w:rsidRDefault="00145AE1">
            <w:pPr>
              <w:pStyle w:val="TableParagraph"/>
              <w:spacing w:line="255" w:lineRule="exact"/>
            </w:pPr>
            <w:r>
              <w:t>4</w:t>
            </w:r>
          </w:p>
        </w:tc>
        <w:tc>
          <w:tcPr>
            <w:tcW w:w="8226" w:type="dxa"/>
          </w:tcPr>
          <w:p w14:paraId="2677597F" w14:textId="77777777" w:rsidR="00653C60" w:rsidRDefault="00145AE1">
            <w:pPr>
              <w:pStyle w:val="TableParagraph"/>
              <w:spacing w:line="255" w:lineRule="exact"/>
              <w:rPr>
                <w:b/>
              </w:rPr>
            </w:pPr>
            <w:r>
              <w:rPr>
                <w:b/>
              </w:rPr>
              <w:t>Compare estimations and real measurements: group work</w:t>
            </w:r>
          </w:p>
          <w:p w14:paraId="4BB122D2" w14:textId="77777777" w:rsidR="00653C60" w:rsidRDefault="00145AE1">
            <w:pPr>
              <w:pStyle w:val="TableParagraph"/>
              <w:spacing w:before="5" w:line="298" w:lineRule="exact"/>
              <w:ind w:right="409"/>
            </w:pPr>
            <w:r>
              <w:t>Children should take real measurements of an adult and a baby (or look for them in the anthropometric tables) and compare with their estimations.</w:t>
            </w:r>
          </w:p>
        </w:tc>
        <w:tc>
          <w:tcPr>
            <w:tcW w:w="951" w:type="dxa"/>
          </w:tcPr>
          <w:p w14:paraId="6591A947" w14:textId="77777777" w:rsidR="00653C60" w:rsidRDefault="00145AE1">
            <w:pPr>
              <w:pStyle w:val="TableParagraph"/>
              <w:spacing w:line="255" w:lineRule="exact"/>
              <w:ind w:left="109"/>
            </w:pPr>
            <w:r>
              <w:t>20’</w:t>
            </w:r>
          </w:p>
        </w:tc>
      </w:tr>
    </w:tbl>
    <w:p w14:paraId="547457F0" w14:textId="77777777" w:rsidR="00653C60" w:rsidRDefault="00653C60">
      <w:pPr>
        <w:spacing w:line="255" w:lineRule="exact"/>
        <w:sectPr w:rsidR="00653C60">
          <w:pgSz w:w="11900" w:h="16840"/>
          <w:pgMar w:top="1040" w:right="900" w:bottom="2480" w:left="900" w:header="0" w:footer="2283"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4116"/>
        <w:gridCol w:w="4111"/>
        <w:gridCol w:w="952"/>
      </w:tblGrid>
      <w:tr w:rsidR="00653C60" w14:paraId="3744089D" w14:textId="77777777">
        <w:trPr>
          <w:trHeight w:val="1766"/>
        </w:trPr>
        <w:tc>
          <w:tcPr>
            <w:tcW w:w="677" w:type="dxa"/>
          </w:tcPr>
          <w:p w14:paraId="0E5E788B" w14:textId="77777777" w:rsidR="00653C60" w:rsidRDefault="00145AE1">
            <w:pPr>
              <w:pStyle w:val="TableParagraph"/>
              <w:spacing w:line="255" w:lineRule="exact"/>
            </w:pPr>
            <w:r>
              <w:lastRenderedPageBreak/>
              <w:t>5</w:t>
            </w:r>
          </w:p>
        </w:tc>
        <w:tc>
          <w:tcPr>
            <w:tcW w:w="8227" w:type="dxa"/>
            <w:gridSpan w:val="2"/>
          </w:tcPr>
          <w:p w14:paraId="5943249E" w14:textId="77777777" w:rsidR="00653C60" w:rsidRDefault="00145AE1">
            <w:pPr>
              <w:pStyle w:val="TableParagraph"/>
              <w:spacing w:line="255" w:lineRule="exact"/>
              <w:rPr>
                <w:b/>
              </w:rPr>
            </w:pPr>
            <w:r>
              <w:rPr>
                <w:b/>
              </w:rPr>
              <w:t>Conclude: group work</w:t>
            </w:r>
          </w:p>
          <w:p w14:paraId="7FE09D1B" w14:textId="77777777" w:rsidR="00653C60" w:rsidRDefault="00145AE1">
            <w:pPr>
              <w:pStyle w:val="TableParagraph"/>
              <w:spacing w:before="42" w:line="276" w:lineRule="auto"/>
              <w:ind w:right="121"/>
              <w:rPr>
                <w:i/>
              </w:rPr>
            </w:pPr>
            <w:r>
              <w:rPr>
                <w:i/>
              </w:rPr>
              <w:t>Teacher helps children to think with questions like: How do the different parts of our body grow? Do we grow the same in all directions? Do our body-parts grow at the same ratio? Why?</w:t>
            </w:r>
          </w:p>
          <w:p w14:paraId="66F82199" w14:textId="77777777" w:rsidR="00653C60" w:rsidRDefault="00145AE1">
            <w:pPr>
              <w:pStyle w:val="TableParagraph"/>
              <w:spacing w:line="253" w:lineRule="exact"/>
            </w:pPr>
            <w:r>
              <w:t>Children draw conclusions from the comparison betwe</w:t>
            </w:r>
            <w:r>
              <w:t>en their estimation and</w:t>
            </w:r>
          </w:p>
          <w:p w14:paraId="582DD01C" w14:textId="77777777" w:rsidR="00653C60" w:rsidRDefault="00145AE1">
            <w:pPr>
              <w:pStyle w:val="TableParagraph"/>
              <w:spacing w:before="37"/>
            </w:pPr>
            <w:r>
              <w:t>the tables.</w:t>
            </w:r>
          </w:p>
        </w:tc>
        <w:tc>
          <w:tcPr>
            <w:tcW w:w="952" w:type="dxa"/>
          </w:tcPr>
          <w:p w14:paraId="7095A0BB" w14:textId="77777777" w:rsidR="00653C60" w:rsidRDefault="00145AE1">
            <w:pPr>
              <w:pStyle w:val="TableParagraph"/>
              <w:spacing w:line="255" w:lineRule="exact"/>
              <w:ind w:left="108"/>
            </w:pPr>
            <w:r>
              <w:t>20’</w:t>
            </w:r>
          </w:p>
        </w:tc>
      </w:tr>
      <w:tr w:rsidR="00653C60" w14:paraId="7B7FB581" w14:textId="77777777">
        <w:trPr>
          <w:trHeight w:val="1171"/>
        </w:trPr>
        <w:tc>
          <w:tcPr>
            <w:tcW w:w="677" w:type="dxa"/>
          </w:tcPr>
          <w:p w14:paraId="480B516A" w14:textId="77777777" w:rsidR="00653C60" w:rsidRDefault="00145AE1">
            <w:pPr>
              <w:pStyle w:val="TableParagraph"/>
              <w:spacing w:line="255" w:lineRule="exact"/>
            </w:pPr>
            <w:r>
              <w:t>6</w:t>
            </w:r>
          </w:p>
        </w:tc>
        <w:tc>
          <w:tcPr>
            <w:tcW w:w="8227" w:type="dxa"/>
            <w:gridSpan w:val="2"/>
          </w:tcPr>
          <w:p w14:paraId="753F3C4D" w14:textId="77777777" w:rsidR="00653C60" w:rsidRDefault="00145AE1">
            <w:pPr>
              <w:pStyle w:val="TableParagraph"/>
              <w:spacing w:line="255" w:lineRule="exact"/>
              <w:rPr>
                <w:b/>
              </w:rPr>
            </w:pPr>
            <w:r>
              <w:rPr>
                <w:b/>
              </w:rPr>
              <w:t>Reflection: group discussion</w:t>
            </w:r>
          </w:p>
          <w:p w14:paraId="15F94C4A" w14:textId="77777777" w:rsidR="00653C60" w:rsidRDefault="00145AE1">
            <w:pPr>
              <w:pStyle w:val="TableParagraph"/>
              <w:spacing w:before="2" w:line="290" w:lineRule="atLeast"/>
              <w:ind w:right="121"/>
              <w:rPr>
                <w:i/>
              </w:rPr>
            </w:pPr>
            <w:r>
              <w:rPr>
                <w:i/>
              </w:rPr>
              <w:t xml:space="preserve">Teacher helps children to think with questions like: Is it sufficient to apply the </w:t>
            </w:r>
            <w:r>
              <w:rPr>
                <w:i/>
              </w:rPr>
              <w:t>same scale to all measurements? And to all ages? What should the scale be based on? Is height or weight a better scaling factor?</w:t>
            </w:r>
          </w:p>
        </w:tc>
        <w:tc>
          <w:tcPr>
            <w:tcW w:w="952" w:type="dxa"/>
          </w:tcPr>
          <w:p w14:paraId="17F05F2B" w14:textId="77777777" w:rsidR="00653C60" w:rsidRDefault="00145AE1">
            <w:pPr>
              <w:pStyle w:val="TableParagraph"/>
              <w:spacing w:line="255" w:lineRule="exact"/>
              <w:ind w:left="108"/>
            </w:pPr>
            <w:r>
              <w:t>20’</w:t>
            </w:r>
          </w:p>
        </w:tc>
      </w:tr>
      <w:tr w:rsidR="00653C60" w14:paraId="4E4B5CE9" w14:textId="77777777">
        <w:trPr>
          <w:trHeight w:val="1473"/>
        </w:trPr>
        <w:tc>
          <w:tcPr>
            <w:tcW w:w="677" w:type="dxa"/>
          </w:tcPr>
          <w:p w14:paraId="6D63219A" w14:textId="77777777" w:rsidR="00653C60" w:rsidRDefault="00145AE1">
            <w:pPr>
              <w:pStyle w:val="TableParagraph"/>
              <w:spacing w:before="4"/>
            </w:pPr>
            <w:r>
              <w:t>7</w:t>
            </w:r>
          </w:p>
        </w:tc>
        <w:tc>
          <w:tcPr>
            <w:tcW w:w="8227" w:type="dxa"/>
            <w:gridSpan w:val="2"/>
          </w:tcPr>
          <w:p w14:paraId="0F0D0802" w14:textId="77777777" w:rsidR="00653C60" w:rsidRDefault="00145AE1">
            <w:pPr>
              <w:pStyle w:val="TableParagraph"/>
              <w:spacing w:before="4" w:line="276" w:lineRule="auto"/>
              <w:ind w:right="595"/>
              <w:rPr>
                <w:b/>
              </w:rPr>
            </w:pPr>
            <w:r>
              <w:rPr>
                <w:b/>
              </w:rPr>
              <w:t>Calculate the proportions for the different parts of the body, for a baby, child, and adult: group work</w:t>
            </w:r>
          </w:p>
          <w:p w14:paraId="01F90055" w14:textId="77777777" w:rsidR="00653C60" w:rsidRDefault="00145AE1">
            <w:pPr>
              <w:pStyle w:val="TableParagraph"/>
              <w:spacing w:line="276" w:lineRule="auto"/>
              <w:ind w:right="121"/>
              <w:rPr>
                <w:i/>
              </w:rPr>
            </w:pPr>
            <w:r>
              <w:rPr>
                <w:i/>
              </w:rPr>
              <w:t>Teacher helps children to reflect on the large size of our head when we are born compared to our short arms and legs.</w:t>
            </w:r>
          </w:p>
          <w:p w14:paraId="488E7AEB" w14:textId="77777777" w:rsidR="00653C60" w:rsidRDefault="00145AE1">
            <w:pPr>
              <w:pStyle w:val="TableParagraph"/>
              <w:spacing w:line="254" w:lineRule="exact"/>
            </w:pPr>
            <w:r>
              <w:t>Children look at pictures of newbo</w:t>
            </w:r>
            <w:r>
              <w:t>rn babies and/or their clothes.</w:t>
            </w:r>
          </w:p>
        </w:tc>
        <w:tc>
          <w:tcPr>
            <w:tcW w:w="952" w:type="dxa"/>
          </w:tcPr>
          <w:p w14:paraId="1D0E7280" w14:textId="77777777" w:rsidR="00653C60" w:rsidRDefault="00145AE1">
            <w:pPr>
              <w:pStyle w:val="TableParagraph"/>
              <w:spacing w:before="4"/>
              <w:ind w:left="108"/>
            </w:pPr>
            <w:r>
              <w:t>30’</w:t>
            </w:r>
          </w:p>
        </w:tc>
      </w:tr>
      <w:tr w:rsidR="00653C60" w14:paraId="6BDF1C8E" w14:textId="77777777">
        <w:trPr>
          <w:trHeight w:val="6169"/>
        </w:trPr>
        <w:tc>
          <w:tcPr>
            <w:tcW w:w="677" w:type="dxa"/>
          </w:tcPr>
          <w:p w14:paraId="3C382A44" w14:textId="77777777" w:rsidR="00653C60" w:rsidRDefault="00145AE1">
            <w:pPr>
              <w:pStyle w:val="TableParagraph"/>
            </w:pPr>
            <w:r>
              <w:t>8</w:t>
            </w:r>
          </w:p>
        </w:tc>
        <w:tc>
          <w:tcPr>
            <w:tcW w:w="4116" w:type="dxa"/>
          </w:tcPr>
          <w:p w14:paraId="51BA4174" w14:textId="77777777" w:rsidR="00653C60" w:rsidRDefault="00145AE1">
            <w:pPr>
              <w:pStyle w:val="TableParagraph"/>
              <w:rPr>
                <w:b/>
              </w:rPr>
            </w:pPr>
            <w:r>
              <w:rPr>
                <w:b/>
              </w:rPr>
              <w:t>Option A</w:t>
            </w:r>
          </w:p>
          <w:p w14:paraId="716DD54E" w14:textId="77777777" w:rsidR="00653C60" w:rsidRDefault="00145AE1">
            <w:pPr>
              <w:pStyle w:val="TableParagraph"/>
              <w:spacing w:before="37" w:line="276" w:lineRule="auto"/>
              <w:ind w:right="245"/>
              <w:rPr>
                <w:b/>
              </w:rPr>
            </w:pPr>
            <w:r>
              <w:rPr>
                <w:b/>
              </w:rPr>
              <w:t>Do all mammals have the same body proportions as humans?</w:t>
            </w:r>
          </w:p>
          <w:p w14:paraId="1D9D0D32" w14:textId="77777777" w:rsidR="00653C60" w:rsidRDefault="00145AE1">
            <w:pPr>
              <w:pStyle w:val="TableParagraph"/>
              <w:spacing w:line="276" w:lineRule="auto"/>
              <w:ind w:right="195"/>
            </w:pPr>
            <w:r>
              <w:t>The teacher uses this option when the context is the study on living beings, interaction function, evolution and adaptation to the environment:</w:t>
            </w:r>
          </w:p>
          <w:p w14:paraId="2D0FF462" w14:textId="77777777" w:rsidR="00653C60" w:rsidRDefault="00145AE1">
            <w:pPr>
              <w:pStyle w:val="TableParagraph"/>
              <w:spacing w:line="276" w:lineRule="auto"/>
              <w:ind w:right="157"/>
              <w:rPr>
                <w:i/>
              </w:rPr>
            </w:pPr>
            <w:r>
              <w:rPr>
                <w:i/>
              </w:rPr>
              <w:t xml:space="preserve">The teacher reflects with children on human evolution and how we are born with large heads when compared to our </w:t>
            </w:r>
            <w:r>
              <w:rPr>
                <w:i/>
              </w:rPr>
              <w:t>short arms and legs.</w:t>
            </w:r>
          </w:p>
          <w:p w14:paraId="581F1670" w14:textId="77777777" w:rsidR="00653C60" w:rsidRDefault="00145AE1">
            <w:pPr>
              <w:pStyle w:val="TableParagraph"/>
              <w:spacing w:before="1" w:line="276" w:lineRule="auto"/>
              <w:ind w:right="124"/>
            </w:pPr>
            <w:r>
              <w:t xml:space="preserve">Children have </w:t>
            </w:r>
            <w:r>
              <w:rPr>
                <w:spacing w:val="-3"/>
              </w:rPr>
              <w:t xml:space="preserve">to </w:t>
            </w:r>
            <w:r>
              <w:t xml:space="preserve">answer the question looking at pictures of newborn herbivores (such </w:t>
            </w:r>
            <w:r>
              <w:rPr>
                <w:spacing w:val="-3"/>
              </w:rPr>
              <w:t xml:space="preserve">as </w:t>
            </w:r>
            <w:r>
              <w:t xml:space="preserve">horses, red-deer, etc.), discussing the proportions of their bodies (small head related </w:t>
            </w:r>
            <w:r>
              <w:rPr>
                <w:spacing w:val="-3"/>
              </w:rPr>
              <w:t xml:space="preserve">to </w:t>
            </w:r>
            <w:r>
              <w:t>long legs) and, afterwards, children compare with the co</w:t>
            </w:r>
            <w:r>
              <w:t xml:space="preserve">nclusions obtained after </w:t>
            </w:r>
            <w:proofErr w:type="spellStart"/>
            <w:r>
              <w:t>analysing</w:t>
            </w:r>
            <w:proofErr w:type="spellEnd"/>
            <w:r>
              <w:t xml:space="preserve"> the human</w:t>
            </w:r>
            <w:r>
              <w:rPr>
                <w:spacing w:val="-8"/>
              </w:rPr>
              <w:t xml:space="preserve"> </w:t>
            </w:r>
            <w:r>
              <w:t>body.</w:t>
            </w:r>
          </w:p>
        </w:tc>
        <w:tc>
          <w:tcPr>
            <w:tcW w:w="4111" w:type="dxa"/>
          </w:tcPr>
          <w:p w14:paraId="3BACA16D" w14:textId="77777777" w:rsidR="00653C60" w:rsidRDefault="00145AE1">
            <w:pPr>
              <w:pStyle w:val="TableParagraph"/>
              <w:ind w:left="104"/>
              <w:rPr>
                <w:b/>
              </w:rPr>
            </w:pPr>
            <w:r>
              <w:rPr>
                <w:b/>
              </w:rPr>
              <w:t>Option B</w:t>
            </w:r>
          </w:p>
          <w:p w14:paraId="68B9AB29" w14:textId="77777777" w:rsidR="00653C60" w:rsidRDefault="00145AE1">
            <w:pPr>
              <w:pStyle w:val="TableParagraph"/>
              <w:spacing w:before="37" w:line="276" w:lineRule="auto"/>
              <w:ind w:left="104" w:right="107"/>
              <w:rPr>
                <w:b/>
              </w:rPr>
            </w:pPr>
            <w:r>
              <w:rPr>
                <w:b/>
              </w:rPr>
              <w:t>Make a projection: What size will you be when you are 17 years old?</w:t>
            </w:r>
          </w:p>
          <w:p w14:paraId="35E8388F" w14:textId="77777777" w:rsidR="00653C60" w:rsidRDefault="00145AE1">
            <w:pPr>
              <w:pStyle w:val="TableParagraph"/>
              <w:spacing w:line="278" w:lineRule="auto"/>
              <w:ind w:left="104" w:right="196"/>
            </w:pPr>
            <w:r>
              <w:t>The teacher uses this option when the context is growth, health and development.</w:t>
            </w:r>
          </w:p>
          <w:p w14:paraId="28CE98AC" w14:textId="77777777" w:rsidR="00653C60" w:rsidRDefault="00145AE1">
            <w:pPr>
              <w:pStyle w:val="TableParagraph"/>
              <w:spacing w:line="276" w:lineRule="auto"/>
              <w:ind w:left="104" w:right="118"/>
            </w:pPr>
            <w:r>
              <w:t>The teacher obtains a percentiles chart from the National Health System and speaks about controlling healthy growth, periodic medical (</w:t>
            </w:r>
            <w:proofErr w:type="spellStart"/>
            <w:r>
              <w:t>paediatric</w:t>
            </w:r>
            <w:proofErr w:type="spellEnd"/>
            <w:r>
              <w:t>) examination and asks childre</w:t>
            </w:r>
            <w:r>
              <w:t>n: What measurements are taken in the examination? What are percentiles charts? Diseases that could prevent the growth.</w:t>
            </w:r>
          </w:p>
          <w:p w14:paraId="18C3C658" w14:textId="77777777" w:rsidR="00653C60" w:rsidRDefault="00145AE1">
            <w:pPr>
              <w:pStyle w:val="TableParagraph"/>
              <w:spacing w:line="276" w:lineRule="auto"/>
              <w:ind w:left="104" w:right="468"/>
            </w:pPr>
            <w:r>
              <w:t>Children must add their current measurements obtained in previous tasks to the percentiles chart, and then extract information from grap</w:t>
            </w:r>
            <w:r>
              <w:t>hs/charts and make the</w:t>
            </w:r>
          </w:p>
          <w:p w14:paraId="299CD8DD" w14:textId="77777777" w:rsidR="00653C60" w:rsidRDefault="00145AE1">
            <w:pPr>
              <w:pStyle w:val="TableParagraph"/>
              <w:ind w:left="104"/>
            </w:pPr>
            <w:r>
              <w:t>projection.</w:t>
            </w:r>
          </w:p>
        </w:tc>
        <w:tc>
          <w:tcPr>
            <w:tcW w:w="952" w:type="dxa"/>
          </w:tcPr>
          <w:p w14:paraId="01386749" w14:textId="77777777" w:rsidR="00653C60" w:rsidRDefault="00145AE1">
            <w:pPr>
              <w:pStyle w:val="TableParagraph"/>
              <w:ind w:left="108"/>
            </w:pPr>
            <w:r>
              <w:t>20’</w:t>
            </w:r>
          </w:p>
        </w:tc>
      </w:tr>
      <w:tr w:rsidR="00653C60" w14:paraId="29B3F893" w14:textId="77777777">
        <w:trPr>
          <w:trHeight w:val="883"/>
        </w:trPr>
        <w:tc>
          <w:tcPr>
            <w:tcW w:w="677" w:type="dxa"/>
          </w:tcPr>
          <w:p w14:paraId="695766E6" w14:textId="77777777" w:rsidR="00653C60" w:rsidRDefault="00145AE1">
            <w:pPr>
              <w:pStyle w:val="TableParagraph"/>
              <w:spacing w:line="255" w:lineRule="exact"/>
            </w:pPr>
            <w:r>
              <w:t>9</w:t>
            </w:r>
          </w:p>
        </w:tc>
        <w:tc>
          <w:tcPr>
            <w:tcW w:w="8227" w:type="dxa"/>
            <w:gridSpan w:val="2"/>
          </w:tcPr>
          <w:p w14:paraId="59137FE9" w14:textId="77777777" w:rsidR="00653C60" w:rsidRDefault="00145AE1">
            <w:pPr>
              <w:pStyle w:val="TableParagraph"/>
              <w:spacing w:line="255" w:lineRule="exact"/>
              <w:rPr>
                <w:b/>
              </w:rPr>
            </w:pPr>
            <w:r>
              <w:rPr>
                <w:b/>
              </w:rPr>
              <w:t>Presentation of conclusions: group discussion</w:t>
            </w:r>
          </w:p>
          <w:p w14:paraId="5C1EFF3C" w14:textId="77777777" w:rsidR="00653C60" w:rsidRDefault="00145AE1">
            <w:pPr>
              <w:pStyle w:val="TableParagraph"/>
              <w:spacing w:before="8" w:line="294" w:lineRule="exact"/>
              <w:ind w:right="942"/>
            </w:pPr>
            <w:r>
              <w:t>Children create a document, a poster or a presentation with group work conclusions.</w:t>
            </w:r>
          </w:p>
        </w:tc>
        <w:tc>
          <w:tcPr>
            <w:tcW w:w="952" w:type="dxa"/>
          </w:tcPr>
          <w:p w14:paraId="2C3288B9" w14:textId="77777777" w:rsidR="00653C60" w:rsidRDefault="00145AE1">
            <w:pPr>
              <w:pStyle w:val="TableParagraph"/>
              <w:spacing w:line="255" w:lineRule="exact"/>
              <w:ind w:left="108"/>
            </w:pPr>
            <w:r>
              <w:t>50’</w:t>
            </w:r>
          </w:p>
        </w:tc>
      </w:tr>
    </w:tbl>
    <w:p w14:paraId="7853F14C" w14:textId="77777777" w:rsidR="00653C60" w:rsidRDefault="00653C60">
      <w:pPr>
        <w:spacing w:line="255" w:lineRule="exact"/>
        <w:sectPr w:rsidR="00653C60">
          <w:pgSz w:w="11900" w:h="16840"/>
          <w:pgMar w:top="1120" w:right="900" w:bottom="2480" w:left="900" w:header="0" w:footer="2283"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226"/>
        <w:gridCol w:w="951"/>
      </w:tblGrid>
      <w:tr w:rsidR="00653C60" w14:paraId="64432D8E" w14:textId="77777777">
        <w:trPr>
          <w:trHeight w:val="6481"/>
        </w:trPr>
        <w:tc>
          <w:tcPr>
            <w:tcW w:w="677" w:type="dxa"/>
          </w:tcPr>
          <w:p w14:paraId="475CDEE7" w14:textId="77777777" w:rsidR="00653C60" w:rsidRDefault="00145AE1">
            <w:pPr>
              <w:pStyle w:val="TableParagraph"/>
              <w:spacing w:line="255" w:lineRule="exact"/>
            </w:pPr>
            <w:r>
              <w:lastRenderedPageBreak/>
              <w:t>10</w:t>
            </w:r>
          </w:p>
        </w:tc>
        <w:tc>
          <w:tcPr>
            <w:tcW w:w="8226" w:type="dxa"/>
          </w:tcPr>
          <w:p w14:paraId="50E02C24" w14:textId="77777777" w:rsidR="00653C60" w:rsidRDefault="00145AE1">
            <w:pPr>
              <w:pStyle w:val="TableParagraph"/>
              <w:spacing w:line="280" w:lineRule="auto"/>
              <w:rPr>
                <w:b/>
              </w:rPr>
            </w:pPr>
            <w:r>
              <w:rPr>
                <w:b/>
              </w:rPr>
              <w:t>Create (or, at least, plan how to create) a costume for different sizes: group work</w:t>
            </w:r>
          </w:p>
          <w:p w14:paraId="430A5451" w14:textId="77777777" w:rsidR="00653C60" w:rsidRDefault="00145AE1">
            <w:pPr>
              <w:pStyle w:val="TableParagraph"/>
              <w:spacing w:line="276" w:lineRule="auto"/>
              <w:ind w:right="231"/>
            </w:pPr>
            <w:r>
              <w:t>Different groups of children create a costume with real cloth or large paper for one of children in the group, for a toddler (for the youngest children at school or sibling</w:t>
            </w:r>
            <w:r>
              <w:t xml:space="preserve">s) and for an adult. They may </w:t>
            </w:r>
            <w:proofErr w:type="spellStart"/>
            <w:r>
              <w:t>optimise</w:t>
            </w:r>
            <w:proofErr w:type="spellEnd"/>
            <w:r>
              <w:t xml:space="preserve"> the use of the materials.</w:t>
            </w:r>
          </w:p>
          <w:p w14:paraId="7E518F33" w14:textId="77777777" w:rsidR="00653C60" w:rsidRDefault="00145AE1">
            <w:pPr>
              <w:pStyle w:val="TableParagraph"/>
              <w:spacing w:line="276" w:lineRule="auto"/>
              <w:ind w:right="96"/>
            </w:pPr>
            <w:r>
              <w:t>First step: Make a pattern on paper for each size, scaling appropriately for different sizes. Pay attention: Different holes should be made in the patterns (for arm opening and for the head). The measurements include head circumference perimeter and arm wi</w:t>
            </w:r>
            <w:r>
              <w:t>dth, also as a perimeter. From those measurements, students should calculate the diameter of the holes using pi and the perimeter.</w:t>
            </w:r>
          </w:p>
          <w:p w14:paraId="19EF8753" w14:textId="77777777" w:rsidR="00653C60" w:rsidRDefault="00145AE1">
            <w:pPr>
              <w:pStyle w:val="TableParagraph"/>
              <w:spacing w:line="276" w:lineRule="auto"/>
              <w:ind w:right="85"/>
            </w:pPr>
            <w:r>
              <w:t>Using the width of your material for making the real costume (cloth/paper/plastic waste bags), plan where you should place ea</w:t>
            </w:r>
            <w:r>
              <w:t>ch part of the different patterns in order to use the smallest amount of material as shown in the following picture:</w:t>
            </w:r>
          </w:p>
          <w:p w14:paraId="15272EEE" w14:textId="77777777" w:rsidR="00653C60" w:rsidRDefault="00145AE1">
            <w:pPr>
              <w:pStyle w:val="TableParagraph"/>
              <w:ind w:left="1274"/>
              <w:rPr>
                <w:sz w:val="20"/>
              </w:rPr>
            </w:pPr>
            <w:r>
              <w:rPr>
                <w:noProof/>
                <w:sz w:val="20"/>
              </w:rPr>
              <w:drawing>
                <wp:inline distT="0" distB="0" distL="0" distR="0" wp14:anchorId="05D0C6BD" wp14:editId="3564F03E">
                  <wp:extent cx="3602160" cy="11033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602160" cy="1103376"/>
                          </a:xfrm>
                          <a:prstGeom prst="rect">
                            <a:avLst/>
                          </a:prstGeom>
                        </pic:spPr>
                      </pic:pic>
                    </a:graphicData>
                  </a:graphic>
                </wp:inline>
              </w:drawing>
            </w:r>
          </w:p>
          <w:p w14:paraId="1B4027A5" w14:textId="77777777" w:rsidR="00653C60" w:rsidRDefault="00145AE1">
            <w:pPr>
              <w:pStyle w:val="TableParagraph"/>
              <w:spacing w:before="34"/>
            </w:pPr>
            <w:r>
              <w:t>Cut and sew (or glue) the costume</w:t>
            </w:r>
          </w:p>
        </w:tc>
        <w:tc>
          <w:tcPr>
            <w:tcW w:w="951" w:type="dxa"/>
          </w:tcPr>
          <w:p w14:paraId="073DADDA" w14:textId="77777777" w:rsidR="00653C60" w:rsidRDefault="00145AE1">
            <w:pPr>
              <w:pStyle w:val="TableParagraph"/>
              <w:spacing w:line="255" w:lineRule="exact"/>
              <w:ind w:left="109"/>
            </w:pPr>
            <w:r>
              <w:t>60’</w:t>
            </w:r>
          </w:p>
        </w:tc>
      </w:tr>
    </w:tbl>
    <w:p w14:paraId="0037849F" w14:textId="77777777" w:rsidR="00653C60" w:rsidRDefault="00653C60">
      <w:pPr>
        <w:pStyle w:val="BodyText"/>
        <w:spacing w:before="3"/>
        <w:rPr>
          <w:i/>
          <w:sz w:val="17"/>
        </w:rPr>
      </w:pPr>
    </w:p>
    <w:p w14:paraId="6CE767AE" w14:textId="77777777" w:rsidR="00653C60" w:rsidRDefault="00145AE1">
      <w:pPr>
        <w:spacing w:before="101"/>
        <w:ind w:left="233"/>
        <w:rPr>
          <w:i/>
        </w:rPr>
      </w:pPr>
      <w:proofErr w:type="spellStart"/>
      <w:r>
        <w:rPr>
          <w:i/>
          <w:color w:val="CC3399"/>
        </w:rPr>
        <w:t>Printables</w:t>
      </w:r>
      <w:proofErr w:type="spellEnd"/>
      <w:r>
        <w:rPr>
          <w:i/>
          <w:color w:val="CC3399"/>
        </w:rPr>
        <w:t>:</w:t>
      </w:r>
    </w:p>
    <w:p w14:paraId="04816697" w14:textId="77777777" w:rsidR="00653C60" w:rsidRDefault="00145AE1">
      <w:pPr>
        <w:pStyle w:val="ListParagraph"/>
        <w:numPr>
          <w:ilvl w:val="0"/>
          <w:numId w:val="2"/>
        </w:numPr>
        <w:tabs>
          <w:tab w:val="left" w:pos="593"/>
          <w:tab w:val="left" w:pos="594"/>
        </w:tabs>
        <w:spacing w:before="42" w:line="276" w:lineRule="auto"/>
        <w:ind w:right="337"/>
      </w:pPr>
      <w:r>
        <w:t>Tables with standard measurements (‘anthropometric tables’). Full reference data –only for the use by the teacher-- can be found at https</w:t>
      </w:r>
      <w:hyperlink r:id="rId9">
        <w:r>
          <w:t>://w</w:t>
        </w:r>
      </w:hyperlink>
      <w:r>
        <w:t>ww</w:t>
      </w:r>
      <w:hyperlink r:id="rId10">
        <w:r>
          <w:t>.c</w:t>
        </w:r>
      </w:hyperlink>
      <w:r>
        <w:t>d</w:t>
      </w:r>
      <w:hyperlink r:id="rId11">
        <w:r>
          <w:t xml:space="preserve">c.gov/nchs/data/series/sr_11/sr11_252.pdf </w:t>
        </w:r>
      </w:hyperlink>
      <w:r>
        <w:t>(additional measurements can be found as explained on page 40 of the document). children’s summary can</w:t>
      </w:r>
      <w:r>
        <w:t xml:space="preserve"> be found at</w:t>
      </w:r>
      <w:r>
        <w:rPr>
          <w:spacing w:val="-43"/>
        </w:rPr>
        <w:t xml:space="preserve"> </w:t>
      </w:r>
      <w:r>
        <w:t>the end of this document and should not be distributed before children have reflected on the body parts that should be</w:t>
      </w:r>
      <w:r>
        <w:rPr>
          <w:spacing w:val="-3"/>
        </w:rPr>
        <w:t xml:space="preserve"> </w:t>
      </w:r>
      <w:r>
        <w:t>measured.</w:t>
      </w:r>
    </w:p>
    <w:p w14:paraId="734971C3" w14:textId="77777777" w:rsidR="00653C60" w:rsidRDefault="00145AE1">
      <w:pPr>
        <w:pStyle w:val="ListParagraph"/>
        <w:numPr>
          <w:ilvl w:val="0"/>
          <w:numId w:val="2"/>
        </w:numPr>
        <w:tabs>
          <w:tab w:val="left" w:pos="593"/>
          <w:tab w:val="left" w:pos="594"/>
        </w:tabs>
        <w:spacing w:before="0" w:line="267" w:lineRule="exact"/>
      </w:pPr>
      <w:r>
        <w:t>Photographs of breeding and adults of different</w:t>
      </w:r>
      <w:r>
        <w:rPr>
          <w:spacing w:val="-16"/>
        </w:rPr>
        <w:t xml:space="preserve"> </w:t>
      </w:r>
      <w:r>
        <w:t>species.</w:t>
      </w:r>
    </w:p>
    <w:p w14:paraId="639E4DE8" w14:textId="77777777" w:rsidR="00653C60" w:rsidRDefault="00145AE1">
      <w:pPr>
        <w:pStyle w:val="ListParagraph"/>
        <w:numPr>
          <w:ilvl w:val="0"/>
          <w:numId w:val="2"/>
        </w:numPr>
        <w:tabs>
          <w:tab w:val="left" w:pos="593"/>
          <w:tab w:val="left" w:pos="594"/>
        </w:tabs>
        <w:spacing w:line="273" w:lineRule="auto"/>
        <w:ind w:right="2938"/>
      </w:pPr>
      <w:r>
        <w:t>Percentile charts from each National Health System. For</w:t>
      </w:r>
      <w:r>
        <w:rPr>
          <w:spacing w:val="-32"/>
        </w:rPr>
        <w:t xml:space="preserve"> </w:t>
      </w:r>
      <w:r>
        <w:t>e</w:t>
      </w:r>
      <w:r>
        <w:t>xample: https</w:t>
      </w:r>
      <w:hyperlink r:id="rId12">
        <w:r>
          <w:t>://w</w:t>
        </w:r>
      </w:hyperlink>
      <w:r>
        <w:t>ww</w:t>
      </w:r>
      <w:hyperlink r:id="rId13">
        <w:r>
          <w:t>.aep</w:t>
        </w:r>
      </w:hyperlink>
      <w:r>
        <w:t>a</w:t>
      </w:r>
      <w:hyperlink r:id="rId14">
        <w:r>
          <w:t>p.org/s</w:t>
        </w:r>
        <w:r>
          <w:t>ites/default/files/curvas_oms.pdf</w:t>
        </w:r>
      </w:hyperlink>
    </w:p>
    <w:p w14:paraId="4B1FB817" w14:textId="77777777" w:rsidR="00653C60" w:rsidRDefault="00145AE1">
      <w:pPr>
        <w:pStyle w:val="ListParagraph"/>
        <w:numPr>
          <w:ilvl w:val="0"/>
          <w:numId w:val="2"/>
        </w:numPr>
        <w:tabs>
          <w:tab w:val="left" w:pos="593"/>
          <w:tab w:val="left" w:pos="594"/>
        </w:tabs>
        <w:spacing w:before="2" w:line="537" w:lineRule="auto"/>
        <w:ind w:left="233" w:right="3326" w:firstLine="0"/>
      </w:pPr>
      <w:r>
        <w:pict w14:anchorId="7C613B1C">
          <v:line id="_x0000_s1045" style="position:absolute;left:0;text-align:left;z-index:-251666944;mso-position-horizontal-relative:page" from="55.2pt,46.2pt" to="539.95pt,46.2pt" strokecolor="#c39" strokeweight=".48pt">
            <w10:wrap anchorx="page"/>
          </v:line>
        </w:pict>
      </w:r>
      <w:r>
        <w:t xml:space="preserve">Template for writing data with measurements </w:t>
      </w:r>
      <w:r>
        <w:rPr>
          <w:spacing w:val="-3"/>
        </w:rPr>
        <w:t xml:space="preserve">and </w:t>
      </w:r>
      <w:r>
        <w:t>proportions</w:t>
      </w:r>
      <w:r>
        <w:rPr>
          <w:color w:val="CC3399"/>
        </w:rPr>
        <w:t xml:space="preserve"> </w:t>
      </w:r>
      <w:proofErr w:type="spellStart"/>
      <w:r>
        <w:rPr>
          <w:color w:val="CC3399"/>
        </w:rPr>
        <w:t>Organisation</w:t>
      </w:r>
      <w:proofErr w:type="spellEnd"/>
    </w:p>
    <w:p w14:paraId="1AE61908" w14:textId="77777777" w:rsidR="00653C60" w:rsidRDefault="00145AE1">
      <w:pPr>
        <w:spacing w:before="48"/>
        <w:ind w:left="233"/>
        <w:rPr>
          <w:i/>
        </w:rPr>
      </w:pPr>
      <w:r>
        <w:rPr>
          <w:i/>
          <w:color w:val="CC3399"/>
        </w:rPr>
        <w:t>Materials:</w:t>
      </w:r>
    </w:p>
    <w:p w14:paraId="085B171C" w14:textId="77777777" w:rsidR="00653C60" w:rsidRDefault="00145AE1">
      <w:pPr>
        <w:pStyle w:val="ListParagraph"/>
        <w:numPr>
          <w:ilvl w:val="0"/>
          <w:numId w:val="2"/>
        </w:numPr>
        <w:tabs>
          <w:tab w:val="left" w:pos="602"/>
          <w:tab w:val="left" w:pos="603"/>
        </w:tabs>
        <w:ind w:left="602"/>
      </w:pPr>
      <w:r>
        <w:t>Measuring tapes or sewing meters (one for each</w:t>
      </w:r>
      <w:r>
        <w:rPr>
          <w:spacing w:val="-4"/>
        </w:rPr>
        <w:t xml:space="preserve"> </w:t>
      </w:r>
      <w:r>
        <w:t>group)</w:t>
      </w:r>
    </w:p>
    <w:p w14:paraId="2992406D" w14:textId="77777777" w:rsidR="00653C60" w:rsidRDefault="00145AE1">
      <w:pPr>
        <w:pStyle w:val="ListParagraph"/>
        <w:numPr>
          <w:ilvl w:val="0"/>
          <w:numId w:val="2"/>
        </w:numPr>
        <w:tabs>
          <w:tab w:val="left" w:pos="602"/>
          <w:tab w:val="left" w:pos="603"/>
        </w:tabs>
        <w:ind w:left="602"/>
      </w:pPr>
      <w:r>
        <w:t>Large thin sheets of paper to draw the real-scale patterns for the</w:t>
      </w:r>
      <w:r>
        <w:rPr>
          <w:spacing w:val="-19"/>
        </w:rPr>
        <w:t xml:space="preserve"> </w:t>
      </w:r>
      <w:r>
        <w:t>costumes</w:t>
      </w:r>
    </w:p>
    <w:p w14:paraId="6ABE525D" w14:textId="77777777" w:rsidR="00653C60" w:rsidRDefault="00145AE1">
      <w:pPr>
        <w:pStyle w:val="ListParagraph"/>
        <w:numPr>
          <w:ilvl w:val="0"/>
          <w:numId w:val="2"/>
        </w:numPr>
        <w:tabs>
          <w:tab w:val="left" w:pos="602"/>
          <w:tab w:val="left" w:pos="603"/>
        </w:tabs>
        <w:ind w:left="602"/>
      </w:pPr>
      <w:r>
        <w:t xml:space="preserve">Cloth for, at least, all children’s costumes </w:t>
      </w:r>
      <w:r>
        <w:rPr>
          <w:spacing w:val="-3"/>
        </w:rPr>
        <w:t xml:space="preserve">and </w:t>
      </w:r>
      <w:r>
        <w:t>one adult per</w:t>
      </w:r>
      <w:r>
        <w:rPr>
          <w:spacing w:val="-14"/>
        </w:rPr>
        <w:t xml:space="preserve"> </w:t>
      </w:r>
      <w:r>
        <w:t>group</w:t>
      </w:r>
    </w:p>
    <w:p w14:paraId="226A9F8A" w14:textId="77777777" w:rsidR="00653C60" w:rsidRDefault="00145AE1">
      <w:pPr>
        <w:pStyle w:val="ListParagraph"/>
        <w:numPr>
          <w:ilvl w:val="0"/>
          <w:numId w:val="2"/>
        </w:numPr>
        <w:tabs>
          <w:tab w:val="left" w:pos="602"/>
          <w:tab w:val="left" w:pos="603"/>
        </w:tabs>
        <w:spacing w:before="42"/>
        <w:ind w:left="602"/>
      </w:pPr>
      <w:r>
        <w:t>Something to join the cloth (sewing thread and needles or staples, cloth glue,</w:t>
      </w:r>
      <w:r>
        <w:rPr>
          <w:spacing w:val="-27"/>
        </w:rPr>
        <w:t xml:space="preserve"> </w:t>
      </w:r>
      <w:r>
        <w:t>etc.).</w:t>
      </w:r>
    </w:p>
    <w:p w14:paraId="6F773E3B" w14:textId="77777777" w:rsidR="00653C60" w:rsidRDefault="00653C60">
      <w:pPr>
        <w:sectPr w:rsidR="00653C60">
          <w:pgSz w:w="11900" w:h="16840"/>
          <w:pgMar w:top="1120" w:right="900" w:bottom="2480" w:left="900" w:header="0" w:footer="2283" w:gutter="0"/>
          <w:cols w:space="720"/>
        </w:sectPr>
      </w:pPr>
    </w:p>
    <w:p w14:paraId="4C9B5A1D" w14:textId="77777777" w:rsidR="00653C60" w:rsidRDefault="00145AE1">
      <w:pPr>
        <w:spacing w:before="89"/>
        <w:ind w:left="233"/>
        <w:rPr>
          <w:i/>
        </w:rPr>
      </w:pPr>
      <w:r>
        <w:rPr>
          <w:i/>
          <w:color w:val="CC3399"/>
        </w:rPr>
        <w:lastRenderedPageBreak/>
        <w:t>Groupin</w:t>
      </w:r>
      <w:r>
        <w:rPr>
          <w:i/>
          <w:color w:val="CC3399"/>
        </w:rPr>
        <w:t>g:</w:t>
      </w:r>
    </w:p>
    <w:p w14:paraId="7EDCEDF6" w14:textId="77777777" w:rsidR="00653C60" w:rsidRDefault="00145AE1">
      <w:pPr>
        <w:pStyle w:val="ListParagraph"/>
        <w:numPr>
          <w:ilvl w:val="0"/>
          <w:numId w:val="2"/>
        </w:numPr>
        <w:tabs>
          <w:tab w:val="left" w:pos="602"/>
          <w:tab w:val="left" w:pos="603"/>
        </w:tabs>
        <w:ind w:left="602"/>
      </w:pPr>
      <w:r>
        <w:t>Groups consist of four or five</w:t>
      </w:r>
      <w:r>
        <w:rPr>
          <w:spacing w:val="-16"/>
        </w:rPr>
        <w:t xml:space="preserve"> </w:t>
      </w:r>
      <w:r>
        <w:t>students.</w:t>
      </w:r>
    </w:p>
    <w:p w14:paraId="7CA1F7FD" w14:textId="77777777" w:rsidR="00653C60" w:rsidRDefault="00145AE1">
      <w:pPr>
        <w:pStyle w:val="ListParagraph"/>
        <w:numPr>
          <w:ilvl w:val="0"/>
          <w:numId w:val="2"/>
        </w:numPr>
        <w:tabs>
          <w:tab w:val="left" w:pos="602"/>
          <w:tab w:val="left" w:pos="603"/>
        </w:tabs>
        <w:spacing w:before="42"/>
        <w:ind w:left="602"/>
      </w:pPr>
      <w:r>
        <w:t>Attitudes needed in a</w:t>
      </w:r>
      <w:r>
        <w:rPr>
          <w:spacing w:val="-5"/>
        </w:rPr>
        <w:t xml:space="preserve"> </w:t>
      </w:r>
      <w:r>
        <w:t>group:</w:t>
      </w:r>
    </w:p>
    <w:p w14:paraId="6CB3AE67" w14:textId="77777777" w:rsidR="00653C60" w:rsidRDefault="00145AE1">
      <w:pPr>
        <w:pStyle w:val="ListParagraph"/>
        <w:numPr>
          <w:ilvl w:val="1"/>
          <w:numId w:val="2"/>
        </w:numPr>
        <w:tabs>
          <w:tab w:val="left" w:pos="1323"/>
          <w:tab w:val="left" w:pos="1324"/>
        </w:tabs>
        <w:ind w:firstLine="730"/>
      </w:pPr>
      <w:r>
        <w:t>Creativity</w:t>
      </w:r>
    </w:p>
    <w:p w14:paraId="44368B3F" w14:textId="77777777" w:rsidR="00653C60" w:rsidRDefault="00145AE1">
      <w:pPr>
        <w:pStyle w:val="ListParagraph"/>
        <w:numPr>
          <w:ilvl w:val="1"/>
          <w:numId w:val="2"/>
        </w:numPr>
        <w:tabs>
          <w:tab w:val="left" w:pos="1323"/>
          <w:tab w:val="left" w:pos="1324"/>
        </w:tabs>
        <w:spacing w:before="21"/>
        <w:ind w:firstLine="730"/>
      </w:pPr>
      <w:r>
        <w:t>Fine motor skills</w:t>
      </w:r>
    </w:p>
    <w:p w14:paraId="7B88C407" w14:textId="77777777" w:rsidR="00653C60" w:rsidRDefault="00145AE1">
      <w:pPr>
        <w:pStyle w:val="ListParagraph"/>
        <w:numPr>
          <w:ilvl w:val="1"/>
          <w:numId w:val="2"/>
        </w:numPr>
        <w:tabs>
          <w:tab w:val="left" w:pos="1323"/>
          <w:tab w:val="left" w:pos="1324"/>
        </w:tabs>
        <w:spacing w:before="20"/>
        <w:ind w:firstLine="730"/>
      </w:pPr>
      <w:r>
        <w:t>Planning</w:t>
      </w:r>
    </w:p>
    <w:p w14:paraId="48D54012" w14:textId="77777777" w:rsidR="00653C60" w:rsidRDefault="00145AE1">
      <w:pPr>
        <w:pStyle w:val="ListParagraph"/>
        <w:numPr>
          <w:ilvl w:val="1"/>
          <w:numId w:val="2"/>
        </w:numPr>
        <w:tabs>
          <w:tab w:val="left" w:pos="1323"/>
          <w:tab w:val="left" w:pos="1324"/>
        </w:tabs>
        <w:spacing w:before="25"/>
        <w:ind w:firstLine="730"/>
      </w:pPr>
      <w:r>
        <w:t>Accuracy</w:t>
      </w:r>
    </w:p>
    <w:p w14:paraId="3807D260" w14:textId="77777777" w:rsidR="00653C60" w:rsidRDefault="00145AE1">
      <w:pPr>
        <w:pStyle w:val="ListParagraph"/>
        <w:numPr>
          <w:ilvl w:val="1"/>
          <w:numId w:val="2"/>
        </w:numPr>
        <w:tabs>
          <w:tab w:val="left" w:pos="1323"/>
          <w:tab w:val="left" w:pos="1324"/>
        </w:tabs>
        <w:spacing w:before="20" w:line="516" w:lineRule="auto"/>
        <w:ind w:right="5502" w:firstLine="730"/>
      </w:pPr>
      <w:r>
        <w:pict w14:anchorId="3925910A">
          <v:line id="_x0000_s1044" style="position:absolute;left:0;text-align:left;z-index:-251665920;mso-position-horizontal-relative:page" from="55.2pt,46.4pt" to="539.95pt,46.4pt" strokecolor="#c39" strokeweight=".48pt">
            <w10:wrap anchorx="page"/>
          </v:line>
        </w:pict>
      </w:r>
      <w:r>
        <w:t>Spatial vision, spatial orientation</w:t>
      </w:r>
      <w:r>
        <w:rPr>
          <w:color w:val="CC3399"/>
        </w:rPr>
        <w:t xml:space="preserve"> Coaching</w:t>
      </w:r>
    </w:p>
    <w:p w14:paraId="1F1E6C91" w14:textId="77777777" w:rsidR="00653C60" w:rsidRDefault="00145AE1">
      <w:pPr>
        <w:spacing w:before="90"/>
        <w:ind w:left="233"/>
        <w:rPr>
          <w:i/>
        </w:rPr>
      </w:pPr>
      <w:r>
        <w:rPr>
          <w:i/>
          <w:color w:val="CC3399"/>
        </w:rPr>
        <w:t>Useful questions:</w:t>
      </w:r>
    </w:p>
    <w:p w14:paraId="6D37B949" w14:textId="77777777" w:rsidR="00653C60" w:rsidRDefault="00145AE1">
      <w:pPr>
        <w:pStyle w:val="ListParagraph"/>
        <w:numPr>
          <w:ilvl w:val="0"/>
          <w:numId w:val="1"/>
        </w:numPr>
        <w:tabs>
          <w:tab w:val="left" w:pos="593"/>
          <w:tab w:val="left" w:pos="594"/>
        </w:tabs>
      </w:pPr>
      <w:r>
        <w:t>What are the normal proportions of the human</w:t>
      </w:r>
      <w:r>
        <w:rPr>
          <w:spacing w:val="-8"/>
        </w:rPr>
        <w:t xml:space="preserve"> </w:t>
      </w:r>
      <w:r>
        <w:t>body?</w:t>
      </w:r>
    </w:p>
    <w:p w14:paraId="0DCC11B8" w14:textId="77777777" w:rsidR="00653C60" w:rsidRDefault="00145AE1">
      <w:pPr>
        <w:pStyle w:val="ListParagraph"/>
        <w:numPr>
          <w:ilvl w:val="0"/>
          <w:numId w:val="1"/>
        </w:numPr>
        <w:tabs>
          <w:tab w:val="left" w:pos="593"/>
          <w:tab w:val="left" w:pos="594"/>
        </w:tabs>
      </w:pPr>
      <w:r>
        <w:t>How do humans grow after they are</w:t>
      </w:r>
      <w:r>
        <w:rPr>
          <w:spacing w:val="-8"/>
        </w:rPr>
        <w:t xml:space="preserve"> </w:t>
      </w:r>
      <w:r>
        <w:t>born?</w:t>
      </w:r>
    </w:p>
    <w:p w14:paraId="68D07E68" w14:textId="77777777" w:rsidR="00653C60" w:rsidRDefault="00145AE1">
      <w:pPr>
        <w:pStyle w:val="ListParagraph"/>
        <w:numPr>
          <w:ilvl w:val="0"/>
          <w:numId w:val="1"/>
        </w:numPr>
        <w:tabs>
          <w:tab w:val="left" w:pos="593"/>
          <w:tab w:val="left" w:pos="594"/>
        </w:tabs>
        <w:spacing w:before="42"/>
      </w:pPr>
      <w:r>
        <w:t>What is healthy eating and why is it important when</w:t>
      </w:r>
      <w:r>
        <w:rPr>
          <w:spacing w:val="-10"/>
        </w:rPr>
        <w:t xml:space="preserve"> </w:t>
      </w:r>
      <w:r>
        <w:t>growing?</w:t>
      </w:r>
    </w:p>
    <w:p w14:paraId="218E4F53" w14:textId="77777777" w:rsidR="00653C60" w:rsidRDefault="00145AE1">
      <w:pPr>
        <w:pStyle w:val="ListParagraph"/>
        <w:numPr>
          <w:ilvl w:val="0"/>
          <w:numId w:val="1"/>
        </w:numPr>
        <w:tabs>
          <w:tab w:val="left" w:pos="593"/>
          <w:tab w:val="left" w:pos="594"/>
        </w:tabs>
        <w:spacing w:before="38"/>
      </w:pPr>
      <w:r>
        <w:t>How do other animals</w:t>
      </w:r>
      <w:r>
        <w:rPr>
          <w:spacing w:val="-2"/>
        </w:rPr>
        <w:t xml:space="preserve"> </w:t>
      </w:r>
      <w:r>
        <w:t>grow?</w:t>
      </w:r>
    </w:p>
    <w:p w14:paraId="6B85DA13" w14:textId="77777777" w:rsidR="00653C60" w:rsidRDefault="00145AE1">
      <w:pPr>
        <w:pStyle w:val="ListParagraph"/>
        <w:numPr>
          <w:ilvl w:val="0"/>
          <w:numId w:val="1"/>
        </w:numPr>
        <w:tabs>
          <w:tab w:val="left" w:pos="593"/>
          <w:tab w:val="left" w:pos="594"/>
        </w:tabs>
      </w:pPr>
      <w:r>
        <w:t xml:space="preserve">Is the trunk/leg ratio the same among children? Among grown-ups? </w:t>
      </w:r>
      <w:r>
        <w:rPr>
          <w:spacing w:val="-3"/>
        </w:rPr>
        <w:t xml:space="preserve">And </w:t>
      </w:r>
      <w:r>
        <w:t xml:space="preserve">between </w:t>
      </w:r>
      <w:r>
        <w:t>both</w:t>
      </w:r>
      <w:r>
        <w:rPr>
          <w:spacing w:val="-16"/>
        </w:rPr>
        <w:t xml:space="preserve"> </w:t>
      </w:r>
      <w:r>
        <w:t>groups?</w:t>
      </w:r>
    </w:p>
    <w:p w14:paraId="090BEA37" w14:textId="77777777" w:rsidR="00653C60" w:rsidRDefault="00145AE1">
      <w:pPr>
        <w:pStyle w:val="ListParagraph"/>
        <w:numPr>
          <w:ilvl w:val="0"/>
          <w:numId w:val="1"/>
        </w:numPr>
        <w:tabs>
          <w:tab w:val="left" w:pos="593"/>
          <w:tab w:val="left" w:pos="594"/>
        </w:tabs>
        <w:spacing w:line="278" w:lineRule="auto"/>
        <w:ind w:right="856"/>
      </w:pPr>
      <w:r>
        <w:t>How do L and XXL t-shirts/trousers/etc. compare? Are these sizes the same in different countries?</w:t>
      </w:r>
    </w:p>
    <w:p w14:paraId="2924F542" w14:textId="77777777" w:rsidR="00653C60" w:rsidRDefault="00145AE1">
      <w:pPr>
        <w:pStyle w:val="ListParagraph"/>
        <w:numPr>
          <w:ilvl w:val="0"/>
          <w:numId w:val="1"/>
        </w:numPr>
        <w:tabs>
          <w:tab w:val="left" w:pos="593"/>
          <w:tab w:val="left" w:pos="594"/>
        </w:tabs>
        <w:spacing w:before="0" w:line="266" w:lineRule="exact"/>
      </w:pPr>
      <w:r>
        <w:t xml:space="preserve">Are any measurements the same or nearly the same for both children </w:t>
      </w:r>
      <w:r>
        <w:rPr>
          <w:spacing w:val="-3"/>
        </w:rPr>
        <w:t>and</w:t>
      </w:r>
      <w:r>
        <w:rPr>
          <w:spacing w:val="-12"/>
        </w:rPr>
        <w:t xml:space="preserve"> </w:t>
      </w:r>
      <w:r>
        <w:t>grown-ups?</w:t>
      </w:r>
    </w:p>
    <w:p w14:paraId="09E19E13" w14:textId="77777777" w:rsidR="00653C60" w:rsidRDefault="00145AE1">
      <w:pPr>
        <w:pStyle w:val="ListParagraph"/>
        <w:numPr>
          <w:ilvl w:val="0"/>
          <w:numId w:val="1"/>
        </w:numPr>
        <w:tabs>
          <w:tab w:val="left" w:pos="593"/>
          <w:tab w:val="left" w:pos="594"/>
        </w:tabs>
        <w:spacing w:before="38"/>
      </w:pPr>
      <w:r>
        <w:t>Given the circumference perimeter how can we obtain the diameter or</w:t>
      </w:r>
      <w:r>
        <w:rPr>
          <w:spacing w:val="-18"/>
        </w:rPr>
        <w:t xml:space="preserve"> </w:t>
      </w:r>
      <w:r>
        <w:t>radius?</w:t>
      </w:r>
    </w:p>
    <w:p w14:paraId="2F7A021D" w14:textId="77777777" w:rsidR="00653C60" w:rsidRDefault="00145AE1">
      <w:pPr>
        <w:pStyle w:val="ListParagraph"/>
        <w:numPr>
          <w:ilvl w:val="0"/>
          <w:numId w:val="1"/>
        </w:numPr>
        <w:tabs>
          <w:tab w:val="left" w:pos="593"/>
          <w:tab w:val="left" w:pos="594"/>
        </w:tabs>
      </w:pPr>
      <w:r>
        <w:t>General reflection questions, such</w:t>
      </w:r>
      <w:r>
        <w:rPr>
          <w:spacing w:val="-3"/>
        </w:rPr>
        <w:t xml:space="preserve"> </w:t>
      </w:r>
      <w:r>
        <w:t>as:</w:t>
      </w:r>
    </w:p>
    <w:p w14:paraId="76AFE9C0" w14:textId="77777777" w:rsidR="00653C60" w:rsidRDefault="00145AE1">
      <w:pPr>
        <w:pStyle w:val="ListParagraph"/>
        <w:numPr>
          <w:ilvl w:val="1"/>
          <w:numId w:val="1"/>
        </w:numPr>
        <w:tabs>
          <w:tab w:val="left" w:pos="1342"/>
          <w:tab w:val="left" w:pos="1343"/>
        </w:tabs>
        <w:spacing w:before="42"/>
        <w:ind w:hanging="360"/>
      </w:pPr>
      <w:r>
        <w:t>What are you doing?</w:t>
      </w:r>
      <w:r>
        <w:rPr>
          <w:spacing w:val="-7"/>
        </w:rPr>
        <w:t xml:space="preserve"> </w:t>
      </w:r>
      <w:r>
        <w:t>Why?</w:t>
      </w:r>
    </w:p>
    <w:p w14:paraId="55A75512" w14:textId="77777777" w:rsidR="00653C60" w:rsidRDefault="00145AE1">
      <w:pPr>
        <w:pStyle w:val="ListParagraph"/>
        <w:numPr>
          <w:ilvl w:val="1"/>
          <w:numId w:val="1"/>
        </w:numPr>
        <w:tabs>
          <w:tab w:val="left" w:pos="1342"/>
          <w:tab w:val="left" w:pos="1343"/>
        </w:tabs>
        <w:spacing w:before="20"/>
        <w:ind w:hanging="360"/>
      </w:pPr>
      <w:r>
        <w:t>What is the</w:t>
      </w:r>
      <w:r>
        <w:rPr>
          <w:spacing w:val="-2"/>
        </w:rPr>
        <w:t xml:space="preserve"> </w:t>
      </w:r>
      <w:r>
        <w:t>problem?</w:t>
      </w:r>
    </w:p>
    <w:p w14:paraId="0F778A27" w14:textId="77777777" w:rsidR="00653C60" w:rsidRDefault="00145AE1">
      <w:pPr>
        <w:pStyle w:val="ListParagraph"/>
        <w:numPr>
          <w:ilvl w:val="1"/>
          <w:numId w:val="1"/>
        </w:numPr>
        <w:tabs>
          <w:tab w:val="left" w:pos="1342"/>
          <w:tab w:val="left" w:pos="1343"/>
        </w:tabs>
        <w:spacing w:before="20"/>
        <w:ind w:hanging="360"/>
      </w:pPr>
      <w:r>
        <w:t>What can you do</w:t>
      </w:r>
      <w:r>
        <w:rPr>
          <w:spacing w:val="-10"/>
        </w:rPr>
        <w:t xml:space="preserve"> </w:t>
      </w:r>
      <w:r>
        <w:t>differently?</w:t>
      </w:r>
    </w:p>
    <w:p w14:paraId="77FBC23F" w14:textId="77777777" w:rsidR="00653C60" w:rsidRDefault="00145AE1">
      <w:pPr>
        <w:pStyle w:val="ListParagraph"/>
        <w:numPr>
          <w:ilvl w:val="1"/>
          <w:numId w:val="1"/>
        </w:numPr>
        <w:tabs>
          <w:tab w:val="left" w:pos="1342"/>
          <w:tab w:val="left" w:pos="1343"/>
        </w:tabs>
        <w:spacing w:before="20"/>
        <w:ind w:hanging="360"/>
      </w:pPr>
      <w:r>
        <w:t>What did you do? What went well/wrong?</w:t>
      </w:r>
      <w:r>
        <w:rPr>
          <w:spacing w:val="-7"/>
        </w:rPr>
        <w:t xml:space="preserve"> </w:t>
      </w:r>
      <w:r>
        <w:t>Why?</w:t>
      </w:r>
    </w:p>
    <w:p w14:paraId="1057E10D" w14:textId="77777777" w:rsidR="00653C60" w:rsidRDefault="00145AE1">
      <w:pPr>
        <w:pStyle w:val="ListParagraph"/>
        <w:numPr>
          <w:ilvl w:val="1"/>
          <w:numId w:val="1"/>
        </w:numPr>
        <w:tabs>
          <w:tab w:val="left" w:pos="1342"/>
          <w:tab w:val="left" w:pos="1343"/>
        </w:tabs>
        <w:spacing w:before="21"/>
        <w:ind w:hanging="360"/>
      </w:pPr>
      <w:r>
        <w:t>What would you do differently next</w:t>
      </w:r>
      <w:r>
        <w:rPr>
          <w:spacing w:val="-13"/>
        </w:rPr>
        <w:t xml:space="preserve"> </w:t>
      </w:r>
      <w:r>
        <w:t>time?</w:t>
      </w:r>
    </w:p>
    <w:p w14:paraId="1661746F" w14:textId="77777777" w:rsidR="00653C60" w:rsidRDefault="00145AE1">
      <w:pPr>
        <w:pStyle w:val="ListParagraph"/>
        <w:numPr>
          <w:ilvl w:val="1"/>
          <w:numId w:val="1"/>
        </w:numPr>
        <w:tabs>
          <w:tab w:val="left" w:pos="1342"/>
          <w:tab w:val="left" w:pos="1343"/>
        </w:tabs>
        <w:spacing w:before="25"/>
        <w:ind w:hanging="360"/>
      </w:pPr>
      <w:r>
        <w:t>…</w:t>
      </w:r>
    </w:p>
    <w:p w14:paraId="33BC8F75" w14:textId="77777777" w:rsidR="00653C60" w:rsidRDefault="00653C60">
      <w:pPr>
        <w:pStyle w:val="BodyText"/>
        <w:spacing w:before="11"/>
        <w:rPr>
          <w:sz w:val="26"/>
        </w:rPr>
      </w:pPr>
    </w:p>
    <w:p w14:paraId="63D839C4" w14:textId="77777777" w:rsidR="00653C60" w:rsidRDefault="00145AE1">
      <w:pPr>
        <w:ind w:left="233"/>
        <w:rPr>
          <w:i/>
        </w:rPr>
      </w:pPr>
      <w:r>
        <w:rPr>
          <w:i/>
          <w:color w:val="CC3399"/>
        </w:rPr>
        <w:t>Adaptations (abilities of age group, within the group, etc.):</w:t>
      </w:r>
    </w:p>
    <w:p w14:paraId="792D123B" w14:textId="77777777" w:rsidR="00653C60" w:rsidRDefault="00145AE1">
      <w:pPr>
        <w:pStyle w:val="ListParagraph"/>
        <w:numPr>
          <w:ilvl w:val="0"/>
          <w:numId w:val="1"/>
        </w:numPr>
        <w:tabs>
          <w:tab w:val="left" w:pos="593"/>
          <w:tab w:val="left" w:pos="594"/>
        </w:tabs>
        <w:spacing w:line="278" w:lineRule="auto"/>
        <w:ind w:right="325"/>
      </w:pPr>
      <w:r>
        <w:t xml:space="preserve">For ages 9-10, scales focus only on lengths (1D) </w:t>
      </w:r>
      <w:r>
        <w:rPr>
          <w:spacing w:val="-3"/>
        </w:rPr>
        <w:t xml:space="preserve">and </w:t>
      </w:r>
      <w:r>
        <w:t>we should aim at making ghost costumes (or, in genera</w:t>
      </w:r>
      <w:r>
        <w:t>l, any costume that will be made using three</w:t>
      </w:r>
      <w:r>
        <w:rPr>
          <w:spacing w:val="-15"/>
        </w:rPr>
        <w:t xml:space="preserve"> </w:t>
      </w:r>
      <w:r>
        <w:t>rectangles).</w:t>
      </w:r>
    </w:p>
    <w:p w14:paraId="51214F34" w14:textId="77777777" w:rsidR="00653C60" w:rsidRDefault="00145AE1">
      <w:pPr>
        <w:pStyle w:val="ListParagraph"/>
        <w:numPr>
          <w:ilvl w:val="0"/>
          <w:numId w:val="1"/>
        </w:numPr>
        <w:tabs>
          <w:tab w:val="left" w:pos="593"/>
          <w:tab w:val="left" w:pos="594"/>
        </w:tabs>
        <w:spacing w:before="0" w:line="273" w:lineRule="auto"/>
        <w:ind w:right="1020"/>
      </w:pPr>
      <w:r>
        <w:t>Ages 10-11 can already work in 2D and reflect on how, for a 2D-shape scale, different proportions can be used for each</w:t>
      </w:r>
      <w:r>
        <w:rPr>
          <w:spacing w:val="-7"/>
        </w:rPr>
        <w:t xml:space="preserve"> </w:t>
      </w:r>
      <w:r>
        <w:t>dimension.</w:t>
      </w:r>
    </w:p>
    <w:p w14:paraId="05E85BC8" w14:textId="77777777" w:rsidR="00653C60" w:rsidRDefault="00145AE1">
      <w:pPr>
        <w:pStyle w:val="ListParagraph"/>
        <w:numPr>
          <w:ilvl w:val="0"/>
          <w:numId w:val="1"/>
        </w:numPr>
        <w:tabs>
          <w:tab w:val="left" w:pos="593"/>
          <w:tab w:val="left" w:pos="594"/>
        </w:tabs>
        <w:spacing w:before="0" w:line="276" w:lineRule="auto"/>
        <w:ind w:right="406"/>
      </w:pPr>
      <w:r>
        <w:t xml:space="preserve">Older children (ages 11-12 or older) might even study weight and/or </w:t>
      </w:r>
      <w:r>
        <w:t xml:space="preserve">reflect on relative volumes. If Tinker CAD, Sketch-up or another 3D-design tool </w:t>
      </w:r>
      <w:r>
        <w:rPr>
          <w:spacing w:val="-3"/>
        </w:rPr>
        <w:t xml:space="preserve">has </w:t>
      </w:r>
      <w:r>
        <w:t>already been introduced to children, simple cylinder models can be studied, generated or even 3D-printed using additional ICT</w:t>
      </w:r>
      <w:r>
        <w:rPr>
          <w:spacing w:val="-2"/>
        </w:rPr>
        <w:t xml:space="preserve"> </w:t>
      </w:r>
      <w:r>
        <w:t>hours.</w:t>
      </w:r>
    </w:p>
    <w:p w14:paraId="3E15AB9F" w14:textId="77777777" w:rsidR="00653C60" w:rsidRDefault="00145AE1">
      <w:pPr>
        <w:pStyle w:val="ListParagraph"/>
        <w:numPr>
          <w:ilvl w:val="0"/>
          <w:numId w:val="1"/>
        </w:numPr>
        <w:tabs>
          <w:tab w:val="left" w:pos="593"/>
          <w:tab w:val="left" w:pos="594"/>
        </w:tabs>
        <w:spacing w:before="0" w:line="276" w:lineRule="auto"/>
        <w:ind w:right="275"/>
      </w:pPr>
      <w:r>
        <w:t>The suggested way of grouping according</w:t>
      </w:r>
      <w:r>
        <w:t xml:space="preserve"> to the skills </w:t>
      </w:r>
      <w:r>
        <w:rPr>
          <w:spacing w:val="-3"/>
        </w:rPr>
        <w:t xml:space="preserve">and </w:t>
      </w:r>
      <w:r>
        <w:t xml:space="preserve">abilities required in each group should accommodate all types of learner. Even though it is interesting for all students </w:t>
      </w:r>
      <w:r>
        <w:rPr>
          <w:spacing w:val="-3"/>
        </w:rPr>
        <w:t xml:space="preserve">to </w:t>
      </w:r>
      <w:r>
        <w:t xml:space="preserve">participate in all parts of the project, students </w:t>
      </w:r>
      <w:r>
        <w:rPr>
          <w:spacing w:val="-3"/>
        </w:rPr>
        <w:t xml:space="preserve">with </w:t>
      </w:r>
      <w:r>
        <w:t>disabilities and gifted children should be given some free</w:t>
      </w:r>
      <w:r>
        <w:t xml:space="preserve">dom to </w:t>
      </w:r>
      <w:proofErr w:type="spellStart"/>
      <w:r>
        <w:t>emphasise</w:t>
      </w:r>
      <w:proofErr w:type="spellEnd"/>
      <w:r>
        <w:t xml:space="preserve"> or skip the </w:t>
      </w:r>
      <w:r>
        <w:rPr>
          <w:spacing w:val="-3"/>
        </w:rPr>
        <w:t xml:space="preserve">areas </w:t>
      </w:r>
      <w:r>
        <w:t>where they feel more/less confident or motivated to</w:t>
      </w:r>
      <w:r>
        <w:rPr>
          <w:spacing w:val="-3"/>
        </w:rPr>
        <w:t xml:space="preserve"> </w:t>
      </w:r>
      <w:r>
        <w:t>work.</w:t>
      </w:r>
    </w:p>
    <w:p w14:paraId="6065D3CB" w14:textId="77777777" w:rsidR="00653C60" w:rsidRDefault="00653C60">
      <w:pPr>
        <w:spacing w:line="276" w:lineRule="auto"/>
        <w:sectPr w:rsidR="00653C60">
          <w:pgSz w:w="11900" w:h="16840"/>
          <w:pgMar w:top="1040" w:right="900" w:bottom="2480" w:left="900" w:header="0" w:footer="2283" w:gutter="0"/>
          <w:cols w:space="720"/>
        </w:sectPr>
      </w:pPr>
    </w:p>
    <w:p w14:paraId="3D7AF534" w14:textId="77777777" w:rsidR="00653C60" w:rsidRDefault="00145AE1">
      <w:pPr>
        <w:pStyle w:val="BodyText"/>
        <w:spacing w:before="82"/>
        <w:ind w:left="233"/>
      </w:pPr>
      <w:r>
        <w:lastRenderedPageBreak/>
        <w:pict w14:anchorId="713A0DD0">
          <v:line id="_x0000_s1043" style="position:absolute;left:0;text-align:left;z-index:-251658752;mso-wrap-distance-left:0;mso-wrap-distance-right:0;mso-position-horizontal-relative:page" from="55.2pt,20.2pt" to="539.95pt,20.2pt" strokecolor="#c39" strokeweight=".48pt">
            <w10:wrap type="topAndBottom" anchorx="page"/>
          </v:line>
        </w:pict>
      </w:r>
      <w:r>
        <w:rPr>
          <w:color w:val="CC3399"/>
        </w:rPr>
        <w:t>Assessment</w:t>
      </w:r>
    </w:p>
    <w:p w14:paraId="311D994B" w14:textId="77777777" w:rsidR="00653C60" w:rsidRDefault="00653C60">
      <w:pPr>
        <w:pStyle w:val="BodyText"/>
        <w:rPr>
          <w:sz w:val="14"/>
        </w:rPr>
      </w:pPr>
    </w:p>
    <w:p w14:paraId="578E9E13" w14:textId="77777777" w:rsidR="00653C60" w:rsidRDefault="00145AE1">
      <w:pPr>
        <w:spacing w:before="101"/>
        <w:ind w:left="233"/>
        <w:rPr>
          <w:i/>
        </w:rPr>
      </w:pPr>
      <w:r>
        <w:rPr>
          <w:i/>
          <w:color w:val="CC3399"/>
        </w:rPr>
        <w:t>Teacher’s assessment:</w:t>
      </w:r>
    </w:p>
    <w:p w14:paraId="155311DA" w14:textId="77777777" w:rsidR="00653C60" w:rsidRDefault="00145AE1">
      <w:pPr>
        <w:pStyle w:val="BodyText"/>
        <w:spacing w:before="38"/>
        <w:ind w:left="233"/>
      </w:pPr>
      <w:r>
        <w:t>Assessment takes place in a formative way, especially regarding:</w:t>
      </w:r>
    </w:p>
    <w:p w14:paraId="2EE08E98" w14:textId="77777777" w:rsidR="00653C60" w:rsidRDefault="00145AE1">
      <w:pPr>
        <w:pStyle w:val="ListParagraph"/>
        <w:numPr>
          <w:ilvl w:val="0"/>
          <w:numId w:val="2"/>
        </w:numPr>
        <w:tabs>
          <w:tab w:val="left" w:pos="593"/>
          <w:tab w:val="left" w:pos="594"/>
        </w:tabs>
        <w:spacing w:before="41"/>
      </w:pPr>
      <w:r>
        <w:t>Problem solving (e.g. performing length measurements on a 3D</w:t>
      </w:r>
      <w:r>
        <w:rPr>
          <w:spacing w:val="-13"/>
        </w:rPr>
        <w:t xml:space="preserve"> </w:t>
      </w:r>
      <w:r>
        <w:t>model)</w:t>
      </w:r>
    </w:p>
    <w:p w14:paraId="77CB321C" w14:textId="77777777" w:rsidR="00653C60" w:rsidRDefault="00145AE1">
      <w:pPr>
        <w:pStyle w:val="ListParagraph"/>
        <w:numPr>
          <w:ilvl w:val="0"/>
          <w:numId w:val="2"/>
        </w:numPr>
        <w:tabs>
          <w:tab w:val="left" w:pos="593"/>
          <w:tab w:val="left" w:pos="594"/>
        </w:tabs>
        <w:spacing w:before="4" w:line="278" w:lineRule="auto"/>
        <w:ind w:right="792"/>
      </w:pPr>
      <w:r>
        <w:t xml:space="preserve">Planning (e.g. planning the setting of the different patterns in order </w:t>
      </w:r>
      <w:r>
        <w:rPr>
          <w:spacing w:val="-3"/>
        </w:rPr>
        <w:t xml:space="preserve">to </w:t>
      </w:r>
      <w:r>
        <w:t>use the smallest amount of</w:t>
      </w:r>
      <w:r>
        <w:rPr>
          <w:spacing w:val="-2"/>
        </w:rPr>
        <w:t xml:space="preserve"> </w:t>
      </w:r>
      <w:r>
        <w:t>material)</w:t>
      </w:r>
    </w:p>
    <w:p w14:paraId="494E54A8" w14:textId="77777777" w:rsidR="00653C60" w:rsidRDefault="00145AE1">
      <w:pPr>
        <w:pStyle w:val="ListParagraph"/>
        <w:numPr>
          <w:ilvl w:val="0"/>
          <w:numId w:val="2"/>
        </w:numPr>
        <w:tabs>
          <w:tab w:val="left" w:pos="593"/>
          <w:tab w:val="left" w:pos="594"/>
        </w:tabs>
        <w:spacing w:before="0" w:line="265" w:lineRule="exact"/>
      </w:pPr>
      <w:proofErr w:type="spellStart"/>
      <w:r>
        <w:t>Analysing</w:t>
      </w:r>
      <w:proofErr w:type="spellEnd"/>
      <w:r>
        <w:t xml:space="preserve"> &amp; </w:t>
      </w:r>
      <w:r>
        <w:t>interpreting data (e.g. interpret data from a</w:t>
      </w:r>
      <w:r>
        <w:rPr>
          <w:spacing w:val="-18"/>
        </w:rPr>
        <w:t xml:space="preserve"> </w:t>
      </w:r>
      <w:r>
        <w:t>table)</w:t>
      </w:r>
    </w:p>
    <w:p w14:paraId="5D128DDE" w14:textId="77777777" w:rsidR="00653C60" w:rsidRDefault="00145AE1">
      <w:pPr>
        <w:pStyle w:val="ListParagraph"/>
        <w:numPr>
          <w:ilvl w:val="0"/>
          <w:numId w:val="2"/>
        </w:numPr>
        <w:tabs>
          <w:tab w:val="left" w:pos="593"/>
          <w:tab w:val="left" w:pos="594"/>
        </w:tabs>
      </w:pPr>
      <w:r>
        <w:t>Reflecting (e.g. human’s growth and other animals’ growth in relation to</w:t>
      </w:r>
      <w:r>
        <w:rPr>
          <w:spacing w:val="-16"/>
        </w:rPr>
        <w:t xml:space="preserve"> </w:t>
      </w:r>
      <w:r>
        <w:t>functional</w:t>
      </w:r>
    </w:p>
    <w:p w14:paraId="2BD95983" w14:textId="77777777" w:rsidR="00653C60" w:rsidRDefault="00145AE1">
      <w:pPr>
        <w:pStyle w:val="BodyText"/>
        <w:spacing w:before="38"/>
        <w:ind w:left="575" w:right="7956"/>
        <w:jc w:val="center"/>
      </w:pPr>
      <w:r>
        <w:t>characteristics)</w:t>
      </w:r>
    </w:p>
    <w:p w14:paraId="4C4BC497" w14:textId="77777777" w:rsidR="00653C60" w:rsidRDefault="00145AE1">
      <w:pPr>
        <w:pStyle w:val="ListParagraph"/>
        <w:numPr>
          <w:ilvl w:val="0"/>
          <w:numId w:val="2"/>
        </w:numPr>
        <w:tabs>
          <w:tab w:val="left" w:pos="593"/>
          <w:tab w:val="left" w:pos="594"/>
        </w:tabs>
      </w:pPr>
      <w:r>
        <w:t xml:space="preserve">Understanding (e.g. proportions </w:t>
      </w:r>
      <w:r>
        <w:rPr>
          <w:spacing w:val="-3"/>
        </w:rPr>
        <w:t xml:space="preserve">as </w:t>
      </w:r>
      <w:r>
        <w:t>ratios, fractions or decimal</w:t>
      </w:r>
      <w:r>
        <w:rPr>
          <w:spacing w:val="1"/>
        </w:rPr>
        <w:t xml:space="preserve"> </w:t>
      </w:r>
      <w:r>
        <w:t>numbers)</w:t>
      </w:r>
    </w:p>
    <w:p w14:paraId="11C1B212" w14:textId="77777777" w:rsidR="00653C60" w:rsidRDefault="00653C60">
      <w:pPr>
        <w:pStyle w:val="BodyText"/>
        <w:spacing w:before="10"/>
        <w:rPr>
          <w:sz w:val="28"/>
        </w:rPr>
      </w:pPr>
    </w:p>
    <w:p w14:paraId="4ED90E84" w14:textId="77777777" w:rsidR="00653C60" w:rsidRDefault="00145AE1">
      <w:pPr>
        <w:ind w:left="233"/>
        <w:rPr>
          <w:i/>
        </w:rPr>
      </w:pPr>
      <w:r>
        <w:rPr>
          <w:i/>
          <w:color w:val="CC3399"/>
        </w:rPr>
        <w:t>Student’s assessment:</w:t>
      </w:r>
    </w:p>
    <w:p w14:paraId="780EBDB5" w14:textId="77777777" w:rsidR="00653C60" w:rsidRDefault="00145AE1">
      <w:pPr>
        <w:pStyle w:val="BodyText"/>
        <w:spacing w:before="37"/>
        <w:ind w:left="233"/>
      </w:pPr>
      <w:r>
        <w:t>At the</w:t>
      </w:r>
      <w:r>
        <w:t xml:space="preserve"> end of the activity:</w:t>
      </w:r>
    </w:p>
    <w:p w14:paraId="6890CE33" w14:textId="77777777" w:rsidR="00653C60" w:rsidRDefault="00145AE1">
      <w:pPr>
        <w:pStyle w:val="ListParagraph"/>
        <w:numPr>
          <w:ilvl w:val="0"/>
          <w:numId w:val="2"/>
        </w:numPr>
        <w:tabs>
          <w:tab w:val="left" w:pos="593"/>
          <w:tab w:val="left" w:pos="594"/>
        </w:tabs>
        <w:spacing w:before="38"/>
      </w:pPr>
      <w:r>
        <w:t>What did you</w:t>
      </w:r>
      <w:r>
        <w:rPr>
          <w:spacing w:val="-1"/>
        </w:rPr>
        <w:t xml:space="preserve"> </w:t>
      </w:r>
      <w:r>
        <w:t>did?</w:t>
      </w:r>
    </w:p>
    <w:p w14:paraId="164367B3" w14:textId="77777777" w:rsidR="00653C60" w:rsidRDefault="00145AE1">
      <w:pPr>
        <w:pStyle w:val="ListParagraph"/>
        <w:numPr>
          <w:ilvl w:val="0"/>
          <w:numId w:val="2"/>
        </w:numPr>
        <w:tabs>
          <w:tab w:val="left" w:pos="593"/>
          <w:tab w:val="left" w:pos="594"/>
        </w:tabs>
        <w:spacing w:before="42"/>
      </w:pPr>
      <w:r>
        <w:t>If you would start over, what would you do</w:t>
      </w:r>
      <w:r>
        <w:rPr>
          <w:spacing w:val="-7"/>
        </w:rPr>
        <w:t xml:space="preserve"> </w:t>
      </w:r>
      <w:r>
        <w:t>differently?</w:t>
      </w:r>
    </w:p>
    <w:p w14:paraId="32EE0A75" w14:textId="77777777" w:rsidR="00653C60" w:rsidRDefault="00145AE1">
      <w:pPr>
        <w:pStyle w:val="ListParagraph"/>
        <w:numPr>
          <w:ilvl w:val="0"/>
          <w:numId w:val="2"/>
        </w:numPr>
        <w:tabs>
          <w:tab w:val="left" w:pos="593"/>
          <w:tab w:val="left" w:pos="594"/>
        </w:tabs>
      </w:pPr>
      <w:r>
        <w:t>Did you use mathematics? When?</w:t>
      </w:r>
      <w:r>
        <w:rPr>
          <w:spacing w:val="-18"/>
        </w:rPr>
        <w:t xml:space="preserve"> </w:t>
      </w:r>
      <w:r>
        <w:t>Examples?</w:t>
      </w:r>
    </w:p>
    <w:p w14:paraId="7113E878" w14:textId="77777777" w:rsidR="00653C60" w:rsidRDefault="00145AE1">
      <w:pPr>
        <w:pStyle w:val="ListParagraph"/>
        <w:numPr>
          <w:ilvl w:val="0"/>
          <w:numId w:val="2"/>
        </w:numPr>
        <w:tabs>
          <w:tab w:val="left" w:pos="593"/>
          <w:tab w:val="left" w:pos="594"/>
        </w:tabs>
      </w:pPr>
      <w:r>
        <w:t>What did your learn about the human</w:t>
      </w:r>
      <w:r>
        <w:rPr>
          <w:spacing w:val="-17"/>
        </w:rPr>
        <w:t xml:space="preserve"> </w:t>
      </w:r>
      <w:r>
        <w:t>body?</w:t>
      </w:r>
    </w:p>
    <w:p w14:paraId="23CA25C0" w14:textId="77777777" w:rsidR="00653C60" w:rsidRDefault="00145AE1">
      <w:pPr>
        <w:pStyle w:val="ListParagraph"/>
        <w:numPr>
          <w:ilvl w:val="0"/>
          <w:numId w:val="2"/>
        </w:numPr>
        <w:tabs>
          <w:tab w:val="left" w:pos="593"/>
          <w:tab w:val="left" w:pos="594"/>
        </w:tabs>
      </w:pPr>
      <w:r>
        <w:t>How would you evaluate the group</w:t>
      </w:r>
      <w:r>
        <w:rPr>
          <w:spacing w:val="1"/>
        </w:rPr>
        <w:t xml:space="preserve"> </w:t>
      </w:r>
      <w:r>
        <w:t>work?</w:t>
      </w:r>
    </w:p>
    <w:p w14:paraId="1D170ECB" w14:textId="77777777" w:rsidR="00653C60" w:rsidRDefault="00653C60">
      <w:pPr>
        <w:pStyle w:val="BodyText"/>
        <w:rPr>
          <w:sz w:val="26"/>
        </w:rPr>
      </w:pPr>
    </w:p>
    <w:p w14:paraId="189F45A2" w14:textId="77777777" w:rsidR="00653C60" w:rsidRDefault="00653C60">
      <w:pPr>
        <w:pStyle w:val="BodyText"/>
        <w:spacing w:before="1"/>
        <w:rPr>
          <w:sz w:val="28"/>
        </w:rPr>
      </w:pPr>
    </w:p>
    <w:p w14:paraId="313F210F" w14:textId="77777777" w:rsidR="00653C60" w:rsidRDefault="00145AE1">
      <w:pPr>
        <w:pStyle w:val="BodyText"/>
        <w:ind w:left="233"/>
      </w:pPr>
      <w:r>
        <w:pict w14:anchorId="5B30D4F4">
          <v:line id="_x0000_s1042" style="position:absolute;left:0;text-align:left;z-index:-251657728;mso-wrap-distance-left:0;mso-wrap-distance-right:0;mso-position-horizontal-relative:page" from="55.2pt,15.85pt" to="539.95pt,15.85pt" strokecolor="#c39" strokeweight=".48pt">
            <w10:wrap type="topAndBottom" anchorx="page"/>
          </v:line>
        </w:pict>
      </w:r>
      <w:r>
        <w:rPr>
          <w:color w:val="CC3399"/>
        </w:rPr>
        <w:t>Tips &amp; tricks</w:t>
      </w:r>
    </w:p>
    <w:p w14:paraId="5DE401AE" w14:textId="77777777" w:rsidR="00653C60" w:rsidRDefault="00653C60">
      <w:pPr>
        <w:pStyle w:val="BodyText"/>
        <w:spacing w:before="9"/>
        <w:rPr>
          <w:sz w:val="14"/>
        </w:rPr>
      </w:pPr>
    </w:p>
    <w:p w14:paraId="0F216A1F" w14:textId="77777777" w:rsidR="00653C60" w:rsidRDefault="00145AE1">
      <w:pPr>
        <w:pStyle w:val="ListParagraph"/>
        <w:numPr>
          <w:ilvl w:val="0"/>
          <w:numId w:val="1"/>
        </w:numPr>
        <w:tabs>
          <w:tab w:val="left" w:pos="593"/>
          <w:tab w:val="left" w:pos="594"/>
        </w:tabs>
        <w:spacing w:before="101"/>
      </w:pPr>
      <w:r>
        <w:t>Let children reflect on how the measurements have being</w:t>
      </w:r>
      <w:r>
        <w:rPr>
          <w:spacing w:val="-15"/>
        </w:rPr>
        <w:t xml:space="preserve"> </w:t>
      </w:r>
      <w:r>
        <w:t>taken.</w:t>
      </w:r>
    </w:p>
    <w:p w14:paraId="0FF0EF0C" w14:textId="77777777" w:rsidR="00653C60" w:rsidRDefault="00145AE1">
      <w:pPr>
        <w:pStyle w:val="ListParagraph"/>
        <w:numPr>
          <w:ilvl w:val="0"/>
          <w:numId w:val="1"/>
        </w:numPr>
        <w:tabs>
          <w:tab w:val="left" w:pos="593"/>
          <w:tab w:val="left" w:pos="594"/>
        </w:tabs>
        <w:spacing w:before="42" w:line="273" w:lineRule="auto"/>
        <w:ind w:right="301"/>
      </w:pPr>
      <w:r>
        <w:t xml:space="preserve">Encourage children to think about what body parts should be measured </w:t>
      </w:r>
      <w:r>
        <w:rPr>
          <w:spacing w:val="-3"/>
        </w:rPr>
        <w:t xml:space="preserve">and </w:t>
      </w:r>
      <w:r>
        <w:t>how to scale in a 2D or 3D</w:t>
      </w:r>
      <w:r>
        <w:rPr>
          <w:spacing w:val="-3"/>
        </w:rPr>
        <w:t xml:space="preserve"> </w:t>
      </w:r>
      <w:r>
        <w:t>model.</w:t>
      </w:r>
    </w:p>
    <w:p w14:paraId="290F5349" w14:textId="77777777" w:rsidR="00653C60" w:rsidRDefault="00145AE1">
      <w:pPr>
        <w:pStyle w:val="ListParagraph"/>
        <w:numPr>
          <w:ilvl w:val="0"/>
          <w:numId w:val="1"/>
        </w:numPr>
        <w:tabs>
          <w:tab w:val="left" w:pos="593"/>
          <w:tab w:val="left" w:pos="594"/>
        </w:tabs>
        <w:spacing w:before="2"/>
      </w:pPr>
      <w:r>
        <w:t>Make sure that children can enjoy the craftwork (costume) for a</w:t>
      </w:r>
      <w:r>
        <w:rPr>
          <w:spacing w:val="-20"/>
        </w:rPr>
        <w:t xml:space="preserve"> </w:t>
      </w:r>
      <w:r>
        <w:t>while.</w:t>
      </w:r>
    </w:p>
    <w:p w14:paraId="4BFAECA3" w14:textId="77777777" w:rsidR="00653C60" w:rsidRDefault="00653C60">
      <w:pPr>
        <w:sectPr w:rsidR="00653C60">
          <w:pgSz w:w="11900" w:h="16840"/>
          <w:pgMar w:top="1340" w:right="900" w:bottom="2480" w:left="900" w:header="0" w:footer="2283" w:gutter="0"/>
          <w:cols w:space="720"/>
        </w:sectPr>
      </w:pPr>
    </w:p>
    <w:p w14:paraId="7455103D" w14:textId="77777777" w:rsidR="00653C60" w:rsidRDefault="00145AE1">
      <w:pPr>
        <w:pStyle w:val="BodyText"/>
        <w:rPr>
          <w:sz w:val="20"/>
        </w:rPr>
      </w:pPr>
      <w:r>
        <w:lastRenderedPageBreak/>
        <w:pict w14:anchorId="7B668029">
          <v:group id="_x0000_s1037" style="position:absolute;margin-left:191.2pt;margin-top:0;width:403.9pt;height:841.85pt;z-index:-251664896;mso-position-horizontal-relative:page;mso-position-vertical-relative:page" coordorigin="3824" coordsize="8078,1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7026;width:219;height:16837">
              <v:imagedata r:id="rId15" o:title=""/>
            </v:shape>
            <v:rect id="_x0000_s1040" style="position:absolute;left:7222;width:4680;height:16837" fillcolor="#00afef" stroked="f"/>
            <v:shape id="_x0000_s1039" type="#_x0000_t75" style="position:absolute;left:7027;top:11606;width:4863;height:4167">
              <v:imagedata r:id="rId16" o:title=""/>
            </v:shape>
            <v:shape id="_x0000_s1038" type="#_x0000_t75" style="position:absolute;left:3824;top:6521;width:5127;height:3374">
              <v:imagedata r:id="rId17" o:title=""/>
            </v:shape>
            <w10:wrap anchorx="page" anchory="page"/>
          </v:group>
        </w:pict>
      </w:r>
    </w:p>
    <w:p w14:paraId="7E5CEAFE" w14:textId="77777777" w:rsidR="00653C60" w:rsidRDefault="00653C60">
      <w:pPr>
        <w:pStyle w:val="BodyText"/>
        <w:rPr>
          <w:sz w:val="20"/>
        </w:rPr>
      </w:pPr>
    </w:p>
    <w:p w14:paraId="4DB015C6" w14:textId="77777777" w:rsidR="00653C60" w:rsidRDefault="00653C60">
      <w:pPr>
        <w:pStyle w:val="BodyText"/>
        <w:rPr>
          <w:sz w:val="20"/>
        </w:rPr>
      </w:pPr>
    </w:p>
    <w:p w14:paraId="77401E60" w14:textId="77777777" w:rsidR="00653C60" w:rsidRDefault="00653C60">
      <w:pPr>
        <w:pStyle w:val="BodyText"/>
        <w:rPr>
          <w:sz w:val="20"/>
        </w:rPr>
      </w:pPr>
    </w:p>
    <w:p w14:paraId="71DA33B8" w14:textId="77777777" w:rsidR="00653C60" w:rsidRDefault="00653C60">
      <w:pPr>
        <w:pStyle w:val="BodyText"/>
        <w:rPr>
          <w:sz w:val="18"/>
        </w:rPr>
      </w:pPr>
    </w:p>
    <w:p w14:paraId="5AFF1AF2" w14:textId="77777777" w:rsidR="00653C60" w:rsidRDefault="00145AE1">
      <w:pPr>
        <w:pStyle w:val="BodyText"/>
        <w:ind w:left="720"/>
        <w:rPr>
          <w:sz w:val="20"/>
        </w:rPr>
      </w:pPr>
      <w:r>
        <w:rPr>
          <w:noProof/>
          <w:sz w:val="20"/>
        </w:rPr>
        <w:drawing>
          <wp:inline distT="0" distB="0" distL="0" distR="0" wp14:anchorId="264F97D6" wp14:editId="5680B8CB">
            <wp:extent cx="3690116" cy="1197863"/>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3690116" cy="1197863"/>
                    </a:xfrm>
                    <a:prstGeom prst="rect">
                      <a:avLst/>
                    </a:prstGeom>
                  </pic:spPr>
                </pic:pic>
              </a:graphicData>
            </a:graphic>
          </wp:inline>
        </w:drawing>
      </w:r>
    </w:p>
    <w:p w14:paraId="07B98E8F" w14:textId="77777777" w:rsidR="00653C60" w:rsidRDefault="00653C60">
      <w:pPr>
        <w:pStyle w:val="BodyText"/>
        <w:rPr>
          <w:sz w:val="20"/>
        </w:rPr>
      </w:pPr>
    </w:p>
    <w:p w14:paraId="749EB2DA" w14:textId="77777777" w:rsidR="00653C60" w:rsidRDefault="00653C60">
      <w:pPr>
        <w:pStyle w:val="BodyText"/>
        <w:rPr>
          <w:sz w:val="20"/>
        </w:rPr>
      </w:pPr>
    </w:p>
    <w:p w14:paraId="07404A2A" w14:textId="77777777" w:rsidR="00653C60" w:rsidRDefault="00653C60">
      <w:pPr>
        <w:pStyle w:val="BodyText"/>
        <w:rPr>
          <w:sz w:val="20"/>
        </w:rPr>
      </w:pPr>
    </w:p>
    <w:p w14:paraId="4869CF33" w14:textId="77777777" w:rsidR="00653C60" w:rsidRDefault="00653C60">
      <w:pPr>
        <w:pStyle w:val="BodyText"/>
        <w:rPr>
          <w:sz w:val="20"/>
        </w:rPr>
      </w:pPr>
    </w:p>
    <w:p w14:paraId="1E3EBC3C" w14:textId="77777777" w:rsidR="00653C60" w:rsidRDefault="00653C60">
      <w:pPr>
        <w:pStyle w:val="BodyText"/>
        <w:spacing w:before="4"/>
        <w:rPr>
          <w:sz w:val="19"/>
        </w:rPr>
      </w:pPr>
    </w:p>
    <w:p w14:paraId="67C80211" w14:textId="77777777" w:rsidR="00653C60" w:rsidRDefault="00145AE1">
      <w:pPr>
        <w:pStyle w:val="Heading1"/>
        <w:tabs>
          <w:tab w:val="left" w:pos="4163"/>
          <w:tab w:val="left" w:pos="7028"/>
        </w:tabs>
        <w:spacing w:before="101"/>
      </w:pPr>
      <w:r>
        <w:pict w14:anchorId="233E2B99">
          <v:shape id="_x0000_s1036" type="#_x0000_t202" style="position:absolute;margin-left:351.4pt;margin-top:5.05pt;width:185.35pt;height:44.15pt;z-index:251648512;mso-position-horizontal-relative:page" filled="f" stroked="f">
            <v:textbox inset="0,0,0,0">
              <w:txbxContent>
                <w:p w14:paraId="7F20B30C" w14:textId="77777777" w:rsidR="00653C60" w:rsidRDefault="00145AE1">
                  <w:pPr>
                    <w:tabs>
                      <w:tab w:val="left" w:pos="3686"/>
                    </w:tabs>
                    <w:rPr>
                      <w:rFonts w:ascii="Verdana"/>
                      <w:b/>
                      <w:sz w:val="72"/>
                    </w:rPr>
                  </w:pPr>
                  <w:r>
                    <w:rPr>
                      <w:rFonts w:ascii="Verdana"/>
                      <w:b/>
                      <w:color w:val="4D4D4D"/>
                      <w:w w:val="85"/>
                      <w:sz w:val="72"/>
                      <w:shd w:val="clear" w:color="auto" w:fill="FFC000"/>
                    </w:rPr>
                    <w:t>we</w:t>
                  </w:r>
                  <w:r>
                    <w:rPr>
                      <w:rFonts w:ascii="Verdana"/>
                      <w:b/>
                      <w:color w:val="4D4D4D"/>
                      <w:spacing w:val="35"/>
                      <w:w w:val="85"/>
                      <w:sz w:val="72"/>
                      <w:shd w:val="clear" w:color="auto" w:fill="FFC000"/>
                    </w:rPr>
                    <w:t xml:space="preserve"> </w:t>
                  </w:r>
                  <w:r>
                    <w:rPr>
                      <w:rFonts w:ascii="Verdana"/>
                      <w:b/>
                      <w:color w:val="4D4D4D"/>
                      <w:w w:val="85"/>
                      <w:sz w:val="72"/>
                      <w:shd w:val="clear" w:color="auto" w:fill="FFC000"/>
                    </w:rPr>
                    <w:t>grow?</w:t>
                  </w:r>
                  <w:r>
                    <w:rPr>
                      <w:rFonts w:ascii="Verdana"/>
                      <w:b/>
                      <w:color w:val="4D4D4D"/>
                      <w:sz w:val="72"/>
                      <w:shd w:val="clear" w:color="auto" w:fill="FFC000"/>
                    </w:rPr>
                    <w:tab/>
                  </w:r>
                </w:p>
              </w:txbxContent>
            </v:textbox>
            <w10:wrap anchorx="page"/>
          </v:shape>
        </w:pict>
      </w:r>
      <w:bookmarkStart w:id="1" w:name="How_do_we_grow_(Students).pdf"/>
      <w:bookmarkEnd w:id="1"/>
      <w:r>
        <w:rPr>
          <w:color w:val="4D4D4D"/>
          <w:w w:val="81"/>
          <w:shd w:val="clear" w:color="auto" w:fill="FFC000"/>
        </w:rPr>
        <w:t xml:space="preserve"> </w:t>
      </w:r>
      <w:r>
        <w:rPr>
          <w:color w:val="4D4D4D"/>
          <w:shd w:val="clear" w:color="auto" w:fill="FFC000"/>
        </w:rPr>
        <w:tab/>
      </w:r>
      <w:r>
        <w:rPr>
          <w:color w:val="4D4D4D"/>
          <w:w w:val="90"/>
          <w:shd w:val="clear" w:color="auto" w:fill="FFC000"/>
        </w:rPr>
        <w:t>How</w:t>
      </w:r>
      <w:r>
        <w:rPr>
          <w:color w:val="4D4D4D"/>
          <w:spacing w:val="-81"/>
          <w:w w:val="90"/>
          <w:shd w:val="clear" w:color="auto" w:fill="FFC000"/>
        </w:rPr>
        <w:t xml:space="preserve"> </w:t>
      </w:r>
      <w:r>
        <w:rPr>
          <w:color w:val="4D4D4D"/>
          <w:w w:val="90"/>
          <w:shd w:val="clear" w:color="auto" w:fill="FFC000"/>
        </w:rPr>
        <w:t>do</w:t>
      </w:r>
      <w:r>
        <w:rPr>
          <w:color w:val="4D4D4D"/>
          <w:shd w:val="clear" w:color="auto" w:fill="FFC000"/>
        </w:rPr>
        <w:tab/>
      </w:r>
    </w:p>
    <w:p w14:paraId="7F042FD2" w14:textId="77777777" w:rsidR="00653C60" w:rsidRDefault="00653C60">
      <w:pPr>
        <w:pStyle w:val="BodyText"/>
        <w:rPr>
          <w:rFonts w:ascii="Verdana"/>
          <w:b/>
          <w:sz w:val="20"/>
        </w:rPr>
      </w:pPr>
    </w:p>
    <w:p w14:paraId="5EAB8FD6" w14:textId="77777777" w:rsidR="00653C60" w:rsidRDefault="00653C60">
      <w:pPr>
        <w:pStyle w:val="BodyText"/>
        <w:rPr>
          <w:rFonts w:ascii="Verdana"/>
          <w:b/>
          <w:sz w:val="20"/>
        </w:rPr>
      </w:pPr>
    </w:p>
    <w:p w14:paraId="76B9EB04" w14:textId="77777777" w:rsidR="00653C60" w:rsidRDefault="00653C60">
      <w:pPr>
        <w:pStyle w:val="BodyText"/>
        <w:rPr>
          <w:rFonts w:ascii="Verdana"/>
          <w:b/>
          <w:sz w:val="20"/>
        </w:rPr>
      </w:pPr>
    </w:p>
    <w:p w14:paraId="5579F655" w14:textId="77777777" w:rsidR="00653C60" w:rsidRDefault="00653C60">
      <w:pPr>
        <w:pStyle w:val="BodyText"/>
        <w:rPr>
          <w:rFonts w:ascii="Verdana"/>
          <w:b/>
          <w:sz w:val="20"/>
        </w:rPr>
      </w:pPr>
    </w:p>
    <w:p w14:paraId="42EBFAB6" w14:textId="77777777" w:rsidR="00653C60" w:rsidRDefault="00653C60">
      <w:pPr>
        <w:pStyle w:val="BodyText"/>
        <w:rPr>
          <w:rFonts w:ascii="Verdana"/>
          <w:b/>
          <w:sz w:val="20"/>
        </w:rPr>
      </w:pPr>
    </w:p>
    <w:p w14:paraId="71FDFE2B" w14:textId="77777777" w:rsidR="00653C60" w:rsidRDefault="00653C60">
      <w:pPr>
        <w:pStyle w:val="BodyText"/>
        <w:rPr>
          <w:rFonts w:ascii="Verdana"/>
          <w:b/>
          <w:sz w:val="20"/>
        </w:rPr>
      </w:pPr>
    </w:p>
    <w:p w14:paraId="380CA099" w14:textId="77777777" w:rsidR="00653C60" w:rsidRDefault="00653C60">
      <w:pPr>
        <w:pStyle w:val="BodyText"/>
        <w:rPr>
          <w:rFonts w:ascii="Verdana"/>
          <w:b/>
          <w:sz w:val="20"/>
        </w:rPr>
      </w:pPr>
    </w:p>
    <w:p w14:paraId="5779D37D" w14:textId="77777777" w:rsidR="00653C60" w:rsidRDefault="00653C60">
      <w:pPr>
        <w:pStyle w:val="BodyText"/>
        <w:rPr>
          <w:rFonts w:ascii="Verdana"/>
          <w:b/>
          <w:sz w:val="20"/>
        </w:rPr>
      </w:pPr>
    </w:p>
    <w:p w14:paraId="77B34E4E" w14:textId="77777777" w:rsidR="00653C60" w:rsidRDefault="00653C60">
      <w:pPr>
        <w:pStyle w:val="BodyText"/>
        <w:rPr>
          <w:rFonts w:ascii="Verdana"/>
          <w:b/>
          <w:sz w:val="20"/>
        </w:rPr>
      </w:pPr>
    </w:p>
    <w:p w14:paraId="34CFF5C1" w14:textId="77777777" w:rsidR="00653C60" w:rsidRDefault="00653C60">
      <w:pPr>
        <w:pStyle w:val="BodyText"/>
        <w:rPr>
          <w:rFonts w:ascii="Verdana"/>
          <w:b/>
          <w:sz w:val="20"/>
        </w:rPr>
      </w:pPr>
    </w:p>
    <w:p w14:paraId="2913CADA" w14:textId="77777777" w:rsidR="00653C60" w:rsidRDefault="00653C60">
      <w:pPr>
        <w:pStyle w:val="BodyText"/>
        <w:rPr>
          <w:rFonts w:ascii="Verdana"/>
          <w:b/>
          <w:sz w:val="20"/>
        </w:rPr>
      </w:pPr>
    </w:p>
    <w:p w14:paraId="7759C996" w14:textId="77777777" w:rsidR="00653C60" w:rsidRDefault="00653C60">
      <w:pPr>
        <w:pStyle w:val="BodyText"/>
        <w:rPr>
          <w:rFonts w:ascii="Verdana"/>
          <w:b/>
          <w:sz w:val="20"/>
        </w:rPr>
      </w:pPr>
    </w:p>
    <w:p w14:paraId="4A9768C4" w14:textId="77777777" w:rsidR="00653C60" w:rsidRDefault="00653C60">
      <w:pPr>
        <w:pStyle w:val="BodyText"/>
        <w:rPr>
          <w:rFonts w:ascii="Verdana"/>
          <w:b/>
          <w:sz w:val="20"/>
        </w:rPr>
      </w:pPr>
    </w:p>
    <w:p w14:paraId="2D9B08FC" w14:textId="77777777" w:rsidR="00653C60" w:rsidRDefault="00653C60">
      <w:pPr>
        <w:pStyle w:val="BodyText"/>
        <w:rPr>
          <w:rFonts w:ascii="Verdana"/>
          <w:b/>
          <w:sz w:val="20"/>
        </w:rPr>
      </w:pPr>
    </w:p>
    <w:p w14:paraId="2FB486F6" w14:textId="77777777" w:rsidR="00653C60" w:rsidRDefault="00653C60">
      <w:pPr>
        <w:pStyle w:val="BodyText"/>
        <w:rPr>
          <w:rFonts w:ascii="Verdana"/>
          <w:b/>
          <w:sz w:val="20"/>
        </w:rPr>
      </w:pPr>
    </w:p>
    <w:p w14:paraId="3BAA55EC" w14:textId="77777777" w:rsidR="00653C60" w:rsidRDefault="00653C60">
      <w:pPr>
        <w:pStyle w:val="BodyText"/>
        <w:rPr>
          <w:rFonts w:ascii="Verdana"/>
          <w:b/>
          <w:sz w:val="20"/>
        </w:rPr>
      </w:pPr>
    </w:p>
    <w:p w14:paraId="10AF0E50" w14:textId="77777777" w:rsidR="00653C60" w:rsidRDefault="00653C60">
      <w:pPr>
        <w:pStyle w:val="BodyText"/>
        <w:rPr>
          <w:rFonts w:ascii="Verdana"/>
          <w:b/>
          <w:sz w:val="20"/>
        </w:rPr>
      </w:pPr>
    </w:p>
    <w:p w14:paraId="26C4C2CB" w14:textId="77777777" w:rsidR="00653C60" w:rsidRDefault="00653C60">
      <w:pPr>
        <w:pStyle w:val="BodyText"/>
        <w:rPr>
          <w:rFonts w:ascii="Verdana"/>
          <w:b/>
          <w:sz w:val="20"/>
        </w:rPr>
      </w:pPr>
    </w:p>
    <w:p w14:paraId="6571B445" w14:textId="77777777" w:rsidR="00653C60" w:rsidRDefault="00653C60">
      <w:pPr>
        <w:pStyle w:val="BodyText"/>
        <w:rPr>
          <w:rFonts w:ascii="Verdana"/>
          <w:b/>
          <w:sz w:val="20"/>
        </w:rPr>
      </w:pPr>
    </w:p>
    <w:p w14:paraId="561DA2B1" w14:textId="77777777" w:rsidR="00653C60" w:rsidRDefault="00653C60">
      <w:pPr>
        <w:pStyle w:val="BodyText"/>
        <w:rPr>
          <w:rFonts w:ascii="Verdana"/>
          <w:b/>
          <w:sz w:val="20"/>
        </w:rPr>
      </w:pPr>
    </w:p>
    <w:p w14:paraId="49F74228" w14:textId="77777777" w:rsidR="00653C60" w:rsidRDefault="00653C60">
      <w:pPr>
        <w:pStyle w:val="BodyText"/>
        <w:rPr>
          <w:rFonts w:ascii="Verdana"/>
          <w:b/>
          <w:sz w:val="20"/>
        </w:rPr>
      </w:pPr>
    </w:p>
    <w:p w14:paraId="2DB1DAEA" w14:textId="77777777" w:rsidR="00653C60" w:rsidRDefault="00653C60">
      <w:pPr>
        <w:pStyle w:val="BodyText"/>
        <w:rPr>
          <w:rFonts w:ascii="Verdana"/>
          <w:b/>
          <w:sz w:val="20"/>
        </w:rPr>
      </w:pPr>
    </w:p>
    <w:p w14:paraId="1B280971" w14:textId="77777777" w:rsidR="00653C60" w:rsidRDefault="00653C60">
      <w:pPr>
        <w:pStyle w:val="BodyText"/>
        <w:rPr>
          <w:rFonts w:ascii="Verdana"/>
          <w:b/>
          <w:sz w:val="20"/>
        </w:rPr>
      </w:pPr>
    </w:p>
    <w:p w14:paraId="69FF03FF" w14:textId="77777777" w:rsidR="00653C60" w:rsidRDefault="00653C60">
      <w:pPr>
        <w:pStyle w:val="BodyText"/>
        <w:rPr>
          <w:rFonts w:ascii="Verdana"/>
          <w:b/>
          <w:sz w:val="20"/>
        </w:rPr>
      </w:pPr>
    </w:p>
    <w:p w14:paraId="77494691" w14:textId="77777777" w:rsidR="00653C60" w:rsidRDefault="00653C60">
      <w:pPr>
        <w:pStyle w:val="BodyText"/>
        <w:rPr>
          <w:rFonts w:ascii="Verdana"/>
          <w:b/>
          <w:sz w:val="20"/>
        </w:rPr>
      </w:pPr>
    </w:p>
    <w:p w14:paraId="51252F52" w14:textId="77777777" w:rsidR="00653C60" w:rsidRDefault="00653C60">
      <w:pPr>
        <w:pStyle w:val="BodyText"/>
        <w:rPr>
          <w:rFonts w:ascii="Verdana"/>
          <w:b/>
          <w:sz w:val="20"/>
        </w:rPr>
      </w:pPr>
    </w:p>
    <w:p w14:paraId="1A95465E" w14:textId="77777777" w:rsidR="00653C60" w:rsidRDefault="00653C60">
      <w:pPr>
        <w:pStyle w:val="BodyText"/>
        <w:rPr>
          <w:rFonts w:ascii="Verdana"/>
          <w:b/>
          <w:sz w:val="20"/>
        </w:rPr>
      </w:pPr>
    </w:p>
    <w:p w14:paraId="6BB93500" w14:textId="77777777" w:rsidR="00653C60" w:rsidRDefault="00653C60">
      <w:pPr>
        <w:pStyle w:val="BodyText"/>
        <w:rPr>
          <w:rFonts w:ascii="Verdana"/>
          <w:b/>
          <w:sz w:val="20"/>
        </w:rPr>
      </w:pPr>
    </w:p>
    <w:p w14:paraId="3B332B53" w14:textId="77777777" w:rsidR="00653C60" w:rsidRDefault="00145AE1">
      <w:pPr>
        <w:pStyle w:val="BodyText"/>
        <w:spacing w:before="8"/>
        <w:rPr>
          <w:rFonts w:ascii="Verdana"/>
          <w:b/>
          <w:sz w:val="25"/>
        </w:rPr>
      </w:pPr>
      <w:r>
        <w:pict w14:anchorId="231B5CFB">
          <v:shape id="_x0000_s1035" type="#_x0000_t202" style="position:absolute;margin-left:36pt;margin-top:17.95pt;width:231.75pt;height:187.6pt;z-index:-251656704;mso-wrap-distance-left:0;mso-wrap-distance-right:0;mso-position-horizontal-relative:page" filled="f">
            <v:textbox inset="0,0,0,0">
              <w:txbxContent>
                <w:p w14:paraId="25E2B2F0" w14:textId="77777777" w:rsidR="00653C60" w:rsidRDefault="00145AE1">
                  <w:pPr>
                    <w:pStyle w:val="BodyText"/>
                    <w:spacing w:before="75"/>
                    <w:ind w:left="141"/>
                    <w:rPr>
                      <w:rFonts w:ascii="Verdana"/>
                    </w:rPr>
                  </w:pPr>
                  <w:r>
                    <w:rPr>
                      <w:rFonts w:ascii="Verdana"/>
                    </w:rPr>
                    <w:t>Name:</w:t>
                  </w:r>
                </w:p>
                <w:p w14:paraId="04F766BA" w14:textId="77777777" w:rsidR="00653C60" w:rsidRDefault="00145AE1">
                  <w:pPr>
                    <w:pStyle w:val="BodyText"/>
                    <w:spacing w:before="183"/>
                    <w:ind w:left="141"/>
                    <w:rPr>
                      <w:rFonts w:ascii="Verdana" w:hAnsi="Verdana"/>
                    </w:rPr>
                  </w:pPr>
                  <w:r>
                    <w:rPr>
                      <w:rFonts w:ascii="Verdana" w:hAnsi="Verdana"/>
                      <w:w w:val="125"/>
                    </w:rPr>
                    <w:t>…………………………………………………</w:t>
                  </w:r>
                </w:p>
                <w:p w14:paraId="222C9044" w14:textId="77777777" w:rsidR="00653C60" w:rsidRDefault="00145AE1">
                  <w:pPr>
                    <w:pStyle w:val="BodyText"/>
                    <w:spacing w:before="184"/>
                    <w:ind w:left="141"/>
                    <w:rPr>
                      <w:rFonts w:ascii="Verdana"/>
                    </w:rPr>
                  </w:pPr>
                  <w:r>
                    <w:rPr>
                      <w:rFonts w:ascii="Verdana"/>
                      <w:w w:val="95"/>
                    </w:rPr>
                    <w:t>Class:</w:t>
                  </w:r>
                </w:p>
                <w:p w14:paraId="22A73801" w14:textId="77777777" w:rsidR="00653C60" w:rsidRDefault="00145AE1">
                  <w:pPr>
                    <w:pStyle w:val="BodyText"/>
                    <w:spacing w:before="185"/>
                    <w:ind w:left="141"/>
                    <w:rPr>
                      <w:rFonts w:ascii="Verdana" w:hAnsi="Verdana"/>
                    </w:rPr>
                  </w:pPr>
                  <w:r>
                    <w:rPr>
                      <w:rFonts w:ascii="Verdana" w:hAnsi="Verdana"/>
                      <w:w w:val="125"/>
                    </w:rPr>
                    <w:t>…………………………………………………</w:t>
                  </w:r>
                </w:p>
                <w:p w14:paraId="041C33CB" w14:textId="77777777" w:rsidR="00653C60" w:rsidRDefault="00145AE1">
                  <w:pPr>
                    <w:pStyle w:val="BodyText"/>
                    <w:spacing w:before="183"/>
                    <w:ind w:left="141"/>
                    <w:rPr>
                      <w:rFonts w:ascii="Verdana"/>
                    </w:rPr>
                  </w:pPr>
                  <w:r>
                    <w:rPr>
                      <w:rFonts w:ascii="Verdana"/>
                    </w:rPr>
                    <w:t>School:</w:t>
                  </w:r>
                </w:p>
                <w:p w14:paraId="48FB936A" w14:textId="77777777" w:rsidR="00653C60" w:rsidRDefault="00145AE1">
                  <w:pPr>
                    <w:pStyle w:val="BodyText"/>
                    <w:spacing w:before="184"/>
                    <w:ind w:left="141"/>
                    <w:rPr>
                      <w:rFonts w:ascii="Verdana" w:hAnsi="Verdana"/>
                    </w:rPr>
                  </w:pPr>
                  <w:r>
                    <w:rPr>
                      <w:rFonts w:ascii="Verdana" w:hAnsi="Verdana"/>
                      <w:w w:val="125"/>
                    </w:rPr>
                    <w:t>…………………………………………………</w:t>
                  </w:r>
                </w:p>
                <w:p w14:paraId="76532AD6" w14:textId="77777777" w:rsidR="00653C60" w:rsidRDefault="00145AE1">
                  <w:pPr>
                    <w:pStyle w:val="BodyText"/>
                    <w:spacing w:before="184"/>
                    <w:ind w:left="141"/>
                    <w:rPr>
                      <w:rFonts w:ascii="Verdana"/>
                    </w:rPr>
                  </w:pPr>
                  <w:r>
                    <w:rPr>
                      <w:rFonts w:ascii="Verdana"/>
                    </w:rPr>
                    <w:t>Date:</w:t>
                  </w:r>
                </w:p>
                <w:p w14:paraId="6F9F5212" w14:textId="77777777" w:rsidR="00653C60" w:rsidRDefault="00145AE1">
                  <w:pPr>
                    <w:pStyle w:val="BodyText"/>
                    <w:spacing w:before="184"/>
                    <w:ind w:left="141"/>
                    <w:rPr>
                      <w:rFonts w:ascii="Verdana" w:hAnsi="Verdana"/>
                    </w:rPr>
                  </w:pPr>
                  <w:r>
                    <w:rPr>
                      <w:rFonts w:ascii="Verdana" w:hAnsi="Verdana"/>
                      <w:w w:val="125"/>
                    </w:rPr>
                    <w:t>…………………………………………………</w:t>
                  </w:r>
                </w:p>
              </w:txbxContent>
            </v:textbox>
            <w10:wrap type="topAndBottom" anchorx="page"/>
          </v:shape>
        </w:pict>
      </w:r>
      <w:r>
        <w:pict w14:anchorId="6BCADF33">
          <v:shape id="_x0000_s1034" type="#_x0000_t202" style="position:absolute;margin-left:380.35pt;margin-top:151.45pt;width:126.3pt;height:12.85pt;z-index:-251655680;mso-wrap-distance-left:0;mso-wrap-distance-right:0;mso-position-horizontal-relative:page" filled="f" stroked="f">
            <v:textbox inset="0,0,0,0">
              <w:txbxContent>
                <w:p w14:paraId="319A886F" w14:textId="77777777" w:rsidR="00653C60" w:rsidRDefault="00145AE1">
                  <w:pPr>
                    <w:pStyle w:val="BodyText"/>
                  </w:pPr>
                  <w:r>
                    <w:rPr>
                      <w:color w:val="FFFFFF"/>
                    </w:rPr>
                    <w:t>Universidad de Valladolid</w:t>
                  </w:r>
                </w:p>
              </w:txbxContent>
            </v:textbox>
            <w10:wrap type="topAndBottom" anchorx="page"/>
          </v:shape>
        </w:pict>
      </w:r>
    </w:p>
    <w:p w14:paraId="3511DF67" w14:textId="77777777" w:rsidR="00653C60" w:rsidRDefault="00653C60">
      <w:pPr>
        <w:rPr>
          <w:rFonts w:ascii="Verdana"/>
          <w:sz w:val="25"/>
        </w:rPr>
        <w:sectPr w:rsidR="00653C60">
          <w:footerReference w:type="default" r:id="rId19"/>
          <w:pgSz w:w="11910" w:h="16840"/>
          <w:pgMar w:top="0" w:right="600" w:bottom="0" w:left="0" w:header="0" w:footer="0" w:gutter="0"/>
          <w:cols w:space="720"/>
        </w:sectPr>
      </w:pPr>
    </w:p>
    <w:tbl>
      <w:tblPr>
        <w:tblW w:w="0" w:type="auto"/>
        <w:tblInd w:w="635" w:type="dxa"/>
        <w:tblLayout w:type="fixed"/>
        <w:tblCellMar>
          <w:left w:w="0" w:type="dxa"/>
          <w:right w:w="0" w:type="dxa"/>
        </w:tblCellMar>
        <w:tblLook w:val="01E0" w:firstRow="1" w:lastRow="1" w:firstColumn="1" w:lastColumn="1" w:noHBand="0" w:noVBand="0"/>
      </w:tblPr>
      <w:tblGrid>
        <w:gridCol w:w="5729"/>
        <w:gridCol w:w="4683"/>
      </w:tblGrid>
      <w:tr w:rsidR="00653C60" w14:paraId="4D8DBC21" w14:textId="77777777" w:rsidTr="006A09FD">
        <w:trPr>
          <w:trHeight w:val="1860"/>
        </w:trPr>
        <w:tc>
          <w:tcPr>
            <w:tcW w:w="5729" w:type="dxa"/>
          </w:tcPr>
          <w:p w14:paraId="09B43A81" w14:textId="77777777" w:rsidR="00653C60" w:rsidRDefault="00653C60">
            <w:pPr>
              <w:pStyle w:val="TableParagraph"/>
              <w:spacing w:before="2"/>
              <w:ind w:left="0"/>
              <w:rPr>
                <w:rFonts w:ascii="Verdana"/>
                <w:b/>
                <w:sz w:val="9"/>
              </w:rPr>
            </w:pPr>
          </w:p>
          <w:p w14:paraId="6235104C" w14:textId="77777777" w:rsidR="00653C60" w:rsidRDefault="00145AE1">
            <w:pPr>
              <w:pStyle w:val="TableParagraph"/>
              <w:ind w:left="373"/>
              <w:rPr>
                <w:rFonts w:ascii="Verdana"/>
                <w:sz w:val="20"/>
              </w:rPr>
            </w:pPr>
            <w:r>
              <w:rPr>
                <w:rFonts w:ascii="Verdana"/>
                <w:noProof/>
                <w:sz w:val="20"/>
              </w:rPr>
              <w:drawing>
                <wp:inline distT="0" distB="0" distL="0" distR="0" wp14:anchorId="60E19572" wp14:editId="492F223C">
                  <wp:extent cx="1097714" cy="1097279"/>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20" cstate="print"/>
                          <a:stretch>
                            <a:fillRect/>
                          </a:stretch>
                        </pic:blipFill>
                        <pic:spPr>
                          <a:xfrm>
                            <a:off x="0" y="0"/>
                            <a:ext cx="1097714" cy="1097279"/>
                          </a:xfrm>
                          <a:prstGeom prst="rect">
                            <a:avLst/>
                          </a:prstGeom>
                        </pic:spPr>
                      </pic:pic>
                    </a:graphicData>
                  </a:graphic>
                </wp:inline>
              </w:drawing>
            </w:r>
          </w:p>
        </w:tc>
        <w:tc>
          <w:tcPr>
            <w:tcW w:w="4683" w:type="dxa"/>
          </w:tcPr>
          <w:p w14:paraId="28BF1E9C" w14:textId="77777777" w:rsidR="00653C60" w:rsidRDefault="00653C60">
            <w:pPr>
              <w:pStyle w:val="TableParagraph"/>
              <w:spacing w:before="5"/>
              <w:ind w:left="0"/>
              <w:rPr>
                <w:rFonts w:ascii="Verdana"/>
                <w:b/>
                <w:sz w:val="58"/>
              </w:rPr>
            </w:pPr>
          </w:p>
          <w:p w14:paraId="470608D5" w14:textId="77777777" w:rsidR="00653C60" w:rsidRDefault="00145AE1">
            <w:pPr>
              <w:pStyle w:val="TableParagraph"/>
              <w:ind w:left="523"/>
              <w:rPr>
                <w:sz w:val="48"/>
              </w:rPr>
            </w:pPr>
            <w:r>
              <w:rPr>
                <w:color w:val="48C0E1"/>
                <w:sz w:val="48"/>
              </w:rPr>
              <w:t>Engage</w:t>
            </w:r>
          </w:p>
        </w:tc>
      </w:tr>
    </w:tbl>
    <w:p w14:paraId="51771547" w14:textId="77777777" w:rsidR="00653C60" w:rsidRDefault="00653C60">
      <w:pPr>
        <w:pStyle w:val="BodyText"/>
        <w:spacing w:before="6"/>
        <w:rPr>
          <w:rFonts w:ascii="Verdana"/>
          <w:b/>
          <w:sz w:val="28"/>
        </w:rPr>
      </w:pPr>
    </w:p>
    <w:p w14:paraId="60783615" w14:textId="77777777" w:rsidR="00653C60" w:rsidRDefault="00145AE1">
      <w:pPr>
        <w:pStyle w:val="BodyText"/>
        <w:spacing w:before="101" w:line="367" w:lineRule="auto"/>
        <w:ind w:left="720" w:right="43"/>
        <w:rPr>
          <w:rFonts w:ascii="Verdana"/>
        </w:rPr>
      </w:pPr>
      <w:r>
        <w:rPr>
          <w:rFonts w:ascii="Verdana"/>
        </w:rPr>
        <w:t>Make</w:t>
      </w:r>
      <w:r>
        <w:rPr>
          <w:rFonts w:ascii="Verdana"/>
          <w:spacing w:val="-29"/>
        </w:rPr>
        <w:t xml:space="preserve"> </w:t>
      </w:r>
      <w:r>
        <w:rPr>
          <w:rFonts w:ascii="Verdana"/>
        </w:rPr>
        <w:t>a</w:t>
      </w:r>
      <w:r>
        <w:rPr>
          <w:rFonts w:ascii="Verdana"/>
          <w:spacing w:val="-33"/>
        </w:rPr>
        <w:t xml:space="preserve"> </w:t>
      </w:r>
      <w:r>
        <w:rPr>
          <w:rFonts w:ascii="Verdana"/>
        </w:rPr>
        <w:t>list</w:t>
      </w:r>
      <w:r>
        <w:rPr>
          <w:rFonts w:ascii="Verdana"/>
          <w:spacing w:val="-30"/>
        </w:rPr>
        <w:t xml:space="preserve"> </w:t>
      </w:r>
      <w:r>
        <w:rPr>
          <w:rFonts w:ascii="Verdana"/>
        </w:rPr>
        <w:t>of</w:t>
      </w:r>
      <w:r>
        <w:rPr>
          <w:rFonts w:ascii="Verdana"/>
          <w:spacing w:val="-30"/>
        </w:rPr>
        <w:t xml:space="preserve"> </w:t>
      </w:r>
      <w:r>
        <w:rPr>
          <w:rFonts w:ascii="Verdana"/>
        </w:rPr>
        <w:t>the</w:t>
      </w:r>
      <w:r>
        <w:rPr>
          <w:rFonts w:ascii="Verdana"/>
          <w:spacing w:val="-28"/>
        </w:rPr>
        <w:t xml:space="preserve"> </w:t>
      </w:r>
      <w:r>
        <w:rPr>
          <w:rFonts w:ascii="Verdana"/>
        </w:rPr>
        <w:t>parts</w:t>
      </w:r>
      <w:r>
        <w:rPr>
          <w:rFonts w:ascii="Verdana"/>
          <w:spacing w:val="-27"/>
        </w:rPr>
        <w:t xml:space="preserve"> </w:t>
      </w:r>
      <w:r>
        <w:rPr>
          <w:rFonts w:ascii="Verdana"/>
        </w:rPr>
        <w:t>of</w:t>
      </w:r>
      <w:r>
        <w:rPr>
          <w:rFonts w:ascii="Verdana"/>
          <w:spacing w:val="-30"/>
        </w:rPr>
        <w:t xml:space="preserve"> </w:t>
      </w:r>
      <w:r>
        <w:rPr>
          <w:rFonts w:ascii="Verdana"/>
        </w:rPr>
        <w:t>the</w:t>
      </w:r>
      <w:r>
        <w:rPr>
          <w:rFonts w:ascii="Verdana"/>
          <w:spacing w:val="-29"/>
        </w:rPr>
        <w:t xml:space="preserve"> </w:t>
      </w:r>
      <w:r>
        <w:rPr>
          <w:rFonts w:ascii="Verdana"/>
        </w:rPr>
        <w:t>body</w:t>
      </w:r>
      <w:r>
        <w:rPr>
          <w:rFonts w:ascii="Verdana"/>
          <w:spacing w:val="-26"/>
        </w:rPr>
        <w:t xml:space="preserve"> </w:t>
      </w:r>
      <w:r>
        <w:rPr>
          <w:rFonts w:ascii="Verdana"/>
        </w:rPr>
        <w:t>that</w:t>
      </w:r>
      <w:r>
        <w:rPr>
          <w:rFonts w:ascii="Verdana"/>
          <w:spacing w:val="-27"/>
        </w:rPr>
        <w:t xml:space="preserve"> </w:t>
      </w:r>
      <w:r>
        <w:rPr>
          <w:rFonts w:ascii="Verdana"/>
          <w:b/>
        </w:rPr>
        <w:t>you</w:t>
      </w:r>
      <w:r>
        <w:rPr>
          <w:rFonts w:ascii="Verdana"/>
          <w:b/>
          <w:spacing w:val="-24"/>
        </w:rPr>
        <w:t xml:space="preserve"> </w:t>
      </w:r>
      <w:r>
        <w:rPr>
          <w:rFonts w:ascii="Verdana"/>
        </w:rPr>
        <w:t>think</w:t>
      </w:r>
      <w:r>
        <w:rPr>
          <w:rFonts w:ascii="Verdana"/>
          <w:spacing w:val="-28"/>
        </w:rPr>
        <w:t xml:space="preserve"> </w:t>
      </w:r>
      <w:r>
        <w:rPr>
          <w:rFonts w:ascii="Verdana"/>
        </w:rPr>
        <w:t>should</w:t>
      </w:r>
      <w:r>
        <w:rPr>
          <w:rFonts w:ascii="Verdana"/>
          <w:spacing w:val="-26"/>
        </w:rPr>
        <w:t xml:space="preserve"> </w:t>
      </w:r>
      <w:r>
        <w:rPr>
          <w:rFonts w:ascii="Verdana"/>
        </w:rPr>
        <w:t>be</w:t>
      </w:r>
      <w:r>
        <w:rPr>
          <w:rFonts w:ascii="Verdana"/>
          <w:spacing w:val="-36"/>
        </w:rPr>
        <w:t xml:space="preserve"> </w:t>
      </w:r>
      <w:r>
        <w:rPr>
          <w:rFonts w:ascii="Verdana"/>
        </w:rPr>
        <w:t>measured</w:t>
      </w:r>
      <w:r>
        <w:rPr>
          <w:rFonts w:ascii="Verdana"/>
          <w:spacing w:val="-26"/>
        </w:rPr>
        <w:t xml:space="preserve"> </w:t>
      </w:r>
      <w:r>
        <w:rPr>
          <w:rFonts w:ascii="Verdana"/>
        </w:rPr>
        <w:t>to</w:t>
      </w:r>
      <w:r>
        <w:rPr>
          <w:rFonts w:ascii="Verdana"/>
          <w:spacing w:val="-32"/>
        </w:rPr>
        <w:t xml:space="preserve"> </w:t>
      </w:r>
      <w:r>
        <w:rPr>
          <w:rFonts w:ascii="Verdana"/>
        </w:rPr>
        <w:t>design</w:t>
      </w:r>
      <w:r>
        <w:rPr>
          <w:rFonts w:ascii="Verdana"/>
          <w:spacing w:val="-28"/>
        </w:rPr>
        <w:t xml:space="preserve"> </w:t>
      </w:r>
      <w:r>
        <w:rPr>
          <w:rFonts w:ascii="Verdana"/>
        </w:rPr>
        <w:t>a</w:t>
      </w:r>
      <w:r>
        <w:rPr>
          <w:rFonts w:ascii="Verdana"/>
          <w:spacing w:val="-33"/>
        </w:rPr>
        <w:t xml:space="preserve"> </w:t>
      </w:r>
      <w:r>
        <w:rPr>
          <w:rFonts w:ascii="Verdana"/>
        </w:rPr>
        <w:t>costume.</w:t>
      </w:r>
      <w:r>
        <w:rPr>
          <w:rFonts w:ascii="Verdana"/>
          <w:spacing w:val="-27"/>
        </w:rPr>
        <w:t xml:space="preserve"> </w:t>
      </w:r>
      <w:r>
        <w:rPr>
          <w:rFonts w:ascii="Verdana"/>
        </w:rPr>
        <w:t>When you</w:t>
      </w:r>
      <w:r>
        <w:rPr>
          <w:rFonts w:ascii="Verdana"/>
          <w:spacing w:val="-35"/>
        </w:rPr>
        <w:t xml:space="preserve"> </w:t>
      </w:r>
      <w:r>
        <w:rPr>
          <w:rFonts w:ascii="Verdana"/>
        </w:rPr>
        <w:t>are</w:t>
      </w:r>
      <w:r>
        <w:rPr>
          <w:rFonts w:ascii="Verdana"/>
          <w:spacing w:val="-38"/>
        </w:rPr>
        <w:t xml:space="preserve"> </w:t>
      </w:r>
      <w:r>
        <w:rPr>
          <w:rFonts w:ascii="Verdana"/>
        </w:rPr>
        <w:t>done,</w:t>
      </w:r>
      <w:r>
        <w:rPr>
          <w:rFonts w:ascii="Verdana"/>
          <w:spacing w:val="-37"/>
        </w:rPr>
        <w:t xml:space="preserve"> </w:t>
      </w:r>
      <w:r>
        <w:rPr>
          <w:rFonts w:ascii="Verdana"/>
        </w:rPr>
        <w:t>discuss</w:t>
      </w:r>
      <w:r>
        <w:rPr>
          <w:rFonts w:ascii="Verdana"/>
          <w:spacing w:val="-37"/>
        </w:rPr>
        <w:t xml:space="preserve"> </w:t>
      </w:r>
      <w:r>
        <w:rPr>
          <w:rFonts w:ascii="Verdana"/>
        </w:rPr>
        <w:t>it</w:t>
      </w:r>
      <w:r>
        <w:rPr>
          <w:rFonts w:ascii="Verdana"/>
          <w:spacing w:val="-36"/>
        </w:rPr>
        <w:t xml:space="preserve"> </w:t>
      </w:r>
      <w:r>
        <w:rPr>
          <w:rFonts w:ascii="Verdana"/>
        </w:rPr>
        <w:t>with</w:t>
      </w:r>
      <w:r>
        <w:rPr>
          <w:rFonts w:ascii="Verdana"/>
          <w:spacing w:val="-35"/>
        </w:rPr>
        <w:t xml:space="preserve"> </w:t>
      </w:r>
      <w:r>
        <w:rPr>
          <w:rFonts w:ascii="Verdana"/>
        </w:rPr>
        <w:t>a</w:t>
      </w:r>
      <w:r>
        <w:rPr>
          <w:rFonts w:ascii="Verdana"/>
          <w:spacing w:val="-36"/>
        </w:rPr>
        <w:t xml:space="preserve"> </w:t>
      </w:r>
      <w:r>
        <w:rPr>
          <w:rFonts w:ascii="Verdana"/>
        </w:rPr>
        <w:t>classmate</w:t>
      </w:r>
      <w:r>
        <w:rPr>
          <w:rFonts w:ascii="Verdana"/>
          <w:spacing w:val="-34"/>
        </w:rPr>
        <w:t xml:space="preserve"> </w:t>
      </w:r>
      <w:r>
        <w:rPr>
          <w:rFonts w:ascii="Verdana"/>
        </w:rPr>
        <w:t>(in</w:t>
      </w:r>
      <w:r>
        <w:rPr>
          <w:rFonts w:ascii="Verdana"/>
          <w:spacing w:val="-32"/>
        </w:rPr>
        <w:t xml:space="preserve"> </w:t>
      </w:r>
      <w:r>
        <w:rPr>
          <w:rFonts w:ascii="Verdana"/>
          <w:b/>
        </w:rPr>
        <w:t>pairs</w:t>
      </w:r>
      <w:r>
        <w:rPr>
          <w:rFonts w:ascii="Verdana"/>
        </w:rPr>
        <w:t>)</w:t>
      </w:r>
      <w:r>
        <w:rPr>
          <w:rFonts w:ascii="Verdana"/>
          <w:spacing w:val="-34"/>
        </w:rPr>
        <w:t xml:space="preserve"> </w:t>
      </w:r>
      <w:r>
        <w:rPr>
          <w:rFonts w:ascii="Verdana"/>
        </w:rPr>
        <w:t>and</w:t>
      </w:r>
      <w:r>
        <w:rPr>
          <w:rFonts w:ascii="Verdana"/>
          <w:spacing w:val="-34"/>
        </w:rPr>
        <w:t xml:space="preserve"> </w:t>
      </w:r>
      <w:r>
        <w:rPr>
          <w:rFonts w:ascii="Verdana"/>
        </w:rPr>
        <w:t>agree</w:t>
      </w:r>
      <w:r>
        <w:rPr>
          <w:rFonts w:ascii="Verdana"/>
          <w:spacing w:val="-34"/>
        </w:rPr>
        <w:t xml:space="preserve"> </w:t>
      </w:r>
      <w:r>
        <w:rPr>
          <w:rFonts w:ascii="Verdana"/>
        </w:rPr>
        <w:t>on</w:t>
      </w:r>
      <w:r>
        <w:rPr>
          <w:rFonts w:ascii="Verdana"/>
          <w:spacing w:val="-35"/>
        </w:rPr>
        <w:t xml:space="preserve"> </w:t>
      </w:r>
      <w:r>
        <w:rPr>
          <w:rFonts w:ascii="Verdana"/>
        </w:rPr>
        <w:t>a</w:t>
      </w:r>
      <w:r>
        <w:rPr>
          <w:rFonts w:ascii="Verdana"/>
          <w:spacing w:val="-36"/>
        </w:rPr>
        <w:t xml:space="preserve"> </w:t>
      </w:r>
      <w:r>
        <w:rPr>
          <w:rFonts w:ascii="Verdana"/>
        </w:rPr>
        <w:t>new</w:t>
      </w:r>
      <w:r>
        <w:rPr>
          <w:rFonts w:ascii="Verdana"/>
          <w:spacing w:val="-41"/>
        </w:rPr>
        <w:t xml:space="preserve"> </w:t>
      </w:r>
      <w:r>
        <w:rPr>
          <w:rFonts w:ascii="Verdana"/>
        </w:rPr>
        <w:t>list.</w:t>
      </w:r>
      <w:r>
        <w:rPr>
          <w:rFonts w:ascii="Verdana"/>
          <w:spacing w:val="-34"/>
        </w:rPr>
        <w:t xml:space="preserve"> </w:t>
      </w:r>
      <w:r>
        <w:rPr>
          <w:rFonts w:ascii="Verdana"/>
        </w:rPr>
        <w:t>Discuss</w:t>
      </w:r>
      <w:r>
        <w:rPr>
          <w:rFonts w:ascii="Verdana"/>
          <w:spacing w:val="-34"/>
        </w:rPr>
        <w:t xml:space="preserve"> </w:t>
      </w:r>
      <w:r>
        <w:rPr>
          <w:rFonts w:ascii="Verdana"/>
        </w:rPr>
        <w:t>the</w:t>
      </w:r>
      <w:r>
        <w:rPr>
          <w:rFonts w:ascii="Verdana"/>
          <w:spacing w:val="-37"/>
        </w:rPr>
        <w:t xml:space="preserve"> </w:t>
      </w:r>
      <w:r>
        <w:rPr>
          <w:rFonts w:ascii="Verdana"/>
        </w:rPr>
        <w:t>list</w:t>
      </w:r>
      <w:r>
        <w:rPr>
          <w:rFonts w:ascii="Verdana"/>
          <w:spacing w:val="-37"/>
        </w:rPr>
        <w:t xml:space="preserve"> </w:t>
      </w:r>
      <w:r>
        <w:rPr>
          <w:rFonts w:ascii="Verdana"/>
        </w:rPr>
        <w:t>with your</w:t>
      </w:r>
      <w:r>
        <w:rPr>
          <w:rFonts w:ascii="Verdana"/>
          <w:spacing w:val="-17"/>
        </w:rPr>
        <w:t xml:space="preserve"> </w:t>
      </w:r>
      <w:r>
        <w:rPr>
          <w:rFonts w:ascii="Verdana"/>
          <w:b/>
        </w:rPr>
        <w:t>team</w:t>
      </w:r>
      <w:r>
        <w:rPr>
          <w:rFonts w:ascii="Verdana"/>
          <w:b/>
          <w:spacing w:val="-15"/>
        </w:rPr>
        <w:t xml:space="preserve"> </w:t>
      </w:r>
      <w:r>
        <w:rPr>
          <w:rFonts w:ascii="Verdana"/>
        </w:rPr>
        <w:t>and</w:t>
      </w:r>
      <w:r>
        <w:rPr>
          <w:rFonts w:ascii="Verdana"/>
          <w:spacing w:val="-19"/>
        </w:rPr>
        <w:t xml:space="preserve"> </w:t>
      </w:r>
      <w:r>
        <w:rPr>
          <w:rFonts w:ascii="Verdana"/>
        </w:rPr>
        <w:t>agree</w:t>
      </w:r>
      <w:r>
        <w:rPr>
          <w:rFonts w:ascii="Verdana"/>
          <w:spacing w:val="-20"/>
        </w:rPr>
        <w:t xml:space="preserve"> </w:t>
      </w:r>
      <w:r>
        <w:rPr>
          <w:rFonts w:ascii="Verdana"/>
        </w:rPr>
        <w:t>on</w:t>
      </w:r>
      <w:r>
        <w:rPr>
          <w:rFonts w:ascii="Verdana"/>
          <w:spacing w:val="-18"/>
        </w:rPr>
        <w:t xml:space="preserve"> </w:t>
      </w:r>
      <w:r>
        <w:rPr>
          <w:rFonts w:ascii="Verdana"/>
        </w:rPr>
        <w:t>a</w:t>
      </w:r>
      <w:r>
        <w:rPr>
          <w:rFonts w:ascii="Verdana"/>
          <w:spacing w:val="-19"/>
        </w:rPr>
        <w:t xml:space="preserve"> </w:t>
      </w:r>
      <w:r>
        <w:rPr>
          <w:rFonts w:ascii="Verdana"/>
          <w:spacing w:val="-3"/>
        </w:rPr>
        <w:t>final</w:t>
      </w:r>
      <w:r>
        <w:rPr>
          <w:rFonts w:ascii="Verdana"/>
          <w:spacing w:val="-13"/>
        </w:rPr>
        <w:t xml:space="preserve"> </w:t>
      </w:r>
      <w:r>
        <w:rPr>
          <w:rFonts w:ascii="Verdana"/>
        </w:rPr>
        <w:t>list.</w:t>
      </w:r>
    </w:p>
    <w:p w14:paraId="7EBFB60A" w14:textId="77777777" w:rsidR="00653C60" w:rsidRDefault="00145AE1">
      <w:pPr>
        <w:pStyle w:val="BodyText"/>
        <w:spacing w:before="146" w:line="369" w:lineRule="auto"/>
        <w:ind w:left="720" w:right="137"/>
        <w:rPr>
          <w:rFonts w:ascii="Verdana"/>
        </w:rPr>
      </w:pPr>
      <w:r>
        <w:rPr>
          <w:rFonts w:ascii="Verdana"/>
        </w:rPr>
        <w:t>(Remember</w:t>
      </w:r>
      <w:r>
        <w:rPr>
          <w:rFonts w:ascii="Verdana"/>
          <w:spacing w:val="-24"/>
        </w:rPr>
        <w:t xml:space="preserve"> </w:t>
      </w:r>
      <w:r>
        <w:rPr>
          <w:rFonts w:ascii="Verdana"/>
        </w:rPr>
        <w:t>that</w:t>
      </w:r>
      <w:r>
        <w:rPr>
          <w:rFonts w:ascii="Verdana"/>
          <w:spacing w:val="-27"/>
        </w:rPr>
        <w:t xml:space="preserve"> </w:t>
      </w:r>
      <w:r>
        <w:rPr>
          <w:rFonts w:ascii="Verdana"/>
        </w:rPr>
        <w:t>we</w:t>
      </w:r>
      <w:r>
        <w:rPr>
          <w:rFonts w:ascii="Verdana"/>
          <w:spacing w:val="-24"/>
        </w:rPr>
        <w:t xml:space="preserve"> </w:t>
      </w:r>
      <w:r>
        <w:rPr>
          <w:rFonts w:ascii="Verdana"/>
        </w:rPr>
        <w:t>are</w:t>
      </w:r>
      <w:r>
        <w:rPr>
          <w:rFonts w:ascii="Verdana"/>
          <w:spacing w:val="-23"/>
        </w:rPr>
        <w:t xml:space="preserve"> </w:t>
      </w:r>
      <w:r>
        <w:rPr>
          <w:rFonts w:ascii="Verdana"/>
        </w:rPr>
        <w:t>not</w:t>
      </w:r>
      <w:r>
        <w:rPr>
          <w:rFonts w:ascii="Verdana"/>
          <w:spacing w:val="-31"/>
        </w:rPr>
        <w:t xml:space="preserve"> </w:t>
      </w:r>
      <w:r>
        <w:rPr>
          <w:rFonts w:ascii="Verdana"/>
        </w:rPr>
        <w:t>deciding</w:t>
      </w:r>
      <w:r>
        <w:rPr>
          <w:rFonts w:ascii="Verdana"/>
          <w:spacing w:val="-25"/>
        </w:rPr>
        <w:t xml:space="preserve"> </w:t>
      </w:r>
      <w:r>
        <w:rPr>
          <w:rFonts w:ascii="Verdana"/>
        </w:rPr>
        <w:t>on</w:t>
      </w:r>
      <w:r>
        <w:rPr>
          <w:rFonts w:ascii="Verdana"/>
          <w:spacing w:val="-26"/>
        </w:rPr>
        <w:t xml:space="preserve"> </w:t>
      </w:r>
      <w:r>
        <w:rPr>
          <w:rFonts w:ascii="Verdana"/>
        </w:rPr>
        <w:t>whose</w:t>
      </w:r>
      <w:r>
        <w:rPr>
          <w:rFonts w:ascii="Verdana"/>
          <w:spacing w:val="-28"/>
        </w:rPr>
        <w:t xml:space="preserve"> </w:t>
      </w:r>
      <w:r>
        <w:rPr>
          <w:rFonts w:ascii="Verdana"/>
        </w:rPr>
        <w:t>list</w:t>
      </w:r>
      <w:r>
        <w:rPr>
          <w:rFonts w:ascii="Verdana"/>
          <w:spacing w:val="-27"/>
        </w:rPr>
        <w:t xml:space="preserve"> </w:t>
      </w:r>
      <w:r>
        <w:rPr>
          <w:rFonts w:ascii="Verdana"/>
        </w:rPr>
        <w:t>to</w:t>
      </w:r>
      <w:r>
        <w:rPr>
          <w:rFonts w:ascii="Verdana"/>
          <w:spacing w:val="-26"/>
        </w:rPr>
        <w:t xml:space="preserve"> </w:t>
      </w:r>
      <w:r>
        <w:rPr>
          <w:rFonts w:ascii="Verdana"/>
        </w:rPr>
        <w:t>use,</w:t>
      </w:r>
      <w:r>
        <w:rPr>
          <w:rFonts w:ascii="Verdana"/>
          <w:spacing w:val="-28"/>
        </w:rPr>
        <w:t xml:space="preserve"> </w:t>
      </w:r>
      <w:r>
        <w:rPr>
          <w:rFonts w:ascii="Verdana"/>
        </w:rPr>
        <w:t>but</w:t>
      </w:r>
      <w:r>
        <w:rPr>
          <w:rFonts w:ascii="Verdana"/>
          <w:spacing w:val="-27"/>
        </w:rPr>
        <w:t xml:space="preserve"> </w:t>
      </w:r>
      <w:r>
        <w:rPr>
          <w:rFonts w:ascii="Verdana"/>
        </w:rPr>
        <w:t>on</w:t>
      </w:r>
      <w:r>
        <w:rPr>
          <w:rFonts w:ascii="Verdana"/>
          <w:spacing w:val="-25"/>
        </w:rPr>
        <w:t xml:space="preserve"> </w:t>
      </w:r>
      <w:r>
        <w:rPr>
          <w:rFonts w:ascii="Verdana"/>
        </w:rPr>
        <w:t>a</w:t>
      </w:r>
      <w:r>
        <w:rPr>
          <w:rFonts w:ascii="Verdana"/>
          <w:spacing w:val="-27"/>
        </w:rPr>
        <w:t xml:space="preserve"> </w:t>
      </w:r>
      <w:r>
        <w:rPr>
          <w:rFonts w:ascii="Verdana"/>
        </w:rPr>
        <w:t>brand</w:t>
      </w:r>
      <w:r>
        <w:rPr>
          <w:rFonts w:ascii="Verdana"/>
          <w:spacing w:val="-24"/>
        </w:rPr>
        <w:t xml:space="preserve"> </w:t>
      </w:r>
      <w:r>
        <w:rPr>
          <w:rFonts w:ascii="Verdana"/>
        </w:rPr>
        <w:t>new</w:t>
      </w:r>
      <w:r>
        <w:rPr>
          <w:rFonts w:ascii="Verdana"/>
          <w:spacing w:val="-34"/>
        </w:rPr>
        <w:t xml:space="preserve"> </w:t>
      </w:r>
      <w:r>
        <w:rPr>
          <w:rFonts w:ascii="Verdana"/>
        </w:rPr>
        <w:t>list</w:t>
      </w:r>
      <w:r>
        <w:rPr>
          <w:rFonts w:ascii="Verdana"/>
          <w:spacing w:val="-27"/>
        </w:rPr>
        <w:t xml:space="preserve"> </w:t>
      </w:r>
      <w:r>
        <w:rPr>
          <w:rFonts w:ascii="Verdana"/>
        </w:rPr>
        <w:t>where important</w:t>
      </w:r>
      <w:r>
        <w:rPr>
          <w:rFonts w:ascii="Verdana"/>
          <w:spacing w:val="-33"/>
        </w:rPr>
        <w:t xml:space="preserve"> </w:t>
      </w:r>
      <w:r>
        <w:rPr>
          <w:rFonts w:ascii="Verdana"/>
        </w:rPr>
        <w:t>measures</w:t>
      </w:r>
      <w:r>
        <w:rPr>
          <w:rFonts w:ascii="Verdana"/>
          <w:spacing w:val="-25"/>
        </w:rPr>
        <w:t xml:space="preserve"> </w:t>
      </w:r>
      <w:r>
        <w:rPr>
          <w:rFonts w:ascii="Verdana"/>
        </w:rPr>
        <w:t>are</w:t>
      </w:r>
      <w:r>
        <w:rPr>
          <w:rFonts w:ascii="Verdana"/>
          <w:spacing w:val="-25"/>
        </w:rPr>
        <w:t xml:space="preserve"> </w:t>
      </w:r>
      <w:r>
        <w:rPr>
          <w:rFonts w:ascii="Verdana"/>
        </w:rPr>
        <w:t>kept</w:t>
      </w:r>
      <w:r>
        <w:rPr>
          <w:rFonts w:ascii="Verdana"/>
          <w:spacing w:val="-28"/>
        </w:rPr>
        <w:t xml:space="preserve"> </w:t>
      </w:r>
      <w:r>
        <w:rPr>
          <w:rFonts w:ascii="Verdana"/>
        </w:rPr>
        <w:t>and</w:t>
      </w:r>
      <w:r>
        <w:rPr>
          <w:rFonts w:ascii="Verdana"/>
          <w:spacing w:val="-25"/>
        </w:rPr>
        <w:t xml:space="preserve"> </w:t>
      </w:r>
      <w:r>
        <w:rPr>
          <w:rFonts w:ascii="Verdana"/>
        </w:rPr>
        <w:t>redundant</w:t>
      </w:r>
      <w:r>
        <w:rPr>
          <w:rFonts w:ascii="Verdana"/>
          <w:spacing w:val="-29"/>
        </w:rPr>
        <w:t xml:space="preserve"> </w:t>
      </w:r>
      <w:r>
        <w:rPr>
          <w:rFonts w:ascii="Verdana"/>
        </w:rPr>
        <w:t>or</w:t>
      </w:r>
      <w:r>
        <w:rPr>
          <w:rFonts w:ascii="Verdana"/>
          <w:spacing w:val="-25"/>
        </w:rPr>
        <w:t xml:space="preserve"> </w:t>
      </w:r>
      <w:r>
        <w:rPr>
          <w:rFonts w:ascii="Verdana"/>
        </w:rPr>
        <w:t>non-important</w:t>
      </w:r>
      <w:r>
        <w:rPr>
          <w:rFonts w:ascii="Verdana"/>
          <w:spacing w:val="-29"/>
        </w:rPr>
        <w:t xml:space="preserve"> </w:t>
      </w:r>
      <w:r>
        <w:rPr>
          <w:rFonts w:ascii="Verdana"/>
        </w:rPr>
        <w:t>ones</w:t>
      </w:r>
      <w:r>
        <w:rPr>
          <w:rFonts w:ascii="Verdana"/>
          <w:spacing w:val="-25"/>
        </w:rPr>
        <w:t xml:space="preserve"> </w:t>
      </w:r>
      <w:r>
        <w:rPr>
          <w:rFonts w:ascii="Verdana"/>
        </w:rPr>
        <w:t>are</w:t>
      </w:r>
      <w:r>
        <w:rPr>
          <w:rFonts w:ascii="Verdana"/>
          <w:spacing w:val="-30"/>
        </w:rPr>
        <w:t xml:space="preserve"> </w:t>
      </w:r>
      <w:r>
        <w:rPr>
          <w:rFonts w:ascii="Verdana"/>
        </w:rPr>
        <w:t>discarded.)</w:t>
      </w:r>
    </w:p>
    <w:p w14:paraId="1BB7ABD9" w14:textId="77777777" w:rsidR="00653C60" w:rsidRDefault="00653C60">
      <w:pPr>
        <w:pStyle w:val="BodyText"/>
        <w:rPr>
          <w:rFonts w:ascii="Verdana"/>
          <w:sz w:val="20"/>
        </w:rPr>
      </w:pPr>
    </w:p>
    <w:p w14:paraId="70487461" w14:textId="77777777" w:rsidR="00653C60" w:rsidRDefault="00653C60">
      <w:pPr>
        <w:pStyle w:val="BodyText"/>
        <w:rPr>
          <w:rFonts w:ascii="Verdana"/>
          <w:sz w:val="20"/>
        </w:rPr>
      </w:pPr>
    </w:p>
    <w:p w14:paraId="26A59132" w14:textId="77777777" w:rsidR="00653C60" w:rsidRDefault="00653C60">
      <w:pPr>
        <w:pStyle w:val="BodyText"/>
        <w:spacing w:before="7"/>
        <w:rPr>
          <w:rFonts w:ascii="Verdana"/>
          <w:sz w:val="18"/>
        </w:rPr>
      </w:pPr>
    </w:p>
    <w:tbl>
      <w:tblPr>
        <w:tblW w:w="0" w:type="auto"/>
        <w:tblInd w:w="635" w:type="dxa"/>
        <w:tblLayout w:type="fixed"/>
        <w:tblCellMar>
          <w:left w:w="0" w:type="dxa"/>
          <w:right w:w="0" w:type="dxa"/>
        </w:tblCellMar>
        <w:tblLook w:val="01E0" w:firstRow="1" w:lastRow="1" w:firstColumn="1" w:lastColumn="1" w:noHBand="0" w:noVBand="0"/>
      </w:tblPr>
      <w:tblGrid>
        <w:gridCol w:w="4898"/>
        <w:gridCol w:w="5500"/>
      </w:tblGrid>
      <w:tr w:rsidR="00653C60" w14:paraId="5293A9A0" w14:textId="77777777" w:rsidTr="006A09FD">
        <w:trPr>
          <w:trHeight w:val="1860"/>
        </w:trPr>
        <w:tc>
          <w:tcPr>
            <w:tcW w:w="4898" w:type="dxa"/>
          </w:tcPr>
          <w:p w14:paraId="38BFEAA1" w14:textId="77777777" w:rsidR="00653C60" w:rsidRDefault="00653C60">
            <w:pPr>
              <w:pStyle w:val="TableParagraph"/>
              <w:spacing w:before="6"/>
              <w:ind w:left="0"/>
              <w:rPr>
                <w:rFonts w:ascii="Verdana"/>
                <w:sz w:val="9"/>
              </w:rPr>
            </w:pPr>
          </w:p>
          <w:p w14:paraId="3598F68F" w14:textId="77777777" w:rsidR="00653C60" w:rsidRDefault="00145AE1">
            <w:pPr>
              <w:pStyle w:val="TableParagraph"/>
              <w:ind w:left="373"/>
              <w:rPr>
                <w:rFonts w:ascii="Verdana"/>
                <w:sz w:val="20"/>
              </w:rPr>
            </w:pPr>
            <w:r>
              <w:rPr>
                <w:rFonts w:ascii="Verdana"/>
                <w:noProof/>
                <w:sz w:val="20"/>
              </w:rPr>
              <w:drawing>
                <wp:inline distT="0" distB="0" distL="0" distR="0" wp14:anchorId="30414040" wp14:editId="524A92AB">
                  <wp:extent cx="1097606" cy="1097279"/>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1" cstate="print"/>
                          <a:stretch>
                            <a:fillRect/>
                          </a:stretch>
                        </pic:blipFill>
                        <pic:spPr>
                          <a:xfrm>
                            <a:off x="0" y="0"/>
                            <a:ext cx="1097606" cy="1097279"/>
                          </a:xfrm>
                          <a:prstGeom prst="rect">
                            <a:avLst/>
                          </a:prstGeom>
                        </pic:spPr>
                      </pic:pic>
                    </a:graphicData>
                  </a:graphic>
                </wp:inline>
              </w:drawing>
            </w:r>
          </w:p>
        </w:tc>
        <w:tc>
          <w:tcPr>
            <w:tcW w:w="5500" w:type="dxa"/>
          </w:tcPr>
          <w:p w14:paraId="48379E25" w14:textId="77777777" w:rsidR="00653C60" w:rsidRDefault="00653C60">
            <w:pPr>
              <w:pStyle w:val="TableParagraph"/>
              <w:spacing w:before="8"/>
              <w:ind w:left="0"/>
              <w:rPr>
                <w:rFonts w:ascii="Verdana"/>
                <w:sz w:val="58"/>
              </w:rPr>
            </w:pPr>
          </w:p>
          <w:p w14:paraId="18BAD540" w14:textId="77777777" w:rsidR="00653C60" w:rsidRDefault="00145AE1">
            <w:pPr>
              <w:pStyle w:val="TableParagraph"/>
              <w:ind w:left="523"/>
              <w:rPr>
                <w:sz w:val="48"/>
              </w:rPr>
            </w:pPr>
            <w:r>
              <w:rPr>
                <w:color w:val="53B358"/>
                <w:sz w:val="48"/>
              </w:rPr>
              <w:t>Investigate</w:t>
            </w:r>
          </w:p>
        </w:tc>
      </w:tr>
    </w:tbl>
    <w:p w14:paraId="05DF53DE" w14:textId="77777777" w:rsidR="00653C60" w:rsidRDefault="00653C60">
      <w:pPr>
        <w:pStyle w:val="BodyText"/>
        <w:rPr>
          <w:rFonts w:ascii="Verdana"/>
          <w:sz w:val="20"/>
        </w:rPr>
      </w:pPr>
    </w:p>
    <w:p w14:paraId="63A11EF9" w14:textId="77777777" w:rsidR="00653C60" w:rsidRDefault="00653C60">
      <w:pPr>
        <w:pStyle w:val="BodyText"/>
        <w:spacing w:before="2"/>
        <w:rPr>
          <w:rFonts w:ascii="Verdana"/>
          <w:sz w:val="18"/>
        </w:rPr>
      </w:pPr>
    </w:p>
    <w:p w14:paraId="372E208E" w14:textId="77777777" w:rsidR="00653C60" w:rsidRDefault="00145AE1">
      <w:pPr>
        <w:pStyle w:val="BodyText"/>
        <w:spacing w:before="101" w:line="367" w:lineRule="auto"/>
        <w:ind w:left="720" w:right="137"/>
        <w:rPr>
          <w:rFonts w:ascii="Verdana"/>
        </w:rPr>
      </w:pPr>
      <w:r>
        <w:rPr>
          <w:rFonts w:ascii="Verdana"/>
        </w:rPr>
        <w:t>Make</w:t>
      </w:r>
      <w:r>
        <w:rPr>
          <w:rFonts w:ascii="Verdana"/>
          <w:spacing w:val="-29"/>
        </w:rPr>
        <w:t xml:space="preserve"> </w:t>
      </w:r>
      <w:r>
        <w:rPr>
          <w:rFonts w:ascii="Verdana"/>
        </w:rPr>
        <w:t>a</w:t>
      </w:r>
      <w:r>
        <w:rPr>
          <w:rFonts w:ascii="Verdana"/>
          <w:spacing w:val="-31"/>
        </w:rPr>
        <w:t xml:space="preserve"> </w:t>
      </w:r>
      <w:r>
        <w:rPr>
          <w:rFonts w:ascii="Verdana"/>
        </w:rPr>
        <w:t>table</w:t>
      </w:r>
      <w:r>
        <w:rPr>
          <w:rFonts w:ascii="Verdana"/>
          <w:spacing w:val="-32"/>
        </w:rPr>
        <w:t xml:space="preserve"> </w:t>
      </w:r>
      <w:r>
        <w:rPr>
          <w:rFonts w:ascii="Verdana"/>
        </w:rPr>
        <w:t>like</w:t>
      </w:r>
      <w:r>
        <w:rPr>
          <w:rFonts w:ascii="Verdana"/>
          <w:spacing w:val="-32"/>
        </w:rPr>
        <w:t xml:space="preserve"> </w:t>
      </w:r>
      <w:r>
        <w:rPr>
          <w:rFonts w:ascii="Verdana"/>
        </w:rPr>
        <w:t>the</w:t>
      </w:r>
      <w:r>
        <w:rPr>
          <w:rFonts w:ascii="Verdana"/>
          <w:spacing w:val="-29"/>
        </w:rPr>
        <w:t xml:space="preserve"> </w:t>
      </w:r>
      <w:r>
        <w:rPr>
          <w:rFonts w:ascii="Verdana"/>
        </w:rPr>
        <w:t>one</w:t>
      </w:r>
      <w:r>
        <w:rPr>
          <w:rFonts w:ascii="Verdana"/>
          <w:spacing w:val="-28"/>
        </w:rPr>
        <w:t xml:space="preserve"> </w:t>
      </w:r>
      <w:r>
        <w:rPr>
          <w:rFonts w:ascii="Verdana"/>
        </w:rPr>
        <w:t>below</w:t>
      </w:r>
      <w:r>
        <w:rPr>
          <w:rFonts w:ascii="Verdana"/>
          <w:spacing w:val="-29"/>
        </w:rPr>
        <w:t xml:space="preserve"> </w:t>
      </w:r>
      <w:r>
        <w:rPr>
          <w:rFonts w:ascii="Verdana"/>
        </w:rPr>
        <w:t>in</w:t>
      </w:r>
      <w:r>
        <w:rPr>
          <w:rFonts w:ascii="Verdana"/>
          <w:spacing w:val="-32"/>
        </w:rPr>
        <w:t xml:space="preserve"> </w:t>
      </w:r>
      <w:r>
        <w:rPr>
          <w:rFonts w:ascii="Verdana"/>
        </w:rPr>
        <w:t>your</w:t>
      </w:r>
      <w:r>
        <w:rPr>
          <w:rFonts w:ascii="Verdana"/>
          <w:spacing w:val="-32"/>
        </w:rPr>
        <w:t xml:space="preserve"> </w:t>
      </w:r>
      <w:r>
        <w:rPr>
          <w:rFonts w:ascii="Verdana"/>
        </w:rPr>
        <w:t>notebook</w:t>
      </w:r>
      <w:r>
        <w:rPr>
          <w:rFonts w:ascii="Verdana"/>
          <w:spacing w:val="-29"/>
        </w:rPr>
        <w:t xml:space="preserve"> </w:t>
      </w:r>
      <w:r>
        <w:rPr>
          <w:rFonts w:ascii="Verdana"/>
        </w:rPr>
        <w:t>or</w:t>
      </w:r>
      <w:r>
        <w:rPr>
          <w:rFonts w:ascii="Verdana"/>
          <w:spacing w:val="-28"/>
        </w:rPr>
        <w:t xml:space="preserve"> </w:t>
      </w:r>
      <w:r>
        <w:rPr>
          <w:rFonts w:ascii="Verdana"/>
        </w:rPr>
        <w:t>spreadsheet.</w:t>
      </w:r>
      <w:r>
        <w:rPr>
          <w:rFonts w:ascii="Verdana"/>
          <w:spacing w:val="-28"/>
        </w:rPr>
        <w:t xml:space="preserve"> </w:t>
      </w:r>
      <w:r>
        <w:rPr>
          <w:rFonts w:ascii="Verdana"/>
        </w:rPr>
        <w:t>Start</w:t>
      </w:r>
      <w:r>
        <w:rPr>
          <w:rFonts w:ascii="Verdana"/>
          <w:spacing w:val="-30"/>
        </w:rPr>
        <w:t xml:space="preserve"> </w:t>
      </w:r>
      <w:r>
        <w:rPr>
          <w:rFonts w:ascii="Verdana"/>
        </w:rPr>
        <w:t>by</w:t>
      </w:r>
      <w:r>
        <w:rPr>
          <w:rFonts w:ascii="Verdana"/>
          <w:spacing w:val="-31"/>
        </w:rPr>
        <w:t xml:space="preserve"> </w:t>
      </w:r>
      <w:r>
        <w:rPr>
          <w:rFonts w:ascii="Verdana"/>
        </w:rPr>
        <w:t>listing</w:t>
      </w:r>
      <w:r>
        <w:rPr>
          <w:rFonts w:ascii="Verdana"/>
          <w:spacing w:val="-29"/>
        </w:rPr>
        <w:t xml:space="preserve"> </w:t>
      </w:r>
      <w:r>
        <w:rPr>
          <w:rFonts w:ascii="Verdana"/>
        </w:rPr>
        <w:t>all</w:t>
      </w:r>
      <w:r>
        <w:rPr>
          <w:rFonts w:ascii="Verdana"/>
          <w:spacing w:val="-26"/>
        </w:rPr>
        <w:t xml:space="preserve"> </w:t>
      </w:r>
      <w:r>
        <w:rPr>
          <w:rFonts w:ascii="Verdana"/>
        </w:rPr>
        <w:t>the</w:t>
      </w:r>
      <w:r>
        <w:rPr>
          <w:rFonts w:ascii="Verdana"/>
          <w:spacing w:val="-29"/>
        </w:rPr>
        <w:t xml:space="preserve"> </w:t>
      </w:r>
      <w:r>
        <w:rPr>
          <w:rFonts w:ascii="Verdana"/>
          <w:spacing w:val="-3"/>
        </w:rPr>
        <w:t>parts</w:t>
      </w:r>
      <w:r>
        <w:rPr>
          <w:rFonts w:ascii="Verdana"/>
          <w:spacing w:val="-28"/>
        </w:rPr>
        <w:t xml:space="preserve"> </w:t>
      </w:r>
      <w:r>
        <w:rPr>
          <w:rFonts w:ascii="Verdana"/>
        </w:rPr>
        <w:t>of the</w:t>
      </w:r>
      <w:r>
        <w:rPr>
          <w:rFonts w:ascii="Verdana"/>
          <w:spacing w:val="-32"/>
        </w:rPr>
        <w:t xml:space="preserve"> </w:t>
      </w:r>
      <w:r>
        <w:rPr>
          <w:rFonts w:ascii="Verdana"/>
        </w:rPr>
        <w:t>body</w:t>
      </w:r>
      <w:r>
        <w:rPr>
          <w:rFonts w:ascii="Verdana"/>
          <w:spacing w:val="-30"/>
        </w:rPr>
        <w:t xml:space="preserve"> </w:t>
      </w:r>
      <w:r>
        <w:rPr>
          <w:rFonts w:ascii="Verdana"/>
        </w:rPr>
        <w:t>that</w:t>
      </w:r>
      <w:r>
        <w:rPr>
          <w:rFonts w:ascii="Verdana"/>
          <w:spacing w:val="-33"/>
        </w:rPr>
        <w:t xml:space="preserve"> </w:t>
      </w:r>
      <w:r>
        <w:rPr>
          <w:rFonts w:ascii="Verdana"/>
        </w:rPr>
        <w:t>your</w:t>
      </w:r>
      <w:r>
        <w:rPr>
          <w:rFonts w:ascii="Verdana"/>
          <w:spacing w:val="-31"/>
        </w:rPr>
        <w:t xml:space="preserve"> </w:t>
      </w:r>
      <w:r>
        <w:rPr>
          <w:rFonts w:ascii="Verdana"/>
          <w:spacing w:val="-3"/>
        </w:rPr>
        <w:t>team</w:t>
      </w:r>
      <w:r>
        <w:rPr>
          <w:rFonts w:ascii="Verdana"/>
          <w:spacing w:val="-28"/>
        </w:rPr>
        <w:t xml:space="preserve"> </w:t>
      </w:r>
      <w:r>
        <w:rPr>
          <w:rFonts w:ascii="Verdana"/>
        </w:rPr>
        <w:t>is</w:t>
      </w:r>
      <w:r>
        <w:rPr>
          <w:rFonts w:ascii="Verdana"/>
          <w:spacing w:val="-31"/>
        </w:rPr>
        <w:t xml:space="preserve"> </w:t>
      </w:r>
      <w:r>
        <w:rPr>
          <w:rFonts w:ascii="Verdana"/>
        </w:rPr>
        <w:t>going</w:t>
      </w:r>
      <w:r>
        <w:rPr>
          <w:rFonts w:ascii="Verdana"/>
          <w:spacing w:val="-30"/>
        </w:rPr>
        <w:t xml:space="preserve"> </w:t>
      </w:r>
      <w:r>
        <w:rPr>
          <w:rFonts w:ascii="Verdana"/>
        </w:rPr>
        <w:t>to</w:t>
      </w:r>
      <w:r>
        <w:rPr>
          <w:rFonts w:ascii="Verdana"/>
          <w:spacing w:val="-36"/>
        </w:rPr>
        <w:t xml:space="preserve"> </w:t>
      </w:r>
      <w:r>
        <w:rPr>
          <w:rFonts w:ascii="Verdana"/>
        </w:rPr>
        <w:t>measure</w:t>
      </w:r>
      <w:r>
        <w:rPr>
          <w:rFonts w:ascii="Verdana"/>
          <w:spacing w:val="-38"/>
        </w:rPr>
        <w:t xml:space="preserve"> </w:t>
      </w:r>
      <w:r>
        <w:rPr>
          <w:rFonts w:ascii="Verdana"/>
        </w:rPr>
        <w:t>and</w:t>
      </w:r>
      <w:r>
        <w:rPr>
          <w:rFonts w:ascii="Verdana"/>
          <w:spacing w:val="-30"/>
        </w:rPr>
        <w:t xml:space="preserve"> </w:t>
      </w:r>
      <w:r>
        <w:rPr>
          <w:rFonts w:ascii="Verdana"/>
        </w:rPr>
        <w:t>then</w:t>
      </w:r>
      <w:r>
        <w:rPr>
          <w:rFonts w:ascii="Verdana"/>
          <w:spacing w:val="-31"/>
        </w:rPr>
        <w:t xml:space="preserve"> </w:t>
      </w:r>
      <w:r>
        <w:rPr>
          <w:rFonts w:ascii="Verdana"/>
        </w:rPr>
        <w:t>perform</w:t>
      </w:r>
      <w:r>
        <w:rPr>
          <w:rFonts w:ascii="Verdana"/>
          <w:spacing w:val="-29"/>
        </w:rPr>
        <w:t xml:space="preserve"> </w:t>
      </w:r>
      <w:r>
        <w:rPr>
          <w:rFonts w:ascii="Verdana"/>
        </w:rPr>
        <w:t>the</w:t>
      </w:r>
      <w:r>
        <w:rPr>
          <w:rFonts w:ascii="Verdana"/>
          <w:spacing w:val="-31"/>
        </w:rPr>
        <w:t xml:space="preserve"> </w:t>
      </w:r>
      <w:r>
        <w:rPr>
          <w:rFonts w:ascii="Verdana"/>
          <w:spacing w:val="-3"/>
        </w:rPr>
        <w:t>real</w:t>
      </w:r>
      <w:r>
        <w:rPr>
          <w:rFonts w:ascii="Verdana"/>
          <w:spacing w:val="-28"/>
        </w:rPr>
        <w:t xml:space="preserve"> </w:t>
      </w:r>
      <w:r>
        <w:rPr>
          <w:rFonts w:ascii="Verdana"/>
        </w:rPr>
        <w:t>measurements</w:t>
      </w:r>
      <w:r>
        <w:rPr>
          <w:rFonts w:ascii="Verdana"/>
          <w:spacing w:val="-31"/>
        </w:rPr>
        <w:t xml:space="preserve"> </w:t>
      </w:r>
      <w:r>
        <w:rPr>
          <w:rFonts w:ascii="Verdana"/>
        </w:rPr>
        <w:t>together. Each</w:t>
      </w:r>
      <w:r>
        <w:rPr>
          <w:rFonts w:ascii="Verdana"/>
          <w:spacing w:val="-19"/>
        </w:rPr>
        <w:t xml:space="preserve"> </w:t>
      </w:r>
      <w:r>
        <w:rPr>
          <w:rFonts w:ascii="Verdana"/>
        </w:rPr>
        <w:t>student</w:t>
      </w:r>
      <w:r>
        <w:rPr>
          <w:rFonts w:ascii="Verdana"/>
          <w:spacing w:val="-22"/>
        </w:rPr>
        <w:t xml:space="preserve"> </w:t>
      </w:r>
      <w:r>
        <w:rPr>
          <w:rFonts w:ascii="Verdana"/>
        </w:rPr>
        <w:t>should</w:t>
      </w:r>
      <w:r>
        <w:rPr>
          <w:rFonts w:ascii="Verdana"/>
          <w:spacing w:val="-15"/>
        </w:rPr>
        <w:t xml:space="preserve"> </w:t>
      </w:r>
      <w:r>
        <w:rPr>
          <w:rFonts w:ascii="Verdana"/>
        </w:rPr>
        <w:t>take</w:t>
      </w:r>
      <w:r>
        <w:rPr>
          <w:rFonts w:ascii="Verdana"/>
          <w:spacing w:val="-19"/>
        </w:rPr>
        <w:t xml:space="preserve"> </w:t>
      </w:r>
      <w:r>
        <w:rPr>
          <w:rFonts w:ascii="Verdana"/>
        </w:rPr>
        <w:t>notes</w:t>
      </w:r>
      <w:r>
        <w:rPr>
          <w:rFonts w:ascii="Verdana"/>
          <w:spacing w:val="-17"/>
        </w:rPr>
        <w:t xml:space="preserve"> </w:t>
      </w:r>
      <w:r>
        <w:rPr>
          <w:rFonts w:ascii="Verdana"/>
        </w:rPr>
        <w:t>of</w:t>
      </w:r>
      <w:r>
        <w:rPr>
          <w:rFonts w:ascii="Verdana"/>
          <w:spacing w:val="-21"/>
        </w:rPr>
        <w:t xml:space="preserve"> </w:t>
      </w:r>
      <w:r>
        <w:rPr>
          <w:rFonts w:ascii="Verdana"/>
        </w:rPr>
        <w:t>those</w:t>
      </w:r>
      <w:r>
        <w:rPr>
          <w:rFonts w:ascii="Verdana"/>
          <w:spacing w:val="-27"/>
        </w:rPr>
        <w:t xml:space="preserve"> </w:t>
      </w:r>
      <w:r>
        <w:rPr>
          <w:rFonts w:ascii="Verdana"/>
        </w:rPr>
        <w:t>measurements.</w:t>
      </w:r>
    </w:p>
    <w:p w14:paraId="7FA3C937" w14:textId="77777777" w:rsidR="00653C60" w:rsidRDefault="00653C60">
      <w:pPr>
        <w:pStyle w:val="BodyText"/>
        <w:spacing w:before="5"/>
        <w:rPr>
          <w:rFonts w:ascii="Verdana"/>
          <w:sz w:val="12"/>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651"/>
      </w:tblGrid>
      <w:tr w:rsidR="00653C60" w14:paraId="235A7F8F" w14:textId="77777777">
        <w:trPr>
          <w:trHeight w:val="422"/>
        </w:trPr>
        <w:tc>
          <w:tcPr>
            <w:tcW w:w="2651" w:type="dxa"/>
          </w:tcPr>
          <w:p w14:paraId="496B36D2" w14:textId="77777777" w:rsidR="00653C60" w:rsidRDefault="00145AE1">
            <w:pPr>
              <w:pStyle w:val="TableParagraph"/>
              <w:spacing w:line="267" w:lineRule="exact"/>
              <w:ind w:left="105"/>
              <w:rPr>
                <w:rFonts w:ascii="Verdana"/>
              </w:rPr>
            </w:pPr>
            <w:r>
              <w:rPr>
                <w:rFonts w:ascii="Verdana"/>
              </w:rPr>
              <w:t>Part of the</w:t>
            </w:r>
            <w:r>
              <w:rPr>
                <w:rFonts w:ascii="Verdana"/>
                <w:spacing w:val="-53"/>
              </w:rPr>
              <w:t xml:space="preserve"> </w:t>
            </w:r>
            <w:r>
              <w:rPr>
                <w:rFonts w:ascii="Verdana"/>
              </w:rPr>
              <w:t>body</w:t>
            </w:r>
          </w:p>
        </w:tc>
        <w:tc>
          <w:tcPr>
            <w:tcW w:w="2651" w:type="dxa"/>
          </w:tcPr>
          <w:p w14:paraId="3122E93C" w14:textId="77777777" w:rsidR="00653C60" w:rsidRDefault="00145AE1">
            <w:pPr>
              <w:pStyle w:val="TableParagraph"/>
              <w:spacing w:line="267" w:lineRule="exact"/>
              <w:ind w:left="104"/>
              <w:rPr>
                <w:rFonts w:ascii="Verdana"/>
              </w:rPr>
            </w:pPr>
            <w:r>
              <w:rPr>
                <w:rFonts w:ascii="Verdana"/>
              </w:rPr>
              <w:t>Real Measurement</w:t>
            </w:r>
          </w:p>
        </w:tc>
      </w:tr>
      <w:tr w:rsidR="00653C60" w14:paraId="174A3AB2" w14:textId="77777777">
        <w:trPr>
          <w:trHeight w:val="402"/>
        </w:trPr>
        <w:tc>
          <w:tcPr>
            <w:tcW w:w="2651" w:type="dxa"/>
          </w:tcPr>
          <w:p w14:paraId="61DC65D7" w14:textId="77777777" w:rsidR="00653C60" w:rsidRDefault="00145AE1">
            <w:pPr>
              <w:pStyle w:val="TableParagraph"/>
              <w:spacing w:line="267" w:lineRule="exact"/>
              <w:ind w:left="105"/>
              <w:rPr>
                <w:rFonts w:ascii="Verdana" w:hAnsi="Verdana"/>
              </w:rPr>
            </w:pPr>
            <w:r>
              <w:rPr>
                <w:rFonts w:ascii="Verdana" w:hAnsi="Verdana"/>
              </w:rPr>
              <w:t>Head’s circumference</w:t>
            </w:r>
          </w:p>
        </w:tc>
        <w:tc>
          <w:tcPr>
            <w:tcW w:w="2651" w:type="dxa"/>
          </w:tcPr>
          <w:p w14:paraId="5F3BE197" w14:textId="77777777" w:rsidR="00653C60" w:rsidRDefault="00653C60">
            <w:pPr>
              <w:pStyle w:val="TableParagraph"/>
              <w:ind w:left="0"/>
              <w:rPr>
                <w:rFonts w:ascii="Times New Roman"/>
              </w:rPr>
            </w:pPr>
          </w:p>
        </w:tc>
      </w:tr>
      <w:tr w:rsidR="00653C60" w14:paraId="09C5EA31" w14:textId="77777777">
        <w:trPr>
          <w:trHeight w:val="402"/>
        </w:trPr>
        <w:tc>
          <w:tcPr>
            <w:tcW w:w="2651" w:type="dxa"/>
          </w:tcPr>
          <w:p w14:paraId="15BA742A" w14:textId="77777777" w:rsidR="00653C60" w:rsidRDefault="00145AE1">
            <w:pPr>
              <w:pStyle w:val="TableParagraph"/>
              <w:spacing w:line="267" w:lineRule="exact"/>
              <w:ind w:left="105"/>
              <w:rPr>
                <w:rFonts w:ascii="Verdana" w:hAnsi="Verdana"/>
              </w:rPr>
            </w:pPr>
            <w:r>
              <w:rPr>
                <w:rFonts w:ascii="Verdana" w:hAnsi="Verdana"/>
                <w:w w:val="122"/>
              </w:rPr>
              <w:t>…</w:t>
            </w:r>
          </w:p>
        </w:tc>
        <w:tc>
          <w:tcPr>
            <w:tcW w:w="2651" w:type="dxa"/>
          </w:tcPr>
          <w:p w14:paraId="2D073D42" w14:textId="77777777" w:rsidR="00653C60" w:rsidRDefault="00653C60">
            <w:pPr>
              <w:pStyle w:val="TableParagraph"/>
              <w:ind w:left="0"/>
              <w:rPr>
                <w:rFonts w:ascii="Times New Roman"/>
              </w:rPr>
            </w:pPr>
          </w:p>
        </w:tc>
      </w:tr>
      <w:tr w:rsidR="00653C60" w14:paraId="420B1ECF" w14:textId="77777777">
        <w:trPr>
          <w:trHeight w:val="407"/>
        </w:trPr>
        <w:tc>
          <w:tcPr>
            <w:tcW w:w="2651" w:type="dxa"/>
          </w:tcPr>
          <w:p w14:paraId="08B60BC8" w14:textId="77777777" w:rsidR="00653C60" w:rsidRDefault="00653C60">
            <w:pPr>
              <w:pStyle w:val="TableParagraph"/>
              <w:ind w:left="0"/>
              <w:rPr>
                <w:rFonts w:ascii="Times New Roman"/>
              </w:rPr>
            </w:pPr>
          </w:p>
        </w:tc>
        <w:tc>
          <w:tcPr>
            <w:tcW w:w="2651" w:type="dxa"/>
          </w:tcPr>
          <w:p w14:paraId="4AEEB10D" w14:textId="77777777" w:rsidR="00653C60" w:rsidRDefault="00653C60">
            <w:pPr>
              <w:pStyle w:val="TableParagraph"/>
              <w:ind w:left="0"/>
              <w:rPr>
                <w:rFonts w:ascii="Times New Roman"/>
              </w:rPr>
            </w:pPr>
          </w:p>
        </w:tc>
      </w:tr>
    </w:tbl>
    <w:p w14:paraId="3FA9B1EF" w14:textId="77777777" w:rsidR="00653C60" w:rsidRDefault="00653C60">
      <w:pPr>
        <w:pStyle w:val="BodyText"/>
        <w:spacing w:before="2"/>
        <w:rPr>
          <w:rFonts w:ascii="Verdana"/>
          <w:sz w:val="33"/>
        </w:rPr>
      </w:pPr>
    </w:p>
    <w:p w14:paraId="6C1BE348" w14:textId="77777777" w:rsidR="00653C60" w:rsidRDefault="00145AE1">
      <w:pPr>
        <w:pStyle w:val="BodyText"/>
        <w:spacing w:line="362" w:lineRule="auto"/>
        <w:ind w:left="720" w:right="43"/>
        <w:rPr>
          <w:rFonts w:ascii="Verdana"/>
        </w:rPr>
      </w:pPr>
      <w:r>
        <w:rPr>
          <w:rFonts w:ascii="Verdana"/>
        </w:rPr>
        <w:t>Draw</w:t>
      </w:r>
      <w:r>
        <w:rPr>
          <w:rFonts w:ascii="Verdana"/>
          <w:spacing w:val="-45"/>
        </w:rPr>
        <w:t xml:space="preserve"> </w:t>
      </w:r>
      <w:r>
        <w:rPr>
          <w:rFonts w:ascii="Verdana"/>
        </w:rPr>
        <w:t>a</w:t>
      </w:r>
      <w:r>
        <w:rPr>
          <w:rFonts w:ascii="Verdana"/>
          <w:spacing w:val="-45"/>
        </w:rPr>
        <w:t xml:space="preserve"> </w:t>
      </w:r>
      <w:r>
        <w:rPr>
          <w:rFonts w:ascii="Verdana"/>
        </w:rPr>
        <w:t>simple</w:t>
      </w:r>
      <w:r>
        <w:rPr>
          <w:rFonts w:ascii="Verdana"/>
          <w:spacing w:val="-46"/>
        </w:rPr>
        <w:t xml:space="preserve"> </w:t>
      </w:r>
      <w:r>
        <w:rPr>
          <w:rFonts w:ascii="Verdana"/>
        </w:rPr>
        <w:t>model</w:t>
      </w:r>
      <w:r>
        <w:rPr>
          <w:rFonts w:ascii="Verdana"/>
          <w:spacing w:val="-41"/>
        </w:rPr>
        <w:t xml:space="preserve"> </w:t>
      </w:r>
      <w:r>
        <w:rPr>
          <w:rFonts w:ascii="Verdana"/>
        </w:rPr>
        <w:t>(it</w:t>
      </w:r>
      <w:r>
        <w:rPr>
          <w:rFonts w:ascii="Verdana"/>
          <w:spacing w:val="-46"/>
        </w:rPr>
        <w:t xml:space="preserve"> </w:t>
      </w:r>
      <w:r>
        <w:rPr>
          <w:rFonts w:ascii="Verdana"/>
        </w:rPr>
        <w:t>can</w:t>
      </w:r>
      <w:r>
        <w:rPr>
          <w:rFonts w:ascii="Verdana"/>
          <w:spacing w:val="-43"/>
        </w:rPr>
        <w:t xml:space="preserve"> </w:t>
      </w:r>
      <w:r>
        <w:rPr>
          <w:rFonts w:ascii="Verdana"/>
        </w:rPr>
        <w:t>be</w:t>
      </w:r>
      <w:r>
        <w:rPr>
          <w:rFonts w:ascii="Verdana"/>
          <w:spacing w:val="-43"/>
        </w:rPr>
        <w:t xml:space="preserve"> </w:t>
      </w:r>
      <w:r>
        <w:rPr>
          <w:rFonts w:ascii="Verdana"/>
        </w:rPr>
        <w:t>as</w:t>
      </w:r>
      <w:r>
        <w:rPr>
          <w:rFonts w:ascii="Verdana"/>
          <w:spacing w:val="-43"/>
        </w:rPr>
        <w:t xml:space="preserve"> </w:t>
      </w:r>
      <w:r>
        <w:rPr>
          <w:rFonts w:ascii="Verdana"/>
        </w:rPr>
        <w:t>simple</w:t>
      </w:r>
      <w:r>
        <w:rPr>
          <w:rFonts w:ascii="Verdana"/>
          <w:spacing w:val="-43"/>
        </w:rPr>
        <w:t xml:space="preserve"> </w:t>
      </w:r>
      <w:r>
        <w:rPr>
          <w:rFonts w:ascii="Verdana"/>
        </w:rPr>
        <w:t>as</w:t>
      </w:r>
      <w:r>
        <w:rPr>
          <w:rFonts w:ascii="Verdana"/>
          <w:spacing w:val="-44"/>
        </w:rPr>
        <w:t xml:space="preserve"> </w:t>
      </w:r>
      <w:r>
        <w:rPr>
          <w:rFonts w:ascii="Verdana"/>
        </w:rPr>
        <w:t>a</w:t>
      </w:r>
      <w:r>
        <w:rPr>
          <w:rFonts w:ascii="Verdana"/>
          <w:spacing w:val="-48"/>
        </w:rPr>
        <w:t xml:space="preserve"> </w:t>
      </w:r>
      <w:r>
        <w:rPr>
          <w:rFonts w:ascii="Verdana"/>
        </w:rPr>
        <w:t>stick</w:t>
      </w:r>
      <w:r>
        <w:rPr>
          <w:rFonts w:ascii="Verdana"/>
          <w:spacing w:val="-47"/>
        </w:rPr>
        <w:t xml:space="preserve"> </w:t>
      </w:r>
      <w:r>
        <w:rPr>
          <w:rFonts w:ascii="Verdana"/>
        </w:rPr>
        <w:t>man)</w:t>
      </w:r>
      <w:r>
        <w:rPr>
          <w:rFonts w:ascii="Verdana"/>
          <w:spacing w:val="-44"/>
        </w:rPr>
        <w:t xml:space="preserve"> </w:t>
      </w:r>
      <w:r>
        <w:rPr>
          <w:rFonts w:ascii="Verdana"/>
        </w:rPr>
        <w:t>where</w:t>
      </w:r>
      <w:r>
        <w:rPr>
          <w:rFonts w:ascii="Verdana"/>
          <w:spacing w:val="-43"/>
        </w:rPr>
        <w:t xml:space="preserve"> </w:t>
      </w:r>
      <w:r>
        <w:rPr>
          <w:rFonts w:ascii="Verdana"/>
        </w:rPr>
        <w:t>each</w:t>
      </w:r>
      <w:r>
        <w:rPr>
          <w:rFonts w:ascii="Verdana"/>
          <w:spacing w:val="-47"/>
        </w:rPr>
        <w:t xml:space="preserve"> </w:t>
      </w:r>
      <w:r>
        <w:rPr>
          <w:rFonts w:ascii="Verdana"/>
        </w:rPr>
        <w:t>mm</w:t>
      </w:r>
      <w:r>
        <w:rPr>
          <w:rFonts w:ascii="Verdana"/>
          <w:spacing w:val="-44"/>
        </w:rPr>
        <w:t xml:space="preserve"> </w:t>
      </w:r>
      <w:r>
        <w:rPr>
          <w:rFonts w:ascii="Verdana"/>
        </w:rPr>
        <w:t>in</w:t>
      </w:r>
      <w:r>
        <w:rPr>
          <w:rFonts w:ascii="Verdana"/>
          <w:spacing w:val="-44"/>
        </w:rPr>
        <w:t xml:space="preserve"> </w:t>
      </w:r>
      <w:r>
        <w:rPr>
          <w:rFonts w:ascii="Verdana"/>
        </w:rPr>
        <w:t>your</w:t>
      </w:r>
      <w:r>
        <w:rPr>
          <w:rFonts w:ascii="Verdana"/>
          <w:spacing w:val="-43"/>
        </w:rPr>
        <w:t xml:space="preserve"> </w:t>
      </w:r>
      <w:r>
        <w:rPr>
          <w:rFonts w:ascii="Verdana"/>
        </w:rPr>
        <w:t>drawing</w:t>
      </w:r>
      <w:r>
        <w:rPr>
          <w:rFonts w:ascii="Verdana"/>
          <w:spacing w:val="-43"/>
        </w:rPr>
        <w:t xml:space="preserve"> </w:t>
      </w:r>
      <w:r>
        <w:rPr>
          <w:rFonts w:ascii="Verdana"/>
        </w:rPr>
        <w:t>represents a</w:t>
      </w:r>
      <w:r>
        <w:rPr>
          <w:rFonts w:ascii="Verdana"/>
          <w:spacing w:val="-21"/>
        </w:rPr>
        <w:t xml:space="preserve"> </w:t>
      </w:r>
      <w:r>
        <w:rPr>
          <w:rFonts w:ascii="Verdana"/>
        </w:rPr>
        <w:t>cm</w:t>
      </w:r>
      <w:r>
        <w:rPr>
          <w:rFonts w:ascii="Verdana"/>
          <w:spacing w:val="-14"/>
        </w:rPr>
        <w:t xml:space="preserve"> </w:t>
      </w:r>
      <w:r>
        <w:rPr>
          <w:rFonts w:ascii="Verdana"/>
        </w:rPr>
        <w:t>in</w:t>
      </w:r>
      <w:r>
        <w:rPr>
          <w:rFonts w:ascii="Verdana"/>
          <w:spacing w:val="-18"/>
        </w:rPr>
        <w:t xml:space="preserve"> </w:t>
      </w:r>
      <w:r>
        <w:rPr>
          <w:rFonts w:ascii="Verdana"/>
        </w:rPr>
        <w:t>your</w:t>
      </w:r>
      <w:r>
        <w:rPr>
          <w:rFonts w:ascii="Verdana"/>
          <w:spacing w:val="-17"/>
        </w:rPr>
        <w:t xml:space="preserve"> </w:t>
      </w:r>
      <w:r>
        <w:rPr>
          <w:rFonts w:ascii="Verdana"/>
        </w:rPr>
        <w:t>table,</w:t>
      </w:r>
      <w:r>
        <w:rPr>
          <w:rFonts w:ascii="Verdana"/>
          <w:spacing w:val="-21"/>
        </w:rPr>
        <w:t xml:space="preserve"> </w:t>
      </w:r>
      <w:r>
        <w:rPr>
          <w:rFonts w:ascii="Verdana"/>
        </w:rPr>
        <w:t>that</w:t>
      </w:r>
      <w:r>
        <w:rPr>
          <w:rFonts w:ascii="Verdana"/>
          <w:spacing w:val="-20"/>
        </w:rPr>
        <w:t xml:space="preserve"> </w:t>
      </w:r>
      <w:r>
        <w:rPr>
          <w:rFonts w:ascii="Verdana"/>
        </w:rPr>
        <w:t>is,</w:t>
      </w:r>
      <w:r>
        <w:rPr>
          <w:rFonts w:ascii="Verdana"/>
          <w:spacing w:val="-21"/>
        </w:rPr>
        <w:t xml:space="preserve"> </w:t>
      </w:r>
      <w:r>
        <w:rPr>
          <w:rFonts w:ascii="Verdana"/>
        </w:rPr>
        <w:t>with</w:t>
      </w:r>
      <w:r>
        <w:rPr>
          <w:rFonts w:ascii="Verdana"/>
          <w:spacing w:val="-19"/>
        </w:rPr>
        <w:t xml:space="preserve"> </w:t>
      </w:r>
      <w:r>
        <w:rPr>
          <w:rFonts w:ascii="Verdana"/>
        </w:rPr>
        <w:t>a</w:t>
      </w:r>
      <w:r>
        <w:rPr>
          <w:rFonts w:ascii="Verdana"/>
          <w:spacing w:val="-20"/>
        </w:rPr>
        <w:t xml:space="preserve"> </w:t>
      </w:r>
      <w:r>
        <w:rPr>
          <w:rFonts w:ascii="Verdana"/>
        </w:rPr>
        <w:t>scale</w:t>
      </w:r>
      <w:r>
        <w:rPr>
          <w:rFonts w:ascii="Verdana"/>
          <w:spacing w:val="-17"/>
        </w:rPr>
        <w:t xml:space="preserve"> </w:t>
      </w:r>
      <w:r>
        <w:rPr>
          <w:rFonts w:ascii="Verdana"/>
        </w:rPr>
        <w:t>of</w:t>
      </w:r>
      <w:r>
        <w:rPr>
          <w:rFonts w:ascii="Verdana"/>
          <w:spacing w:val="-25"/>
        </w:rPr>
        <w:t xml:space="preserve"> </w:t>
      </w:r>
      <w:r>
        <w:rPr>
          <w:rFonts w:ascii="Verdana"/>
        </w:rPr>
        <w:t>1:10.</w:t>
      </w:r>
    </w:p>
    <w:p w14:paraId="04EB299C" w14:textId="77777777" w:rsidR="00653C60" w:rsidRDefault="00653C60">
      <w:pPr>
        <w:pStyle w:val="BodyText"/>
        <w:spacing w:before="6"/>
        <w:rPr>
          <w:rFonts w:ascii="Verdana"/>
          <w:sz w:val="33"/>
        </w:rPr>
      </w:pPr>
    </w:p>
    <w:p w14:paraId="4CA8013D" w14:textId="77777777" w:rsidR="00653C60" w:rsidRDefault="00145AE1">
      <w:pPr>
        <w:pStyle w:val="BodyText"/>
        <w:spacing w:line="362" w:lineRule="auto"/>
        <w:ind w:left="720" w:right="112"/>
        <w:jc w:val="both"/>
        <w:rPr>
          <w:rFonts w:ascii="Verdana"/>
        </w:rPr>
      </w:pPr>
      <w:r>
        <w:rPr>
          <w:rFonts w:ascii="Verdana"/>
        </w:rPr>
        <w:t xml:space="preserve">Make a table like the one below in your notebook or spreadsheet. Use additional </w:t>
      </w:r>
      <w:r>
        <w:rPr>
          <w:rFonts w:ascii="Verdana"/>
          <w:spacing w:val="-3"/>
        </w:rPr>
        <w:t xml:space="preserve">paper </w:t>
      </w:r>
      <w:r>
        <w:rPr>
          <w:rFonts w:ascii="Verdana"/>
        </w:rPr>
        <w:t>or a calculator</w:t>
      </w:r>
      <w:r>
        <w:rPr>
          <w:rFonts w:ascii="Verdana"/>
          <w:spacing w:val="-17"/>
        </w:rPr>
        <w:t xml:space="preserve"> </w:t>
      </w:r>
      <w:r>
        <w:rPr>
          <w:rFonts w:ascii="Verdana"/>
        </w:rPr>
        <w:t>(if</w:t>
      </w:r>
      <w:r>
        <w:rPr>
          <w:rFonts w:ascii="Verdana"/>
          <w:spacing w:val="-17"/>
        </w:rPr>
        <w:t xml:space="preserve"> </w:t>
      </w:r>
      <w:r>
        <w:rPr>
          <w:rFonts w:ascii="Verdana"/>
        </w:rPr>
        <w:t>you</w:t>
      </w:r>
      <w:r>
        <w:rPr>
          <w:rFonts w:ascii="Verdana"/>
          <w:spacing w:val="-17"/>
        </w:rPr>
        <w:t xml:space="preserve"> </w:t>
      </w:r>
      <w:r>
        <w:rPr>
          <w:rFonts w:ascii="Verdana"/>
          <w:spacing w:val="-3"/>
        </w:rPr>
        <w:t>are</w:t>
      </w:r>
      <w:r>
        <w:rPr>
          <w:rFonts w:ascii="Verdana"/>
          <w:spacing w:val="-16"/>
        </w:rPr>
        <w:t xml:space="preserve"> </w:t>
      </w:r>
      <w:r>
        <w:rPr>
          <w:rFonts w:ascii="Verdana"/>
        </w:rPr>
        <w:t>allowed</w:t>
      </w:r>
      <w:r>
        <w:rPr>
          <w:rFonts w:ascii="Verdana"/>
          <w:spacing w:val="-18"/>
        </w:rPr>
        <w:t xml:space="preserve"> </w:t>
      </w:r>
      <w:r>
        <w:rPr>
          <w:rFonts w:ascii="Verdana"/>
        </w:rPr>
        <w:t>to)</w:t>
      </w:r>
      <w:r>
        <w:rPr>
          <w:rFonts w:ascii="Verdana"/>
          <w:spacing w:val="-16"/>
        </w:rPr>
        <w:t xml:space="preserve"> </w:t>
      </w:r>
      <w:r>
        <w:rPr>
          <w:rFonts w:ascii="Verdana"/>
        </w:rPr>
        <w:t>to</w:t>
      </w:r>
      <w:r>
        <w:rPr>
          <w:rFonts w:ascii="Verdana"/>
          <w:spacing w:val="-17"/>
        </w:rPr>
        <w:t xml:space="preserve"> </w:t>
      </w:r>
      <w:r>
        <w:rPr>
          <w:rFonts w:ascii="Verdana"/>
        </w:rPr>
        <w:t>calculate</w:t>
      </w:r>
      <w:r>
        <w:rPr>
          <w:rFonts w:ascii="Verdana"/>
          <w:spacing w:val="-16"/>
        </w:rPr>
        <w:t xml:space="preserve"> </w:t>
      </w:r>
      <w:r>
        <w:rPr>
          <w:rFonts w:ascii="Verdana"/>
        </w:rPr>
        <w:t>your</w:t>
      </w:r>
      <w:r>
        <w:rPr>
          <w:rFonts w:ascii="Verdana"/>
          <w:spacing w:val="-16"/>
        </w:rPr>
        <w:t xml:space="preserve"> </w:t>
      </w:r>
      <w:r>
        <w:rPr>
          <w:rFonts w:ascii="Verdana"/>
        </w:rPr>
        <w:t>estimations</w:t>
      </w:r>
      <w:r>
        <w:rPr>
          <w:rFonts w:ascii="Verdana"/>
          <w:spacing w:val="-16"/>
        </w:rPr>
        <w:t xml:space="preserve"> </w:t>
      </w:r>
      <w:r>
        <w:rPr>
          <w:rFonts w:ascii="Verdana"/>
        </w:rPr>
        <w:t>using</w:t>
      </w:r>
      <w:r>
        <w:rPr>
          <w:rFonts w:ascii="Verdana"/>
          <w:spacing w:val="-20"/>
        </w:rPr>
        <w:t xml:space="preserve"> </w:t>
      </w:r>
      <w:r>
        <w:rPr>
          <w:rFonts w:ascii="Verdana"/>
        </w:rPr>
        <w:t>height</w:t>
      </w:r>
      <w:r>
        <w:rPr>
          <w:rFonts w:ascii="Verdana"/>
          <w:spacing w:val="-19"/>
        </w:rPr>
        <w:t xml:space="preserve"> </w:t>
      </w:r>
      <w:r>
        <w:rPr>
          <w:rFonts w:ascii="Verdana"/>
        </w:rPr>
        <w:t>as</w:t>
      </w:r>
      <w:r>
        <w:rPr>
          <w:rFonts w:ascii="Verdana"/>
          <w:spacing w:val="-19"/>
        </w:rPr>
        <w:t xml:space="preserve"> </w:t>
      </w:r>
      <w:r>
        <w:rPr>
          <w:rFonts w:ascii="Verdana"/>
        </w:rPr>
        <w:t>the</w:t>
      </w:r>
      <w:r>
        <w:rPr>
          <w:rFonts w:ascii="Verdana"/>
          <w:spacing w:val="-16"/>
        </w:rPr>
        <w:t xml:space="preserve"> </w:t>
      </w:r>
      <w:r>
        <w:rPr>
          <w:rFonts w:ascii="Verdana"/>
        </w:rPr>
        <w:t>scaling</w:t>
      </w:r>
      <w:r>
        <w:rPr>
          <w:rFonts w:ascii="Verdana"/>
          <w:spacing w:val="-20"/>
        </w:rPr>
        <w:t xml:space="preserve"> </w:t>
      </w:r>
      <w:r>
        <w:rPr>
          <w:rFonts w:ascii="Verdana"/>
        </w:rPr>
        <w:t>factor. Share</w:t>
      </w:r>
      <w:r>
        <w:rPr>
          <w:rFonts w:ascii="Verdana"/>
          <w:spacing w:val="-37"/>
        </w:rPr>
        <w:t xml:space="preserve"> </w:t>
      </w:r>
      <w:r>
        <w:rPr>
          <w:rFonts w:ascii="Verdana"/>
        </w:rPr>
        <w:t>and</w:t>
      </w:r>
      <w:r>
        <w:rPr>
          <w:rFonts w:ascii="Verdana"/>
          <w:spacing w:val="-39"/>
        </w:rPr>
        <w:t xml:space="preserve"> </w:t>
      </w:r>
      <w:r>
        <w:rPr>
          <w:rFonts w:ascii="Verdana"/>
        </w:rPr>
        <w:t>discuss</w:t>
      </w:r>
      <w:r>
        <w:rPr>
          <w:rFonts w:ascii="Verdana"/>
          <w:spacing w:val="-37"/>
        </w:rPr>
        <w:t xml:space="preserve"> </w:t>
      </w:r>
      <w:r>
        <w:rPr>
          <w:rFonts w:ascii="Verdana"/>
        </w:rPr>
        <w:t>your</w:t>
      </w:r>
      <w:r>
        <w:rPr>
          <w:rFonts w:ascii="Verdana"/>
          <w:spacing w:val="-36"/>
        </w:rPr>
        <w:t xml:space="preserve"> </w:t>
      </w:r>
      <w:r>
        <w:rPr>
          <w:rFonts w:ascii="Verdana"/>
        </w:rPr>
        <w:t>estimations</w:t>
      </w:r>
      <w:r>
        <w:rPr>
          <w:rFonts w:ascii="Verdana"/>
          <w:spacing w:val="-37"/>
        </w:rPr>
        <w:t xml:space="preserve"> </w:t>
      </w:r>
      <w:r>
        <w:rPr>
          <w:rFonts w:ascii="Verdana"/>
        </w:rPr>
        <w:t>with</w:t>
      </w:r>
      <w:r>
        <w:rPr>
          <w:rFonts w:ascii="Verdana"/>
          <w:spacing w:val="-37"/>
        </w:rPr>
        <w:t xml:space="preserve"> </w:t>
      </w:r>
      <w:r>
        <w:rPr>
          <w:rFonts w:ascii="Verdana"/>
        </w:rPr>
        <w:t>your</w:t>
      </w:r>
      <w:r>
        <w:rPr>
          <w:rFonts w:ascii="Verdana"/>
          <w:spacing w:val="-40"/>
        </w:rPr>
        <w:t xml:space="preserve"> </w:t>
      </w:r>
      <w:r>
        <w:rPr>
          <w:rFonts w:ascii="Verdana"/>
          <w:spacing w:val="-3"/>
        </w:rPr>
        <w:t>team</w:t>
      </w:r>
      <w:r>
        <w:rPr>
          <w:rFonts w:ascii="Verdana"/>
          <w:spacing w:val="-31"/>
        </w:rPr>
        <w:t xml:space="preserve"> </w:t>
      </w:r>
      <w:r>
        <w:rPr>
          <w:rFonts w:ascii="Verdana"/>
          <w:spacing w:val="-3"/>
        </w:rPr>
        <w:t>and</w:t>
      </w:r>
      <w:r>
        <w:rPr>
          <w:rFonts w:ascii="Verdana"/>
          <w:spacing w:val="-35"/>
        </w:rPr>
        <w:t xml:space="preserve"> </w:t>
      </w:r>
      <w:r>
        <w:rPr>
          <w:rFonts w:ascii="Verdana"/>
        </w:rPr>
        <w:t>agree</w:t>
      </w:r>
      <w:r>
        <w:rPr>
          <w:rFonts w:ascii="Verdana"/>
          <w:spacing w:val="-37"/>
        </w:rPr>
        <w:t xml:space="preserve"> </w:t>
      </w:r>
      <w:r>
        <w:rPr>
          <w:rFonts w:ascii="Verdana"/>
          <w:spacing w:val="-3"/>
        </w:rPr>
        <w:t>on</w:t>
      </w:r>
      <w:r>
        <w:rPr>
          <w:rFonts w:ascii="Verdana"/>
          <w:spacing w:val="-37"/>
        </w:rPr>
        <w:t xml:space="preserve"> </w:t>
      </w:r>
      <w:r>
        <w:rPr>
          <w:rFonts w:ascii="Verdana"/>
        </w:rPr>
        <w:t>a</w:t>
      </w:r>
      <w:r>
        <w:rPr>
          <w:rFonts w:ascii="Verdana"/>
          <w:spacing w:val="-33"/>
        </w:rPr>
        <w:t xml:space="preserve"> </w:t>
      </w:r>
      <w:r>
        <w:rPr>
          <w:rFonts w:ascii="Verdana"/>
          <w:b/>
        </w:rPr>
        <w:t>new</w:t>
      </w:r>
      <w:r>
        <w:rPr>
          <w:rFonts w:ascii="Verdana"/>
          <w:b/>
          <w:spacing w:val="-34"/>
        </w:rPr>
        <w:t xml:space="preserve"> </w:t>
      </w:r>
      <w:r>
        <w:rPr>
          <w:rFonts w:ascii="Verdana"/>
        </w:rPr>
        <w:t>table</w:t>
      </w:r>
      <w:r>
        <w:rPr>
          <w:rFonts w:ascii="Verdana"/>
          <w:spacing w:val="-40"/>
        </w:rPr>
        <w:t xml:space="preserve"> </w:t>
      </w:r>
      <w:r>
        <w:rPr>
          <w:rFonts w:ascii="Verdana"/>
        </w:rPr>
        <w:t>that</w:t>
      </w:r>
      <w:r>
        <w:rPr>
          <w:rFonts w:ascii="Verdana"/>
          <w:spacing w:val="-39"/>
        </w:rPr>
        <w:t xml:space="preserve"> </w:t>
      </w:r>
      <w:r>
        <w:rPr>
          <w:rFonts w:ascii="Verdana"/>
        </w:rPr>
        <w:t>will</w:t>
      </w:r>
      <w:r>
        <w:rPr>
          <w:rFonts w:ascii="Verdana"/>
          <w:spacing w:val="-35"/>
        </w:rPr>
        <w:t xml:space="preserve"> </w:t>
      </w:r>
      <w:r>
        <w:rPr>
          <w:rFonts w:ascii="Verdana"/>
        </w:rPr>
        <w:t>be</w:t>
      </w:r>
      <w:r>
        <w:rPr>
          <w:rFonts w:ascii="Verdana"/>
          <w:spacing w:val="-40"/>
        </w:rPr>
        <w:t xml:space="preserve"> </w:t>
      </w:r>
      <w:r>
        <w:rPr>
          <w:rFonts w:ascii="Verdana"/>
        </w:rPr>
        <w:t>shared</w:t>
      </w:r>
      <w:r>
        <w:rPr>
          <w:rFonts w:ascii="Verdana"/>
          <w:spacing w:val="-35"/>
        </w:rPr>
        <w:t xml:space="preserve"> </w:t>
      </w:r>
      <w:r>
        <w:rPr>
          <w:rFonts w:ascii="Verdana"/>
        </w:rPr>
        <w:t>by the whole</w:t>
      </w:r>
      <w:r>
        <w:rPr>
          <w:rFonts w:ascii="Verdana"/>
          <w:spacing w:val="-37"/>
        </w:rPr>
        <w:t xml:space="preserve"> </w:t>
      </w:r>
      <w:r>
        <w:rPr>
          <w:rFonts w:ascii="Verdana"/>
        </w:rPr>
        <w:t>group.</w:t>
      </w:r>
    </w:p>
    <w:p w14:paraId="64446A82" w14:textId="77777777" w:rsidR="00653C60" w:rsidRDefault="00653C60">
      <w:pPr>
        <w:spacing w:line="362" w:lineRule="auto"/>
        <w:jc w:val="both"/>
        <w:rPr>
          <w:rFonts w:ascii="Verdana"/>
        </w:rPr>
        <w:sectPr w:rsidR="00653C60">
          <w:footerReference w:type="default" r:id="rId22"/>
          <w:pgSz w:w="11910" w:h="16840"/>
          <w:pgMar w:top="1000" w:right="600" w:bottom="960" w:left="0" w:header="0" w:footer="761" w:gutter="0"/>
          <w:pgNumType w:start="1"/>
          <w:cols w:space="720"/>
        </w:sect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656"/>
        <w:gridCol w:w="2651"/>
      </w:tblGrid>
      <w:tr w:rsidR="00653C60" w14:paraId="38CDBF15" w14:textId="77777777">
        <w:trPr>
          <w:trHeight w:val="422"/>
        </w:trPr>
        <w:tc>
          <w:tcPr>
            <w:tcW w:w="2651" w:type="dxa"/>
          </w:tcPr>
          <w:p w14:paraId="2FB6E5E7" w14:textId="77777777" w:rsidR="00653C60" w:rsidRDefault="00145AE1">
            <w:pPr>
              <w:pStyle w:val="TableParagraph"/>
              <w:ind w:left="105"/>
              <w:rPr>
                <w:rFonts w:ascii="Verdana"/>
              </w:rPr>
            </w:pPr>
            <w:r>
              <w:rPr>
                <w:rFonts w:ascii="Verdana"/>
              </w:rPr>
              <w:lastRenderedPageBreak/>
              <w:t>Part of the</w:t>
            </w:r>
            <w:r>
              <w:rPr>
                <w:rFonts w:ascii="Verdana"/>
                <w:spacing w:val="-54"/>
              </w:rPr>
              <w:t xml:space="preserve"> </w:t>
            </w:r>
            <w:r>
              <w:rPr>
                <w:rFonts w:ascii="Verdana"/>
              </w:rPr>
              <w:t>body</w:t>
            </w:r>
          </w:p>
        </w:tc>
        <w:tc>
          <w:tcPr>
            <w:tcW w:w="2656" w:type="dxa"/>
          </w:tcPr>
          <w:p w14:paraId="169E9F3E" w14:textId="77777777" w:rsidR="00653C60" w:rsidRDefault="00145AE1">
            <w:pPr>
              <w:pStyle w:val="TableParagraph"/>
              <w:ind w:left="104"/>
              <w:rPr>
                <w:rFonts w:ascii="Verdana"/>
              </w:rPr>
            </w:pPr>
            <w:r>
              <w:rPr>
                <w:rFonts w:ascii="Verdana"/>
              </w:rPr>
              <w:t>Estimate</w:t>
            </w:r>
            <w:r>
              <w:rPr>
                <w:rFonts w:ascii="Verdana"/>
                <w:spacing w:val="-54"/>
              </w:rPr>
              <w:t xml:space="preserve"> </w:t>
            </w:r>
            <w:r>
              <w:rPr>
                <w:rFonts w:ascii="Verdana"/>
              </w:rPr>
              <w:t>for</w:t>
            </w:r>
            <w:r>
              <w:rPr>
                <w:rFonts w:ascii="Verdana"/>
                <w:spacing w:val="-53"/>
              </w:rPr>
              <w:t xml:space="preserve"> </w:t>
            </w:r>
            <w:r>
              <w:rPr>
                <w:rFonts w:ascii="Verdana"/>
              </w:rPr>
              <w:t>grown-ups</w:t>
            </w:r>
          </w:p>
        </w:tc>
        <w:tc>
          <w:tcPr>
            <w:tcW w:w="2651" w:type="dxa"/>
          </w:tcPr>
          <w:p w14:paraId="5E4FDC92" w14:textId="77777777" w:rsidR="00653C60" w:rsidRDefault="00145AE1">
            <w:pPr>
              <w:pStyle w:val="TableParagraph"/>
              <w:ind w:left="104"/>
              <w:rPr>
                <w:rFonts w:ascii="Verdana"/>
              </w:rPr>
            </w:pPr>
            <w:r>
              <w:rPr>
                <w:rFonts w:ascii="Verdana"/>
              </w:rPr>
              <w:t>Estimate for toddlers</w:t>
            </w:r>
          </w:p>
        </w:tc>
      </w:tr>
      <w:tr w:rsidR="00653C60" w14:paraId="7FEDCF92" w14:textId="77777777">
        <w:trPr>
          <w:trHeight w:val="402"/>
        </w:trPr>
        <w:tc>
          <w:tcPr>
            <w:tcW w:w="2651" w:type="dxa"/>
          </w:tcPr>
          <w:p w14:paraId="48284DA3" w14:textId="77777777" w:rsidR="00653C60" w:rsidRDefault="00145AE1">
            <w:pPr>
              <w:pStyle w:val="TableParagraph"/>
              <w:spacing w:line="267" w:lineRule="exact"/>
              <w:ind w:left="105"/>
              <w:rPr>
                <w:rFonts w:ascii="Verdana" w:hAnsi="Verdana"/>
              </w:rPr>
            </w:pPr>
            <w:r>
              <w:rPr>
                <w:rFonts w:ascii="Verdana" w:hAnsi="Verdana"/>
              </w:rPr>
              <w:t>Head’s circumference</w:t>
            </w:r>
          </w:p>
        </w:tc>
        <w:tc>
          <w:tcPr>
            <w:tcW w:w="2656" w:type="dxa"/>
          </w:tcPr>
          <w:p w14:paraId="4D374B38" w14:textId="77777777" w:rsidR="00653C60" w:rsidRDefault="00653C60">
            <w:pPr>
              <w:pStyle w:val="TableParagraph"/>
              <w:ind w:left="0"/>
              <w:rPr>
                <w:rFonts w:ascii="Times New Roman"/>
              </w:rPr>
            </w:pPr>
          </w:p>
        </w:tc>
        <w:tc>
          <w:tcPr>
            <w:tcW w:w="2651" w:type="dxa"/>
          </w:tcPr>
          <w:p w14:paraId="5D4D777D" w14:textId="77777777" w:rsidR="00653C60" w:rsidRDefault="00653C60">
            <w:pPr>
              <w:pStyle w:val="TableParagraph"/>
              <w:ind w:left="0"/>
              <w:rPr>
                <w:rFonts w:ascii="Times New Roman"/>
              </w:rPr>
            </w:pPr>
          </w:p>
        </w:tc>
      </w:tr>
      <w:tr w:rsidR="00653C60" w14:paraId="1AE3EA85" w14:textId="77777777">
        <w:trPr>
          <w:trHeight w:val="407"/>
        </w:trPr>
        <w:tc>
          <w:tcPr>
            <w:tcW w:w="2651" w:type="dxa"/>
          </w:tcPr>
          <w:p w14:paraId="61411A16" w14:textId="77777777" w:rsidR="00653C60" w:rsidRDefault="00145AE1">
            <w:pPr>
              <w:pStyle w:val="TableParagraph"/>
              <w:spacing w:line="267" w:lineRule="exact"/>
              <w:ind w:left="105"/>
              <w:rPr>
                <w:rFonts w:ascii="Verdana" w:hAnsi="Verdana"/>
              </w:rPr>
            </w:pPr>
            <w:r>
              <w:rPr>
                <w:rFonts w:ascii="Verdana" w:hAnsi="Verdana"/>
                <w:w w:val="122"/>
              </w:rPr>
              <w:t>…</w:t>
            </w:r>
          </w:p>
        </w:tc>
        <w:tc>
          <w:tcPr>
            <w:tcW w:w="2656" w:type="dxa"/>
          </w:tcPr>
          <w:p w14:paraId="1992962F" w14:textId="77777777" w:rsidR="00653C60" w:rsidRDefault="00653C60">
            <w:pPr>
              <w:pStyle w:val="TableParagraph"/>
              <w:ind w:left="0"/>
              <w:rPr>
                <w:rFonts w:ascii="Times New Roman"/>
              </w:rPr>
            </w:pPr>
          </w:p>
        </w:tc>
        <w:tc>
          <w:tcPr>
            <w:tcW w:w="2651" w:type="dxa"/>
          </w:tcPr>
          <w:p w14:paraId="27985AE6" w14:textId="77777777" w:rsidR="00653C60" w:rsidRDefault="00653C60">
            <w:pPr>
              <w:pStyle w:val="TableParagraph"/>
              <w:ind w:left="0"/>
              <w:rPr>
                <w:rFonts w:ascii="Times New Roman"/>
              </w:rPr>
            </w:pPr>
          </w:p>
        </w:tc>
      </w:tr>
      <w:tr w:rsidR="00653C60" w14:paraId="506168A6" w14:textId="77777777">
        <w:trPr>
          <w:trHeight w:val="402"/>
        </w:trPr>
        <w:tc>
          <w:tcPr>
            <w:tcW w:w="2651" w:type="dxa"/>
          </w:tcPr>
          <w:p w14:paraId="34A8B64D" w14:textId="77777777" w:rsidR="00653C60" w:rsidRDefault="00653C60">
            <w:pPr>
              <w:pStyle w:val="TableParagraph"/>
              <w:ind w:left="0"/>
              <w:rPr>
                <w:rFonts w:ascii="Times New Roman"/>
              </w:rPr>
            </w:pPr>
          </w:p>
        </w:tc>
        <w:tc>
          <w:tcPr>
            <w:tcW w:w="2656" w:type="dxa"/>
          </w:tcPr>
          <w:p w14:paraId="47667479" w14:textId="77777777" w:rsidR="00653C60" w:rsidRDefault="00653C60">
            <w:pPr>
              <w:pStyle w:val="TableParagraph"/>
              <w:ind w:left="0"/>
              <w:rPr>
                <w:rFonts w:ascii="Times New Roman"/>
              </w:rPr>
            </w:pPr>
          </w:p>
        </w:tc>
        <w:tc>
          <w:tcPr>
            <w:tcW w:w="2651" w:type="dxa"/>
          </w:tcPr>
          <w:p w14:paraId="408F3141" w14:textId="77777777" w:rsidR="00653C60" w:rsidRDefault="00653C60">
            <w:pPr>
              <w:pStyle w:val="TableParagraph"/>
              <w:ind w:left="0"/>
              <w:rPr>
                <w:rFonts w:ascii="Times New Roman"/>
              </w:rPr>
            </w:pPr>
          </w:p>
        </w:tc>
      </w:tr>
    </w:tbl>
    <w:p w14:paraId="43F88092" w14:textId="77777777" w:rsidR="00653C60" w:rsidRDefault="00653C60">
      <w:pPr>
        <w:pStyle w:val="BodyText"/>
        <w:spacing w:before="3"/>
        <w:rPr>
          <w:rFonts w:ascii="Verdana"/>
          <w:sz w:val="25"/>
        </w:rPr>
      </w:pPr>
    </w:p>
    <w:p w14:paraId="2F6939D5" w14:textId="77777777" w:rsidR="00653C60" w:rsidRDefault="00145AE1">
      <w:pPr>
        <w:pStyle w:val="BodyText"/>
        <w:spacing w:before="101" w:line="362" w:lineRule="auto"/>
        <w:ind w:left="720" w:right="104"/>
        <w:jc w:val="both"/>
        <w:rPr>
          <w:rFonts w:ascii="Verdana"/>
        </w:rPr>
      </w:pPr>
      <w:r>
        <w:rPr>
          <w:rFonts w:ascii="Verdana"/>
          <w:b/>
        </w:rPr>
        <w:t>[OPTIONAL]</w:t>
      </w:r>
      <w:r>
        <w:rPr>
          <w:rFonts w:ascii="Verdana"/>
          <w:b/>
          <w:spacing w:val="-55"/>
        </w:rPr>
        <w:t xml:space="preserve"> </w:t>
      </w:r>
      <w:r>
        <w:rPr>
          <w:rFonts w:ascii="Verdana"/>
        </w:rPr>
        <w:t>Using</w:t>
      </w:r>
      <w:r>
        <w:rPr>
          <w:rFonts w:ascii="Verdana"/>
          <w:spacing w:val="-57"/>
        </w:rPr>
        <w:t xml:space="preserve"> </w:t>
      </w:r>
      <w:r>
        <w:rPr>
          <w:rFonts w:ascii="Verdana"/>
        </w:rPr>
        <w:t>the</w:t>
      </w:r>
      <w:r>
        <w:rPr>
          <w:rFonts w:ascii="Verdana"/>
          <w:spacing w:val="-60"/>
        </w:rPr>
        <w:t xml:space="preserve"> </w:t>
      </w:r>
      <w:r>
        <w:rPr>
          <w:rFonts w:ascii="Verdana"/>
        </w:rPr>
        <w:t>data</w:t>
      </w:r>
      <w:r>
        <w:rPr>
          <w:rFonts w:ascii="Verdana"/>
          <w:spacing w:val="-58"/>
        </w:rPr>
        <w:t xml:space="preserve"> </w:t>
      </w:r>
      <w:r>
        <w:rPr>
          <w:rFonts w:ascii="Verdana"/>
        </w:rPr>
        <w:t>in</w:t>
      </w:r>
      <w:r>
        <w:rPr>
          <w:rFonts w:ascii="Verdana"/>
          <w:spacing w:val="-58"/>
        </w:rPr>
        <w:t xml:space="preserve"> </w:t>
      </w:r>
      <w:r>
        <w:rPr>
          <w:rFonts w:ascii="Verdana"/>
        </w:rPr>
        <w:t>those</w:t>
      </w:r>
      <w:r>
        <w:rPr>
          <w:rFonts w:ascii="Verdana"/>
          <w:spacing w:val="-57"/>
        </w:rPr>
        <w:t xml:space="preserve"> </w:t>
      </w:r>
      <w:r>
        <w:rPr>
          <w:rFonts w:ascii="Verdana"/>
        </w:rPr>
        <w:t>columns,</w:t>
      </w:r>
      <w:r>
        <w:rPr>
          <w:rFonts w:ascii="Verdana"/>
          <w:spacing w:val="-59"/>
        </w:rPr>
        <w:t xml:space="preserve"> </w:t>
      </w:r>
      <w:r>
        <w:rPr>
          <w:rFonts w:ascii="Verdana"/>
        </w:rPr>
        <w:t>draw</w:t>
      </w:r>
      <w:r>
        <w:rPr>
          <w:rFonts w:ascii="Verdana"/>
          <w:spacing w:val="-58"/>
        </w:rPr>
        <w:t xml:space="preserve"> </w:t>
      </w:r>
      <w:r>
        <w:rPr>
          <w:rFonts w:ascii="Verdana"/>
        </w:rPr>
        <w:t>simple</w:t>
      </w:r>
      <w:r>
        <w:rPr>
          <w:rFonts w:ascii="Verdana"/>
          <w:spacing w:val="-59"/>
        </w:rPr>
        <w:t xml:space="preserve"> </w:t>
      </w:r>
      <w:r>
        <w:rPr>
          <w:rFonts w:ascii="Verdana"/>
        </w:rPr>
        <w:t>models</w:t>
      </w:r>
      <w:r>
        <w:rPr>
          <w:rFonts w:ascii="Verdana"/>
          <w:spacing w:val="-59"/>
        </w:rPr>
        <w:t xml:space="preserve"> </w:t>
      </w:r>
      <w:r>
        <w:rPr>
          <w:rFonts w:ascii="Verdana"/>
        </w:rPr>
        <w:t>of</w:t>
      </w:r>
      <w:r>
        <w:rPr>
          <w:rFonts w:ascii="Verdana"/>
          <w:spacing w:val="-59"/>
        </w:rPr>
        <w:t xml:space="preserve"> </w:t>
      </w:r>
      <w:r>
        <w:rPr>
          <w:rFonts w:ascii="Verdana"/>
        </w:rPr>
        <w:t>a</w:t>
      </w:r>
      <w:r>
        <w:rPr>
          <w:rFonts w:ascii="Verdana"/>
          <w:spacing w:val="-58"/>
        </w:rPr>
        <w:t xml:space="preserve"> </w:t>
      </w:r>
      <w:r>
        <w:rPr>
          <w:rFonts w:ascii="Verdana"/>
        </w:rPr>
        <w:t>grown-up</w:t>
      </w:r>
      <w:r>
        <w:rPr>
          <w:rFonts w:ascii="Verdana"/>
          <w:spacing w:val="-59"/>
        </w:rPr>
        <w:t xml:space="preserve"> </w:t>
      </w:r>
      <w:r>
        <w:rPr>
          <w:rFonts w:ascii="Verdana"/>
        </w:rPr>
        <w:t>and</w:t>
      </w:r>
      <w:r>
        <w:rPr>
          <w:rFonts w:ascii="Verdana"/>
          <w:spacing w:val="-58"/>
        </w:rPr>
        <w:t xml:space="preserve"> </w:t>
      </w:r>
      <w:r>
        <w:rPr>
          <w:rFonts w:ascii="Verdana"/>
        </w:rPr>
        <w:t>a</w:t>
      </w:r>
      <w:r>
        <w:rPr>
          <w:rFonts w:ascii="Verdana"/>
          <w:spacing w:val="-59"/>
        </w:rPr>
        <w:t xml:space="preserve"> </w:t>
      </w:r>
      <w:r>
        <w:rPr>
          <w:rFonts w:ascii="Verdana"/>
        </w:rPr>
        <w:t>toddler</w:t>
      </w:r>
      <w:r>
        <w:rPr>
          <w:rFonts w:ascii="Verdana"/>
          <w:spacing w:val="-57"/>
        </w:rPr>
        <w:t xml:space="preserve"> </w:t>
      </w:r>
      <w:r>
        <w:rPr>
          <w:rFonts w:ascii="Verdana"/>
        </w:rPr>
        <w:t>using a</w:t>
      </w:r>
      <w:r>
        <w:rPr>
          <w:rFonts w:ascii="Verdana"/>
          <w:spacing w:val="-37"/>
        </w:rPr>
        <w:t xml:space="preserve"> </w:t>
      </w:r>
      <w:r>
        <w:rPr>
          <w:rFonts w:ascii="Verdana"/>
        </w:rPr>
        <w:t>scale</w:t>
      </w:r>
      <w:r>
        <w:rPr>
          <w:rFonts w:ascii="Verdana"/>
          <w:spacing w:val="-35"/>
        </w:rPr>
        <w:t xml:space="preserve"> </w:t>
      </w:r>
      <w:r>
        <w:rPr>
          <w:rFonts w:ascii="Verdana"/>
        </w:rPr>
        <w:t>of</w:t>
      </w:r>
      <w:r>
        <w:rPr>
          <w:rFonts w:ascii="Verdana"/>
          <w:spacing w:val="-38"/>
        </w:rPr>
        <w:t xml:space="preserve"> </w:t>
      </w:r>
      <w:r>
        <w:rPr>
          <w:rFonts w:ascii="Verdana"/>
        </w:rPr>
        <w:t>1:10</w:t>
      </w:r>
      <w:r>
        <w:rPr>
          <w:rFonts w:ascii="Verdana"/>
          <w:spacing w:val="-33"/>
        </w:rPr>
        <w:t xml:space="preserve"> </w:t>
      </w:r>
      <w:r>
        <w:rPr>
          <w:rFonts w:ascii="Verdana"/>
        </w:rPr>
        <w:t>(you</w:t>
      </w:r>
      <w:r>
        <w:rPr>
          <w:rFonts w:ascii="Verdana"/>
          <w:spacing w:val="-36"/>
        </w:rPr>
        <w:t xml:space="preserve"> </w:t>
      </w:r>
      <w:r>
        <w:rPr>
          <w:rFonts w:ascii="Verdana"/>
        </w:rPr>
        <w:t>are</w:t>
      </w:r>
      <w:r>
        <w:rPr>
          <w:rFonts w:ascii="Verdana"/>
          <w:spacing w:val="-35"/>
        </w:rPr>
        <w:t xml:space="preserve"> </w:t>
      </w:r>
      <w:r>
        <w:rPr>
          <w:rFonts w:ascii="Verdana"/>
        </w:rPr>
        <w:t>allowed</w:t>
      </w:r>
      <w:r>
        <w:rPr>
          <w:rFonts w:ascii="Verdana"/>
          <w:spacing w:val="-32"/>
        </w:rPr>
        <w:t xml:space="preserve"> </w:t>
      </w:r>
      <w:r>
        <w:rPr>
          <w:rFonts w:ascii="Verdana"/>
        </w:rPr>
        <w:t>to</w:t>
      </w:r>
      <w:r>
        <w:rPr>
          <w:rFonts w:ascii="Verdana"/>
          <w:spacing w:val="-36"/>
        </w:rPr>
        <w:t xml:space="preserve"> </w:t>
      </w:r>
      <w:r>
        <w:rPr>
          <w:rFonts w:ascii="Verdana"/>
        </w:rPr>
        <w:t>glue</w:t>
      </w:r>
      <w:r>
        <w:rPr>
          <w:rFonts w:ascii="Verdana"/>
          <w:spacing w:val="-35"/>
        </w:rPr>
        <w:t xml:space="preserve"> </w:t>
      </w:r>
      <w:r>
        <w:rPr>
          <w:rFonts w:ascii="Verdana"/>
        </w:rPr>
        <w:t>two</w:t>
      </w:r>
      <w:r>
        <w:rPr>
          <w:rFonts w:ascii="Verdana"/>
          <w:spacing w:val="-36"/>
        </w:rPr>
        <w:t xml:space="preserve"> </w:t>
      </w:r>
      <w:r>
        <w:rPr>
          <w:rFonts w:ascii="Verdana"/>
        </w:rPr>
        <w:t>or</w:t>
      </w:r>
      <w:r>
        <w:rPr>
          <w:rFonts w:ascii="Verdana"/>
          <w:spacing w:val="-39"/>
        </w:rPr>
        <w:t xml:space="preserve"> </w:t>
      </w:r>
      <w:r>
        <w:rPr>
          <w:rFonts w:ascii="Verdana"/>
        </w:rPr>
        <w:t>more</w:t>
      </w:r>
      <w:r>
        <w:rPr>
          <w:rFonts w:ascii="Verdana"/>
          <w:spacing w:val="-34"/>
        </w:rPr>
        <w:t xml:space="preserve"> </w:t>
      </w:r>
      <w:r>
        <w:rPr>
          <w:rFonts w:ascii="Verdana"/>
        </w:rPr>
        <w:t>pages</w:t>
      </w:r>
      <w:r>
        <w:rPr>
          <w:rFonts w:ascii="Verdana"/>
          <w:spacing w:val="-35"/>
        </w:rPr>
        <w:t xml:space="preserve"> </w:t>
      </w:r>
      <w:r>
        <w:rPr>
          <w:rFonts w:ascii="Verdana"/>
        </w:rPr>
        <w:t>together</w:t>
      </w:r>
      <w:r>
        <w:rPr>
          <w:rFonts w:ascii="Verdana"/>
          <w:spacing w:val="-35"/>
        </w:rPr>
        <w:t xml:space="preserve"> </w:t>
      </w:r>
      <w:r>
        <w:rPr>
          <w:rFonts w:ascii="Verdana"/>
        </w:rPr>
        <w:t>if</w:t>
      </w:r>
      <w:r>
        <w:rPr>
          <w:rFonts w:ascii="Verdana"/>
          <w:spacing w:val="-36"/>
        </w:rPr>
        <w:t xml:space="preserve"> </w:t>
      </w:r>
      <w:r>
        <w:rPr>
          <w:rFonts w:ascii="Verdana"/>
        </w:rPr>
        <w:t>your</w:t>
      </w:r>
      <w:r>
        <w:rPr>
          <w:rFonts w:ascii="Verdana"/>
          <w:spacing w:val="-39"/>
        </w:rPr>
        <w:t xml:space="preserve"> </w:t>
      </w:r>
      <w:r>
        <w:rPr>
          <w:rFonts w:ascii="Verdana"/>
        </w:rPr>
        <w:t>model</w:t>
      </w:r>
      <w:r>
        <w:rPr>
          <w:rFonts w:ascii="Verdana"/>
          <w:spacing w:val="-32"/>
        </w:rPr>
        <w:t xml:space="preserve"> </w:t>
      </w:r>
      <w:r>
        <w:rPr>
          <w:rFonts w:ascii="Verdana"/>
        </w:rPr>
        <w:t>is</w:t>
      </w:r>
      <w:r>
        <w:rPr>
          <w:rFonts w:ascii="Verdana"/>
          <w:spacing w:val="-36"/>
        </w:rPr>
        <w:t xml:space="preserve"> </w:t>
      </w:r>
      <w:r>
        <w:rPr>
          <w:rFonts w:ascii="Verdana"/>
        </w:rPr>
        <w:t>too</w:t>
      </w:r>
      <w:r>
        <w:rPr>
          <w:rFonts w:ascii="Verdana"/>
          <w:spacing w:val="-36"/>
        </w:rPr>
        <w:t xml:space="preserve"> </w:t>
      </w:r>
      <w:r>
        <w:rPr>
          <w:rFonts w:ascii="Verdana"/>
        </w:rPr>
        <w:t>big</w:t>
      </w:r>
      <w:r>
        <w:rPr>
          <w:rFonts w:ascii="Verdana"/>
          <w:spacing w:val="-35"/>
        </w:rPr>
        <w:t xml:space="preserve"> </w:t>
      </w:r>
      <w:r>
        <w:rPr>
          <w:rFonts w:ascii="Verdana"/>
        </w:rPr>
        <w:t>for</w:t>
      </w:r>
      <w:r>
        <w:rPr>
          <w:rFonts w:ascii="Verdana"/>
          <w:spacing w:val="-35"/>
        </w:rPr>
        <w:t xml:space="preserve"> </w:t>
      </w:r>
      <w:r>
        <w:rPr>
          <w:rFonts w:ascii="Verdana"/>
        </w:rPr>
        <w:t>your paper).</w:t>
      </w:r>
      <w:r>
        <w:rPr>
          <w:rFonts w:ascii="Verdana"/>
          <w:spacing w:val="-16"/>
        </w:rPr>
        <w:t xml:space="preserve"> </w:t>
      </w:r>
      <w:r>
        <w:rPr>
          <w:rFonts w:ascii="Verdana"/>
        </w:rPr>
        <w:t>Do</w:t>
      </w:r>
      <w:r>
        <w:rPr>
          <w:rFonts w:ascii="Verdana"/>
          <w:spacing w:val="-18"/>
        </w:rPr>
        <w:t xml:space="preserve"> </w:t>
      </w:r>
      <w:r>
        <w:rPr>
          <w:rFonts w:ascii="Verdana"/>
        </w:rPr>
        <w:t>this</w:t>
      </w:r>
      <w:r>
        <w:rPr>
          <w:rFonts w:ascii="Verdana"/>
          <w:spacing w:val="-16"/>
        </w:rPr>
        <w:t xml:space="preserve"> </w:t>
      </w:r>
      <w:r>
        <w:rPr>
          <w:rFonts w:ascii="Verdana"/>
        </w:rPr>
        <w:t>with</w:t>
      </w:r>
      <w:r>
        <w:rPr>
          <w:rFonts w:ascii="Verdana"/>
          <w:spacing w:val="-18"/>
        </w:rPr>
        <w:t xml:space="preserve"> </w:t>
      </w:r>
      <w:r>
        <w:rPr>
          <w:rFonts w:ascii="Verdana"/>
        </w:rPr>
        <w:t>your</w:t>
      </w:r>
      <w:r>
        <w:rPr>
          <w:rFonts w:ascii="Verdana"/>
          <w:spacing w:val="-16"/>
        </w:rPr>
        <w:t xml:space="preserve"> </w:t>
      </w:r>
      <w:r>
        <w:rPr>
          <w:rFonts w:ascii="Verdana"/>
        </w:rPr>
        <w:t>team.</w:t>
      </w:r>
    </w:p>
    <w:p w14:paraId="72DC5D38" w14:textId="77777777" w:rsidR="00653C60" w:rsidRDefault="00653C60">
      <w:pPr>
        <w:pStyle w:val="BodyText"/>
        <w:spacing w:before="6"/>
        <w:rPr>
          <w:rFonts w:ascii="Verdana"/>
          <w:sz w:val="33"/>
        </w:rPr>
      </w:pPr>
    </w:p>
    <w:p w14:paraId="0AF11A11" w14:textId="77777777" w:rsidR="00653C60" w:rsidRDefault="00145AE1">
      <w:pPr>
        <w:pStyle w:val="BodyText"/>
        <w:ind w:left="720"/>
        <w:jc w:val="both"/>
        <w:rPr>
          <w:rFonts w:ascii="Verdana"/>
        </w:rPr>
      </w:pPr>
      <w:r>
        <w:rPr>
          <w:rFonts w:ascii="Verdana"/>
        </w:rPr>
        <w:t>Make a table like the one below in your notebook or spreadsheet. (Use the internet or the</w:t>
      </w:r>
    </w:p>
    <w:p w14:paraId="5E81C73B" w14:textId="77777777" w:rsidR="00653C60" w:rsidRDefault="00145AE1">
      <w:pPr>
        <w:pStyle w:val="BodyText"/>
        <w:spacing w:before="136"/>
        <w:ind w:left="720"/>
        <w:jc w:val="both"/>
        <w:rPr>
          <w:rFonts w:ascii="Verdana" w:hAnsi="Verdana"/>
        </w:rPr>
      </w:pPr>
      <w:r>
        <w:rPr>
          <w:rFonts w:ascii="Verdana" w:hAnsi="Verdana"/>
        </w:rPr>
        <w:t>anthropometric tables if you don’t have a real grown-up or toddler that you can measure).</w:t>
      </w:r>
    </w:p>
    <w:p w14:paraId="33C50018" w14:textId="77777777" w:rsidR="00653C60" w:rsidRDefault="00653C60">
      <w:pPr>
        <w:pStyle w:val="BodyText"/>
        <w:rPr>
          <w:rFonts w:ascii="Verdana"/>
          <w:sz w:val="20"/>
        </w:rPr>
      </w:pPr>
    </w:p>
    <w:p w14:paraId="27A17482" w14:textId="77777777" w:rsidR="00653C60" w:rsidRDefault="00653C60">
      <w:pPr>
        <w:pStyle w:val="BodyText"/>
        <w:spacing w:before="9"/>
        <w:rPr>
          <w:rFonts w:ascii="Verdana"/>
          <w:sz w:val="24"/>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656"/>
        <w:gridCol w:w="2651"/>
      </w:tblGrid>
      <w:tr w:rsidR="00653C60" w14:paraId="1DF31DE9" w14:textId="77777777">
        <w:trPr>
          <w:trHeight w:val="403"/>
        </w:trPr>
        <w:tc>
          <w:tcPr>
            <w:tcW w:w="2651" w:type="dxa"/>
          </w:tcPr>
          <w:p w14:paraId="77FF6641" w14:textId="77777777" w:rsidR="00653C60" w:rsidRDefault="00145AE1">
            <w:pPr>
              <w:pStyle w:val="TableParagraph"/>
              <w:ind w:left="105"/>
              <w:rPr>
                <w:rFonts w:ascii="Verdana"/>
              </w:rPr>
            </w:pPr>
            <w:r>
              <w:rPr>
                <w:rFonts w:ascii="Verdana"/>
              </w:rPr>
              <w:t>Part of the</w:t>
            </w:r>
            <w:r>
              <w:rPr>
                <w:rFonts w:ascii="Verdana"/>
                <w:spacing w:val="-54"/>
              </w:rPr>
              <w:t xml:space="preserve"> </w:t>
            </w:r>
            <w:r>
              <w:rPr>
                <w:rFonts w:ascii="Verdana"/>
              </w:rPr>
              <w:t>body</w:t>
            </w:r>
          </w:p>
        </w:tc>
        <w:tc>
          <w:tcPr>
            <w:tcW w:w="2656" w:type="dxa"/>
          </w:tcPr>
          <w:p w14:paraId="1C02D350" w14:textId="77777777" w:rsidR="00653C60" w:rsidRDefault="00145AE1">
            <w:pPr>
              <w:pStyle w:val="TableParagraph"/>
              <w:ind w:left="104"/>
              <w:rPr>
                <w:rFonts w:ascii="Verdana"/>
              </w:rPr>
            </w:pPr>
            <w:r>
              <w:rPr>
                <w:rFonts w:ascii="Verdana"/>
              </w:rPr>
              <w:t>Real for grown-ups</w:t>
            </w:r>
          </w:p>
        </w:tc>
        <w:tc>
          <w:tcPr>
            <w:tcW w:w="2651" w:type="dxa"/>
          </w:tcPr>
          <w:p w14:paraId="337155BE" w14:textId="77777777" w:rsidR="00653C60" w:rsidRDefault="00145AE1">
            <w:pPr>
              <w:pStyle w:val="TableParagraph"/>
              <w:ind w:left="104"/>
              <w:rPr>
                <w:rFonts w:ascii="Verdana"/>
              </w:rPr>
            </w:pPr>
            <w:r>
              <w:rPr>
                <w:rFonts w:ascii="Verdana"/>
              </w:rPr>
              <w:t>Real for toddlers</w:t>
            </w:r>
          </w:p>
        </w:tc>
      </w:tr>
      <w:tr w:rsidR="00653C60" w14:paraId="79C91201" w14:textId="77777777">
        <w:trPr>
          <w:trHeight w:val="402"/>
        </w:trPr>
        <w:tc>
          <w:tcPr>
            <w:tcW w:w="2651" w:type="dxa"/>
          </w:tcPr>
          <w:p w14:paraId="12CF3CDA" w14:textId="77777777" w:rsidR="00653C60" w:rsidRDefault="00145AE1">
            <w:pPr>
              <w:pStyle w:val="TableParagraph"/>
              <w:spacing w:line="267" w:lineRule="exact"/>
              <w:ind w:left="105"/>
              <w:rPr>
                <w:rFonts w:ascii="Verdana" w:hAnsi="Verdana"/>
              </w:rPr>
            </w:pPr>
            <w:r>
              <w:rPr>
                <w:rFonts w:ascii="Verdana" w:hAnsi="Verdana"/>
              </w:rPr>
              <w:t>Head’s circumference</w:t>
            </w:r>
          </w:p>
        </w:tc>
        <w:tc>
          <w:tcPr>
            <w:tcW w:w="2656" w:type="dxa"/>
          </w:tcPr>
          <w:p w14:paraId="335E3C6E" w14:textId="77777777" w:rsidR="00653C60" w:rsidRDefault="00653C60">
            <w:pPr>
              <w:pStyle w:val="TableParagraph"/>
              <w:ind w:left="0"/>
              <w:rPr>
                <w:rFonts w:ascii="Times New Roman"/>
              </w:rPr>
            </w:pPr>
          </w:p>
        </w:tc>
        <w:tc>
          <w:tcPr>
            <w:tcW w:w="2651" w:type="dxa"/>
          </w:tcPr>
          <w:p w14:paraId="41411B82" w14:textId="77777777" w:rsidR="00653C60" w:rsidRDefault="00653C60">
            <w:pPr>
              <w:pStyle w:val="TableParagraph"/>
              <w:ind w:left="0"/>
              <w:rPr>
                <w:rFonts w:ascii="Times New Roman"/>
              </w:rPr>
            </w:pPr>
          </w:p>
        </w:tc>
      </w:tr>
      <w:tr w:rsidR="00653C60" w14:paraId="4E89418A" w14:textId="77777777">
        <w:trPr>
          <w:trHeight w:val="407"/>
        </w:trPr>
        <w:tc>
          <w:tcPr>
            <w:tcW w:w="2651" w:type="dxa"/>
          </w:tcPr>
          <w:p w14:paraId="31C4B104" w14:textId="77777777" w:rsidR="00653C60" w:rsidRDefault="00145AE1">
            <w:pPr>
              <w:pStyle w:val="TableParagraph"/>
              <w:spacing w:line="267" w:lineRule="exact"/>
              <w:ind w:left="105"/>
              <w:rPr>
                <w:rFonts w:ascii="Verdana" w:hAnsi="Verdana"/>
              </w:rPr>
            </w:pPr>
            <w:r>
              <w:rPr>
                <w:rFonts w:ascii="Verdana" w:hAnsi="Verdana"/>
                <w:w w:val="122"/>
              </w:rPr>
              <w:t>…</w:t>
            </w:r>
          </w:p>
        </w:tc>
        <w:tc>
          <w:tcPr>
            <w:tcW w:w="2656" w:type="dxa"/>
          </w:tcPr>
          <w:p w14:paraId="61C7BBA5" w14:textId="77777777" w:rsidR="00653C60" w:rsidRDefault="00653C60">
            <w:pPr>
              <w:pStyle w:val="TableParagraph"/>
              <w:ind w:left="0"/>
              <w:rPr>
                <w:rFonts w:ascii="Times New Roman"/>
              </w:rPr>
            </w:pPr>
          </w:p>
        </w:tc>
        <w:tc>
          <w:tcPr>
            <w:tcW w:w="2651" w:type="dxa"/>
          </w:tcPr>
          <w:p w14:paraId="467696F0" w14:textId="77777777" w:rsidR="00653C60" w:rsidRDefault="00653C60">
            <w:pPr>
              <w:pStyle w:val="TableParagraph"/>
              <w:ind w:left="0"/>
              <w:rPr>
                <w:rFonts w:ascii="Times New Roman"/>
              </w:rPr>
            </w:pPr>
          </w:p>
        </w:tc>
      </w:tr>
      <w:tr w:rsidR="00653C60" w14:paraId="60824D12" w14:textId="77777777">
        <w:trPr>
          <w:trHeight w:val="402"/>
        </w:trPr>
        <w:tc>
          <w:tcPr>
            <w:tcW w:w="2651" w:type="dxa"/>
          </w:tcPr>
          <w:p w14:paraId="02A4287F" w14:textId="77777777" w:rsidR="00653C60" w:rsidRDefault="00653C60">
            <w:pPr>
              <w:pStyle w:val="TableParagraph"/>
              <w:ind w:left="0"/>
              <w:rPr>
                <w:rFonts w:ascii="Times New Roman"/>
              </w:rPr>
            </w:pPr>
          </w:p>
        </w:tc>
        <w:tc>
          <w:tcPr>
            <w:tcW w:w="2656" w:type="dxa"/>
          </w:tcPr>
          <w:p w14:paraId="6EB2500C" w14:textId="77777777" w:rsidR="00653C60" w:rsidRDefault="00653C60">
            <w:pPr>
              <w:pStyle w:val="TableParagraph"/>
              <w:ind w:left="0"/>
              <w:rPr>
                <w:rFonts w:ascii="Times New Roman"/>
              </w:rPr>
            </w:pPr>
          </w:p>
        </w:tc>
        <w:tc>
          <w:tcPr>
            <w:tcW w:w="2651" w:type="dxa"/>
          </w:tcPr>
          <w:p w14:paraId="49B5DA3E" w14:textId="77777777" w:rsidR="00653C60" w:rsidRDefault="00653C60">
            <w:pPr>
              <w:pStyle w:val="TableParagraph"/>
              <w:ind w:left="0"/>
              <w:rPr>
                <w:rFonts w:ascii="Times New Roman"/>
              </w:rPr>
            </w:pPr>
          </w:p>
        </w:tc>
      </w:tr>
    </w:tbl>
    <w:p w14:paraId="01D38F7F" w14:textId="77777777" w:rsidR="00653C60" w:rsidRDefault="00653C60">
      <w:pPr>
        <w:pStyle w:val="BodyText"/>
        <w:spacing w:before="10"/>
        <w:rPr>
          <w:rFonts w:ascii="Verdana"/>
          <w:sz w:val="24"/>
        </w:rPr>
      </w:pPr>
    </w:p>
    <w:p w14:paraId="2C34BA74" w14:textId="77777777" w:rsidR="00653C60" w:rsidRDefault="00145AE1">
      <w:pPr>
        <w:pStyle w:val="BodyText"/>
        <w:spacing w:before="101" w:line="364" w:lineRule="auto"/>
        <w:ind w:left="720" w:right="104"/>
        <w:jc w:val="both"/>
        <w:rPr>
          <w:rFonts w:ascii="Verdana"/>
        </w:rPr>
      </w:pPr>
      <w:r>
        <w:rPr>
          <w:rFonts w:ascii="Verdana"/>
          <w:b/>
        </w:rPr>
        <w:t>[OPTIONAL]</w:t>
      </w:r>
      <w:r>
        <w:rPr>
          <w:rFonts w:ascii="Verdana"/>
          <w:b/>
          <w:spacing w:val="-55"/>
        </w:rPr>
        <w:t xml:space="preserve"> </w:t>
      </w:r>
      <w:r>
        <w:rPr>
          <w:rFonts w:ascii="Verdana"/>
        </w:rPr>
        <w:t>Using</w:t>
      </w:r>
      <w:r>
        <w:rPr>
          <w:rFonts w:ascii="Verdana"/>
          <w:spacing w:val="-57"/>
        </w:rPr>
        <w:t xml:space="preserve"> </w:t>
      </w:r>
      <w:r>
        <w:rPr>
          <w:rFonts w:ascii="Verdana"/>
        </w:rPr>
        <w:t>the</w:t>
      </w:r>
      <w:r>
        <w:rPr>
          <w:rFonts w:ascii="Verdana"/>
          <w:spacing w:val="-60"/>
        </w:rPr>
        <w:t xml:space="preserve"> </w:t>
      </w:r>
      <w:r>
        <w:rPr>
          <w:rFonts w:ascii="Verdana"/>
        </w:rPr>
        <w:t>data</w:t>
      </w:r>
      <w:r>
        <w:rPr>
          <w:rFonts w:ascii="Verdana"/>
          <w:spacing w:val="-58"/>
        </w:rPr>
        <w:t xml:space="preserve"> </w:t>
      </w:r>
      <w:r>
        <w:rPr>
          <w:rFonts w:ascii="Verdana"/>
        </w:rPr>
        <w:t>in</w:t>
      </w:r>
      <w:r>
        <w:rPr>
          <w:rFonts w:ascii="Verdana"/>
          <w:spacing w:val="-58"/>
        </w:rPr>
        <w:t xml:space="preserve"> </w:t>
      </w:r>
      <w:r>
        <w:rPr>
          <w:rFonts w:ascii="Verdana"/>
        </w:rPr>
        <w:t>those</w:t>
      </w:r>
      <w:r>
        <w:rPr>
          <w:rFonts w:ascii="Verdana"/>
          <w:spacing w:val="-57"/>
        </w:rPr>
        <w:t xml:space="preserve"> </w:t>
      </w:r>
      <w:r>
        <w:rPr>
          <w:rFonts w:ascii="Verdana"/>
        </w:rPr>
        <w:t>columns,</w:t>
      </w:r>
      <w:r>
        <w:rPr>
          <w:rFonts w:ascii="Verdana"/>
          <w:spacing w:val="-59"/>
        </w:rPr>
        <w:t xml:space="preserve"> </w:t>
      </w:r>
      <w:r>
        <w:rPr>
          <w:rFonts w:ascii="Verdana"/>
        </w:rPr>
        <w:t>draw</w:t>
      </w:r>
      <w:r>
        <w:rPr>
          <w:rFonts w:ascii="Verdana"/>
          <w:spacing w:val="-58"/>
        </w:rPr>
        <w:t xml:space="preserve"> </w:t>
      </w:r>
      <w:r>
        <w:rPr>
          <w:rFonts w:ascii="Verdana"/>
        </w:rPr>
        <w:t>simple</w:t>
      </w:r>
      <w:r>
        <w:rPr>
          <w:rFonts w:ascii="Verdana"/>
          <w:spacing w:val="-59"/>
        </w:rPr>
        <w:t xml:space="preserve"> </w:t>
      </w:r>
      <w:r>
        <w:rPr>
          <w:rFonts w:ascii="Verdana"/>
        </w:rPr>
        <w:t>models</w:t>
      </w:r>
      <w:r>
        <w:rPr>
          <w:rFonts w:ascii="Verdana"/>
          <w:spacing w:val="-59"/>
        </w:rPr>
        <w:t xml:space="preserve"> </w:t>
      </w:r>
      <w:r>
        <w:rPr>
          <w:rFonts w:ascii="Verdana"/>
        </w:rPr>
        <w:t>of</w:t>
      </w:r>
      <w:r>
        <w:rPr>
          <w:rFonts w:ascii="Verdana"/>
          <w:spacing w:val="-59"/>
        </w:rPr>
        <w:t xml:space="preserve"> </w:t>
      </w:r>
      <w:r>
        <w:rPr>
          <w:rFonts w:ascii="Verdana"/>
        </w:rPr>
        <w:t>a</w:t>
      </w:r>
      <w:r>
        <w:rPr>
          <w:rFonts w:ascii="Verdana"/>
          <w:spacing w:val="-58"/>
        </w:rPr>
        <w:t xml:space="preserve"> </w:t>
      </w:r>
      <w:r>
        <w:rPr>
          <w:rFonts w:ascii="Verdana"/>
        </w:rPr>
        <w:t>grown-up</w:t>
      </w:r>
      <w:r>
        <w:rPr>
          <w:rFonts w:ascii="Verdana"/>
          <w:spacing w:val="-59"/>
        </w:rPr>
        <w:t xml:space="preserve"> </w:t>
      </w:r>
      <w:r>
        <w:rPr>
          <w:rFonts w:ascii="Verdana"/>
        </w:rPr>
        <w:t>and</w:t>
      </w:r>
      <w:r>
        <w:rPr>
          <w:rFonts w:ascii="Verdana"/>
          <w:spacing w:val="-58"/>
        </w:rPr>
        <w:t xml:space="preserve"> </w:t>
      </w:r>
      <w:r>
        <w:rPr>
          <w:rFonts w:ascii="Verdana"/>
        </w:rPr>
        <w:t>a</w:t>
      </w:r>
      <w:r>
        <w:rPr>
          <w:rFonts w:ascii="Verdana"/>
          <w:spacing w:val="-59"/>
        </w:rPr>
        <w:t xml:space="preserve"> </w:t>
      </w:r>
      <w:r>
        <w:rPr>
          <w:rFonts w:ascii="Verdana"/>
        </w:rPr>
        <w:t>toddler</w:t>
      </w:r>
      <w:r>
        <w:rPr>
          <w:rFonts w:ascii="Verdana"/>
          <w:spacing w:val="-57"/>
        </w:rPr>
        <w:t xml:space="preserve"> </w:t>
      </w:r>
      <w:r>
        <w:rPr>
          <w:rFonts w:ascii="Verdana"/>
        </w:rPr>
        <w:t>using a</w:t>
      </w:r>
      <w:r>
        <w:rPr>
          <w:rFonts w:ascii="Verdana"/>
          <w:spacing w:val="-37"/>
        </w:rPr>
        <w:t xml:space="preserve"> </w:t>
      </w:r>
      <w:r>
        <w:rPr>
          <w:rFonts w:ascii="Verdana"/>
        </w:rPr>
        <w:t>scale</w:t>
      </w:r>
      <w:r>
        <w:rPr>
          <w:rFonts w:ascii="Verdana"/>
          <w:spacing w:val="-35"/>
        </w:rPr>
        <w:t xml:space="preserve"> </w:t>
      </w:r>
      <w:r>
        <w:rPr>
          <w:rFonts w:ascii="Verdana"/>
        </w:rPr>
        <w:t>of</w:t>
      </w:r>
      <w:r>
        <w:rPr>
          <w:rFonts w:ascii="Verdana"/>
          <w:spacing w:val="-38"/>
        </w:rPr>
        <w:t xml:space="preserve"> </w:t>
      </w:r>
      <w:r>
        <w:rPr>
          <w:rFonts w:ascii="Verdana"/>
        </w:rPr>
        <w:t>1:10</w:t>
      </w:r>
      <w:r>
        <w:rPr>
          <w:rFonts w:ascii="Verdana"/>
          <w:spacing w:val="-33"/>
        </w:rPr>
        <w:t xml:space="preserve"> </w:t>
      </w:r>
      <w:r>
        <w:rPr>
          <w:rFonts w:ascii="Verdana"/>
        </w:rPr>
        <w:t>(you</w:t>
      </w:r>
      <w:r>
        <w:rPr>
          <w:rFonts w:ascii="Verdana"/>
          <w:spacing w:val="-36"/>
        </w:rPr>
        <w:t xml:space="preserve"> </w:t>
      </w:r>
      <w:r>
        <w:rPr>
          <w:rFonts w:ascii="Verdana"/>
        </w:rPr>
        <w:t>are</w:t>
      </w:r>
      <w:r>
        <w:rPr>
          <w:rFonts w:ascii="Verdana"/>
          <w:spacing w:val="-35"/>
        </w:rPr>
        <w:t xml:space="preserve"> </w:t>
      </w:r>
      <w:r>
        <w:rPr>
          <w:rFonts w:ascii="Verdana"/>
        </w:rPr>
        <w:t>allowed</w:t>
      </w:r>
      <w:r>
        <w:rPr>
          <w:rFonts w:ascii="Verdana"/>
          <w:spacing w:val="-32"/>
        </w:rPr>
        <w:t xml:space="preserve"> </w:t>
      </w:r>
      <w:r>
        <w:rPr>
          <w:rFonts w:ascii="Verdana"/>
        </w:rPr>
        <w:t>to</w:t>
      </w:r>
      <w:r>
        <w:rPr>
          <w:rFonts w:ascii="Verdana"/>
          <w:spacing w:val="-36"/>
        </w:rPr>
        <w:t xml:space="preserve"> </w:t>
      </w:r>
      <w:r>
        <w:rPr>
          <w:rFonts w:ascii="Verdana"/>
        </w:rPr>
        <w:t>glue</w:t>
      </w:r>
      <w:r>
        <w:rPr>
          <w:rFonts w:ascii="Verdana"/>
          <w:spacing w:val="-35"/>
        </w:rPr>
        <w:t xml:space="preserve"> </w:t>
      </w:r>
      <w:r>
        <w:rPr>
          <w:rFonts w:ascii="Verdana"/>
        </w:rPr>
        <w:t>two</w:t>
      </w:r>
      <w:r>
        <w:rPr>
          <w:rFonts w:ascii="Verdana"/>
          <w:spacing w:val="-36"/>
        </w:rPr>
        <w:t xml:space="preserve"> </w:t>
      </w:r>
      <w:r>
        <w:rPr>
          <w:rFonts w:ascii="Verdana"/>
        </w:rPr>
        <w:t>or</w:t>
      </w:r>
      <w:r>
        <w:rPr>
          <w:rFonts w:ascii="Verdana"/>
          <w:spacing w:val="-39"/>
        </w:rPr>
        <w:t xml:space="preserve"> </w:t>
      </w:r>
      <w:r>
        <w:rPr>
          <w:rFonts w:ascii="Verdana"/>
        </w:rPr>
        <w:t>more</w:t>
      </w:r>
      <w:r>
        <w:rPr>
          <w:rFonts w:ascii="Verdana"/>
          <w:spacing w:val="-34"/>
        </w:rPr>
        <w:t xml:space="preserve"> </w:t>
      </w:r>
      <w:r>
        <w:rPr>
          <w:rFonts w:ascii="Verdana"/>
        </w:rPr>
        <w:t>pages</w:t>
      </w:r>
      <w:r>
        <w:rPr>
          <w:rFonts w:ascii="Verdana"/>
          <w:spacing w:val="-35"/>
        </w:rPr>
        <w:t xml:space="preserve"> </w:t>
      </w:r>
      <w:r>
        <w:rPr>
          <w:rFonts w:ascii="Verdana"/>
        </w:rPr>
        <w:t>together</w:t>
      </w:r>
      <w:r>
        <w:rPr>
          <w:rFonts w:ascii="Verdana"/>
          <w:spacing w:val="-35"/>
        </w:rPr>
        <w:t xml:space="preserve"> </w:t>
      </w:r>
      <w:r>
        <w:rPr>
          <w:rFonts w:ascii="Verdana"/>
        </w:rPr>
        <w:t>if</w:t>
      </w:r>
      <w:r>
        <w:rPr>
          <w:rFonts w:ascii="Verdana"/>
          <w:spacing w:val="-36"/>
        </w:rPr>
        <w:t xml:space="preserve"> </w:t>
      </w:r>
      <w:r>
        <w:rPr>
          <w:rFonts w:ascii="Verdana"/>
        </w:rPr>
        <w:t>your</w:t>
      </w:r>
      <w:r>
        <w:rPr>
          <w:rFonts w:ascii="Verdana"/>
          <w:spacing w:val="-39"/>
        </w:rPr>
        <w:t xml:space="preserve"> </w:t>
      </w:r>
      <w:r>
        <w:rPr>
          <w:rFonts w:ascii="Verdana"/>
        </w:rPr>
        <w:t>model</w:t>
      </w:r>
      <w:r>
        <w:rPr>
          <w:rFonts w:ascii="Verdana"/>
          <w:spacing w:val="-32"/>
        </w:rPr>
        <w:t xml:space="preserve"> </w:t>
      </w:r>
      <w:r>
        <w:rPr>
          <w:rFonts w:ascii="Verdana"/>
        </w:rPr>
        <w:t>is</w:t>
      </w:r>
      <w:r>
        <w:rPr>
          <w:rFonts w:ascii="Verdana"/>
          <w:spacing w:val="-36"/>
        </w:rPr>
        <w:t xml:space="preserve"> </w:t>
      </w:r>
      <w:r>
        <w:rPr>
          <w:rFonts w:ascii="Verdana"/>
        </w:rPr>
        <w:t>too</w:t>
      </w:r>
      <w:r>
        <w:rPr>
          <w:rFonts w:ascii="Verdana"/>
          <w:spacing w:val="-36"/>
        </w:rPr>
        <w:t xml:space="preserve"> </w:t>
      </w:r>
      <w:r>
        <w:rPr>
          <w:rFonts w:ascii="Verdana"/>
        </w:rPr>
        <w:t>big</w:t>
      </w:r>
      <w:r>
        <w:rPr>
          <w:rFonts w:ascii="Verdana"/>
          <w:spacing w:val="-35"/>
        </w:rPr>
        <w:t xml:space="preserve"> </w:t>
      </w:r>
      <w:r>
        <w:rPr>
          <w:rFonts w:ascii="Verdana"/>
        </w:rPr>
        <w:t>for</w:t>
      </w:r>
      <w:r>
        <w:rPr>
          <w:rFonts w:ascii="Verdana"/>
          <w:spacing w:val="-35"/>
        </w:rPr>
        <w:t xml:space="preserve"> </w:t>
      </w:r>
      <w:r>
        <w:rPr>
          <w:rFonts w:ascii="Verdana"/>
        </w:rPr>
        <w:t>your paper).</w:t>
      </w:r>
      <w:r>
        <w:rPr>
          <w:rFonts w:ascii="Verdana"/>
          <w:spacing w:val="-16"/>
        </w:rPr>
        <w:t xml:space="preserve"> </w:t>
      </w:r>
      <w:r>
        <w:rPr>
          <w:rFonts w:ascii="Verdana"/>
        </w:rPr>
        <w:t>Do</w:t>
      </w:r>
      <w:r>
        <w:rPr>
          <w:rFonts w:ascii="Verdana"/>
          <w:spacing w:val="-18"/>
        </w:rPr>
        <w:t xml:space="preserve"> </w:t>
      </w:r>
      <w:r>
        <w:rPr>
          <w:rFonts w:ascii="Verdana"/>
        </w:rPr>
        <w:t>this</w:t>
      </w:r>
      <w:r>
        <w:rPr>
          <w:rFonts w:ascii="Verdana"/>
          <w:spacing w:val="-16"/>
        </w:rPr>
        <w:t xml:space="preserve"> </w:t>
      </w:r>
      <w:r>
        <w:rPr>
          <w:rFonts w:ascii="Verdana"/>
        </w:rPr>
        <w:t>with</w:t>
      </w:r>
      <w:r>
        <w:rPr>
          <w:rFonts w:ascii="Verdana"/>
          <w:spacing w:val="-18"/>
        </w:rPr>
        <w:t xml:space="preserve"> </w:t>
      </w:r>
      <w:r>
        <w:rPr>
          <w:rFonts w:ascii="Verdana"/>
        </w:rPr>
        <w:t>your</w:t>
      </w:r>
      <w:r>
        <w:rPr>
          <w:rFonts w:ascii="Verdana"/>
          <w:spacing w:val="-16"/>
        </w:rPr>
        <w:t xml:space="preserve"> </w:t>
      </w:r>
      <w:r>
        <w:rPr>
          <w:rFonts w:ascii="Verdana"/>
        </w:rPr>
        <w:t>team.</w:t>
      </w:r>
    </w:p>
    <w:p w14:paraId="7DE1BA46" w14:textId="77777777" w:rsidR="00653C60" w:rsidRDefault="00653C60">
      <w:pPr>
        <w:pStyle w:val="BodyText"/>
        <w:rPr>
          <w:rFonts w:ascii="Verdana"/>
          <w:sz w:val="20"/>
        </w:rPr>
      </w:pPr>
    </w:p>
    <w:p w14:paraId="57B400DF" w14:textId="77777777" w:rsidR="00653C60" w:rsidRDefault="00653C60">
      <w:pPr>
        <w:pStyle w:val="BodyText"/>
        <w:rPr>
          <w:rFonts w:ascii="Verdana"/>
          <w:sz w:val="13"/>
        </w:rPr>
      </w:pPr>
    </w:p>
    <w:tbl>
      <w:tblPr>
        <w:tblW w:w="0" w:type="auto"/>
        <w:tblInd w:w="635" w:type="dxa"/>
        <w:tblLayout w:type="fixed"/>
        <w:tblCellMar>
          <w:left w:w="0" w:type="dxa"/>
          <w:right w:w="0" w:type="dxa"/>
        </w:tblCellMar>
        <w:tblLook w:val="01E0" w:firstRow="1" w:lastRow="1" w:firstColumn="1" w:lastColumn="1" w:noHBand="0" w:noVBand="0"/>
      </w:tblPr>
      <w:tblGrid>
        <w:gridCol w:w="5041"/>
        <w:gridCol w:w="4879"/>
      </w:tblGrid>
      <w:tr w:rsidR="00653C60" w14:paraId="63359826" w14:textId="77777777" w:rsidTr="006A09FD">
        <w:trPr>
          <w:trHeight w:val="1839"/>
        </w:trPr>
        <w:tc>
          <w:tcPr>
            <w:tcW w:w="5041" w:type="dxa"/>
          </w:tcPr>
          <w:p w14:paraId="2F924527" w14:textId="77777777" w:rsidR="00653C60" w:rsidRDefault="00653C60">
            <w:pPr>
              <w:pStyle w:val="TableParagraph"/>
              <w:spacing w:before="5"/>
              <w:ind w:left="0"/>
              <w:rPr>
                <w:rFonts w:ascii="Verdana"/>
                <w:sz w:val="9"/>
              </w:rPr>
            </w:pPr>
          </w:p>
          <w:p w14:paraId="1973B05A" w14:textId="77777777" w:rsidR="00653C60" w:rsidRDefault="00145AE1">
            <w:pPr>
              <w:pStyle w:val="TableParagraph"/>
              <w:ind w:left="315"/>
              <w:rPr>
                <w:rFonts w:ascii="Verdana"/>
                <w:sz w:val="20"/>
              </w:rPr>
            </w:pPr>
            <w:r>
              <w:rPr>
                <w:rFonts w:ascii="Verdana"/>
                <w:noProof/>
                <w:sz w:val="20"/>
              </w:rPr>
              <w:drawing>
                <wp:inline distT="0" distB="0" distL="0" distR="0" wp14:anchorId="11E98589" wp14:editId="46B4A353">
                  <wp:extent cx="1171565" cy="1170431"/>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3" cstate="print"/>
                          <a:stretch>
                            <a:fillRect/>
                          </a:stretch>
                        </pic:blipFill>
                        <pic:spPr>
                          <a:xfrm>
                            <a:off x="0" y="0"/>
                            <a:ext cx="1171565" cy="1170431"/>
                          </a:xfrm>
                          <a:prstGeom prst="rect">
                            <a:avLst/>
                          </a:prstGeom>
                        </pic:spPr>
                      </pic:pic>
                    </a:graphicData>
                  </a:graphic>
                </wp:inline>
              </w:drawing>
            </w:r>
          </w:p>
        </w:tc>
        <w:tc>
          <w:tcPr>
            <w:tcW w:w="4879" w:type="dxa"/>
          </w:tcPr>
          <w:p w14:paraId="0641359B" w14:textId="77777777" w:rsidR="00653C60" w:rsidRDefault="00653C60">
            <w:pPr>
              <w:pStyle w:val="TableParagraph"/>
              <w:spacing w:before="8"/>
              <w:ind w:left="0"/>
              <w:rPr>
                <w:rFonts w:ascii="Verdana"/>
                <w:sz w:val="60"/>
              </w:rPr>
            </w:pPr>
          </w:p>
          <w:p w14:paraId="0EB224AC" w14:textId="77777777" w:rsidR="00653C60" w:rsidRDefault="00145AE1">
            <w:pPr>
              <w:pStyle w:val="TableParagraph"/>
              <w:ind w:left="499"/>
              <w:rPr>
                <w:sz w:val="48"/>
              </w:rPr>
            </w:pPr>
            <w:r>
              <w:rPr>
                <w:color w:val="3564AE"/>
                <w:sz w:val="48"/>
              </w:rPr>
              <w:t>Conclude</w:t>
            </w:r>
          </w:p>
        </w:tc>
      </w:tr>
    </w:tbl>
    <w:p w14:paraId="1A1AD674" w14:textId="77777777" w:rsidR="00653C60" w:rsidRDefault="00653C60">
      <w:pPr>
        <w:pStyle w:val="BodyText"/>
        <w:spacing w:before="5"/>
        <w:rPr>
          <w:rFonts w:ascii="Verdana"/>
          <w:sz w:val="25"/>
        </w:rPr>
      </w:pPr>
    </w:p>
    <w:p w14:paraId="12A1E228" w14:textId="77777777" w:rsidR="00653C60" w:rsidRDefault="00145AE1">
      <w:pPr>
        <w:pStyle w:val="BodyText"/>
        <w:spacing w:before="101" w:line="362" w:lineRule="auto"/>
        <w:ind w:left="720" w:right="110"/>
        <w:jc w:val="both"/>
        <w:rPr>
          <w:rFonts w:ascii="Verdana" w:hAnsi="Verdana"/>
        </w:rPr>
      </w:pPr>
      <w:r>
        <w:rPr>
          <w:rFonts w:ascii="Verdana" w:hAnsi="Verdana"/>
        </w:rPr>
        <w:t xml:space="preserve">Compare the last two tables (and the drawings, if you have them) and discuss </w:t>
      </w:r>
      <w:r>
        <w:rPr>
          <w:rFonts w:ascii="Verdana" w:hAnsi="Verdana"/>
          <w:spacing w:val="-3"/>
        </w:rPr>
        <w:t xml:space="preserve">why </w:t>
      </w:r>
      <w:r>
        <w:rPr>
          <w:rFonts w:ascii="Verdana" w:hAnsi="Verdana"/>
        </w:rPr>
        <w:t>some measurements</w:t>
      </w:r>
      <w:r>
        <w:rPr>
          <w:rFonts w:ascii="Verdana" w:hAnsi="Verdana"/>
          <w:spacing w:val="-27"/>
        </w:rPr>
        <w:t xml:space="preserve"> </w:t>
      </w:r>
      <w:r>
        <w:rPr>
          <w:rFonts w:ascii="Verdana" w:hAnsi="Verdana"/>
        </w:rPr>
        <w:t>are</w:t>
      </w:r>
      <w:r>
        <w:rPr>
          <w:rFonts w:ascii="Verdana" w:hAnsi="Verdana"/>
          <w:spacing w:val="-27"/>
        </w:rPr>
        <w:t xml:space="preserve"> </w:t>
      </w:r>
      <w:r>
        <w:rPr>
          <w:rFonts w:ascii="Verdana" w:hAnsi="Verdana"/>
        </w:rPr>
        <w:t>not</w:t>
      </w:r>
      <w:r>
        <w:rPr>
          <w:rFonts w:ascii="Verdana" w:hAnsi="Verdana"/>
          <w:spacing w:val="-29"/>
        </w:rPr>
        <w:t xml:space="preserve"> </w:t>
      </w:r>
      <w:r>
        <w:rPr>
          <w:rFonts w:ascii="Verdana" w:hAnsi="Verdana"/>
        </w:rPr>
        <w:t>even</w:t>
      </w:r>
      <w:r>
        <w:rPr>
          <w:rFonts w:ascii="Verdana" w:hAnsi="Verdana"/>
          <w:spacing w:val="-31"/>
        </w:rPr>
        <w:t xml:space="preserve"> </w:t>
      </w:r>
      <w:r>
        <w:rPr>
          <w:rFonts w:ascii="Verdana" w:hAnsi="Verdana"/>
        </w:rPr>
        <w:t>close</w:t>
      </w:r>
      <w:r>
        <w:rPr>
          <w:rFonts w:ascii="Verdana" w:hAnsi="Verdana"/>
          <w:spacing w:val="-27"/>
        </w:rPr>
        <w:t xml:space="preserve"> </w:t>
      </w:r>
      <w:r>
        <w:rPr>
          <w:rFonts w:ascii="Verdana" w:hAnsi="Verdana"/>
        </w:rPr>
        <w:t>to</w:t>
      </w:r>
      <w:r>
        <w:rPr>
          <w:rFonts w:ascii="Verdana" w:hAnsi="Verdana"/>
          <w:spacing w:val="-28"/>
        </w:rPr>
        <w:t xml:space="preserve"> </w:t>
      </w:r>
      <w:r>
        <w:rPr>
          <w:rFonts w:ascii="Verdana" w:hAnsi="Verdana"/>
        </w:rPr>
        <w:t>your</w:t>
      </w:r>
      <w:r>
        <w:rPr>
          <w:rFonts w:ascii="Verdana" w:hAnsi="Verdana"/>
          <w:spacing w:val="-30"/>
        </w:rPr>
        <w:t xml:space="preserve"> </w:t>
      </w:r>
      <w:r>
        <w:rPr>
          <w:rFonts w:ascii="Verdana" w:hAnsi="Verdana"/>
        </w:rPr>
        <w:t>estimations.</w:t>
      </w:r>
      <w:r>
        <w:rPr>
          <w:rFonts w:ascii="Verdana" w:hAnsi="Verdana"/>
          <w:spacing w:val="-26"/>
        </w:rPr>
        <w:t xml:space="preserve"> </w:t>
      </w:r>
      <w:r>
        <w:rPr>
          <w:rFonts w:ascii="Verdana" w:hAnsi="Verdana"/>
        </w:rPr>
        <w:t>Then,</w:t>
      </w:r>
      <w:r>
        <w:rPr>
          <w:rFonts w:ascii="Verdana" w:hAnsi="Verdana"/>
          <w:spacing w:val="-30"/>
        </w:rPr>
        <w:t xml:space="preserve"> </w:t>
      </w:r>
      <w:r>
        <w:rPr>
          <w:rFonts w:ascii="Verdana" w:hAnsi="Verdana"/>
        </w:rPr>
        <w:t>make</w:t>
      </w:r>
      <w:r>
        <w:rPr>
          <w:rFonts w:ascii="Verdana" w:hAnsi="Verdana"/>
          <w:spacing w:val="-27"/>
        </w:rPr>
        <w:t xml:space="preserve"> </w:t>
      </w:r>
      <w:r>
        <w:rPr>
          <w:rFonts w:ascii="Verdana" w:hAnsi="Verdana"/>
        </w:rPr>
        <w:t>two</w:t>
      </w:r>
      <w:r>
        <w:rPr>
          <w:rFonts w:ascii="Verdana" w:hAnsi="Verdana"/>
          <w:spacing w:val="-28"/>
        </w:rPr>
        <w:t xml:space="preserve"> </w:t>
      </w:r>
      <w:r>
        <w:rPr>
          <w:rFonts w:ascii="Verdana" w:hAnsi="Verdana"/>
        </w:rPr>
        <w:t>tables</w:t>
      </w:r>
      <w:r>
        <w:rPr>
          <w:rFonts w:ascii="Verdana" w:hAnsi="Verdana"/>
          <w:spacing w:val="-29"/>
        </w:rPr>
        <w:t xml:space="preserve"> </w:t>
      </w:r>
      <w:r>
        <w:rPr>
          <w:rFonts w:ascii="Verdana" w:hAnsi="Verdana"/>
        </w:rPr>
        <w:t>like</w:t>
      </w:r>
      <w:r>
        <w:rPr>
          <w:rFonts w:ascii="Verdana" w:hAnsi="Verdana"/>
          <w:spacing w:val="-27"/>
        </w:rPr>
        <w:t xml:space="preserve"> </w:t>
      </w:r>
      <w:r>
        <w:rPr>
          <w:rFonts w:ascii="Verdana" w:hAnsi="Verdana"/>
        </w:rPr>
        <w:t>the</w:t>
      </w:r>
      <w:r>
        <w:rPr>
          <w:rFonts w:ascii="Verdana" w:hAnsi="Verdana"/>
          <w:spacing w:val="-27"/>
        </w:rPr>
        <w:t xml:space="preserve"> </w:t>
      </w:r>
      <w:r>
        <w:rPr>
          <w:rFonts w:ascii="Verdana" w:hAnsi="Verdana"/>
        </w:rPr>
        <w:t>ones</w:t>
      </w:r>
      <w:r>
        <w:rPr>
          <w:rFonts w:ascii="Verdana" w:hAnsi="Verdana"/>
          <w:spacing w:val="-31"/>
        </w:rPr>
        <w:t xml:space="preserve"> </w:t>
      </w:r>
      <w:r>
        <w:rPr>
          <w:rFonts w:ascii="Verdana" w:hAnsi="Verdana"/>
        </w:rPr>
        <w:t>below in</w:t>
      </w:r>
      <w:r>
        <w:rPr>
          <w:rFonts w:ascii="Verdana" w:hAnsi="Verdana"/>
          <w:spacing w:val="-25"/>
        </w:rPr>
        <w:t xml:space="preserve"> </w:t>
      </w:r>
      <w:r>
        <w:rPr>
          <w:rFonts w:ascii="Verdana" w:hAnsi="Verdana"/>
        </w:rPr>
        <w:t>your</w:t>
      </w:r>
      <w:r>
        <w:rPr>
          <w:rFonts w:ascii="Verdana" w:hAnsi="Verdana"/>
          <w:spacing w:val="-23"/>
        </w:rPr>
        <w:t xml:space="preserve"> </w:t>
      </w:r>
      <w:r>
        <w:rPr>
          <w:rFonts w:ascii="Verdana" w:hAnsi="Verdana"/>
        </w:rPr>
        <w:t>notebook</w:t>
      </w:r>
      <w:r>
        <w:rPr>
          <w:rFonts w:ascii="Verdana" w:hAnsi="Verdana"/>
          <w:spacing w:val="-24"/>
        </w:rPr>
        <w:t xml:space="preserve"> </w:t>
      </w:r>
      <w:r>
        <w:rPr>
          <w:rFonts w:ascii="Verdana" w:hAnsi="Verdana"/>
        </w:rPr>
        <w:t>or</w:t>
      </w:r>
      <w:r>
        <w:rPr>
          <w:rFonts w:ascii="Verdana" w:hAnsi="Verdana"/>
          <w:spacing w:val="-23"/>
        </w:rPr>
        <w:t xml:space="preserve"> </w:t>
      </w:r>
      <w:r>
        <w:rPr>
          <w:rFonts w:ascii="Verdana" w:hAnsi="Verdana"/>
        </w:rPr>
        <w:t>spreadsheet,</w:t>
      </w:r>
      <w:r>
        <w:rPr>
          <w:rFonts w:ascii="Verdana" w:hAnsi="Verdana"/>
          <w:spacing w:val="-27"/>
        </w:rPr>
        <w:t xml:space="preserve"> </w:t>
      </w:r>
      <w:r>
        <w:rPr>
          <w:rFonts w:ascii="Verdana" w:hAnsi="Verdana"/>
        </w:rPr>
        <w:t>comparing</w:t>
      </w:r>
      <w:r>
        <w:rPr>
          <w:rFonts w:ascii="Verdana" w:hAnsi="Verdana"/>
          <w:spacing w:val="-24"/>
        </w:rPr>
        <w:t xml:space="preserve"> </w:t>
      </w:r>
      <w:r>
        <w:rPr>
          <w:rFonts w:ascii="Verdana" w:hAnsi="Verdana"/>
          <w:spacing w:val="-3"/>
        </w:rPr>
        <w:t>the</w:t>
      </w:r>
      <w:r>
        <w:rPr>
          <w:rFonts w:ascii="Verdana" w:hAnsi="Verdana"/>
          <w:spacing w:val="-24"/>
        </w:rPr>
        <w:t xml:space="preserve"> </w:t>
      </w:r>
      <w:r>
        <w:rPr>
          <w:rFonts w:ascii="Verdana" w:hAnsi="Verdana"/>
        </w:rPr>
        <w:t>proportions</w:t>
      </w:r>
      <w:r>
        <w:rPr>
          <w:rFonts w:ascii="Verdana" w:hAnsi="Verdana"/>
          <w:spacing w:val="-24"/>
        </w:rPr>
        <w:t xml:space="preserve"> </w:t>
      </w:r>
      <w:r>
        <w:rPr>
          <w:rFonts w:ascii="Verdana" w:hAnsi="Verdana"/>
        </w:rPr>
        <w:t>of</w:t>
      </w:r>
      <w:r>
        <w:rPr>
          <w:rFonts w:ascii="Verdana" w:hAnsi="Verdana"/>
          <w:spacing w:val="-25"/>
        </w:rPr>
        <w:t xml:space="preserve"> </w:t>
      </w:r>
      <w:r>
        <w:rPr>
          <w:rFonts w:ascii="Verdana" w:hAnsi="Verdana"/>
        </w:rPr>
        <w:t>your</w:t>
      </w:r>
      <w:r>
        <w:rPr>
          <w:rFonts w:ascii="Verdana" w:hAnsi="Verdana"/>
          <w:spacing w:val="-24"/>
        </w:rPr>
        <w:t xml:space="preserve"> </w:t>
      </w:r>
      <w:r>
        <w:rPr>
          <w:rFonts w:ascii="Verdana" w:hAnsi="Verdana"/>
        </w:rPr>
        <w:t>body</w:t>
      </w:r>
      <w:r>
        <w:rPr>
          <w:rFonts w:ascii="Verdana" w:hAnsi="Verdana"/>
          <w:spacing w:val="-26"/>
        </w:rPr>
        <w:t xml:space="preserve"> </w:t>
      </w:r>
      <w:r>
        <w:rPr>
          <w:rFonts w:ascii="Verdana" w:hAnsi="Verdana"/>
        </w:rPr>
        <w:t>and</w:t>
      </w:r>
      <w:r>
        <w:rPr>
          <w:rFonts w:ascii="Verdana" w:hAnsi="Verdana"/>
          <w:spacing w:val="-23"/>
        </w:rPr>
        <w:t xml:space="preserve"> </w:t>
      </w:r>
      <w:r>
        <w:rPr>
          <w:rFonts w:ascii="Verdana" w:hAnsi="Verdana"/>
        </w:rPr>
        <w:t>a</w:t>
      </w:r>
      <w:r>
        <w:rPr>
          <w:rFonts w:ascii="Verdana" w:hAnsi="Verdana"/>
          <w:spacing w:val="-26"/>
        </w:rPr>
        <w:t xml:space="preserve"> </w:t>
      </w:r>
      <w:r>
        <w:rPr>
          <w:rFonts w:ascii="Verdana" w:hAnsi="Verdana"/>
        </w:rPr>
        <w:t>grown-up’s</w:t>
      </w:r>
      <w:r>
        <w:rPr>
          <w:rFonts w:ascii="Verdana" w:hAnsi="Verdana"/>
          <w:spacing w:val="-23"/>
        </w:rPr>
        <w:t xml:space="preserve"> </w:t>
      </w:r>
      <w:r>
        <w:rPr>
          <w:rFonts w:ascii="Verdana" w:hAnsi="Verdana"/>
        </w:rPr>
        <w:t>body and</w:t>
      </w:r>
      <w:r>
        <w:rPr>
          <w:rFonts w:ascii="Verdana" w:hAnsi="Verdana"/>
          <w:spacing w:val="-15"/>
        </w:rPr>
        <w:t xml:space="preserve"> </w:t>
      </w:r>
      <w:r>
        <w:rPr>
          <w:rFonts w:ascii="Verdana" w:hAnsi="Verdana"/>
        </w:rPr>
        <w:t>the</w:t>
      </w:r>
      <w:r>
        <w:rPr>
          <w:rFonts w:ascii="Verdana" w:hAnsi="Verdana"/>
          <w:spacing w:val="-16"/>
        </w:rPr>
        <w:t xml:space="preserve"> </w:t>
      </w:r>
      <w:r>
        <w:rPr>
          <w:rFonts w:ascii="Verdana" w:hAnsi="Verdana"/>
        </w:rPr>
        <w:t>proportions</w:t>
      </w:r>
      <w:r>
        <w:rPr>
          <w:rFonts w:ascii="Verdana" w:hAnsi="Verdana"/>
          <w:spacing w:val="-16"/>
        </w:rPr>
        <w:t xml:space="preserve"> </w:t>
      </w:r>
      <w:r>
        <w:rPr>
          <w:rFonts w:ascii="Verdana" w:hAnsi="Verdana"/>
        </w:rPr>
        <w:t>of</w:t>
      </w:r>
      <w:r>
        <w:rPr>
          <w:rFonts w:ascii="Verdana" w:hAnsi="Verdana"/>
          <w:spacing w:val="-18"/>
        </w:rPr>
        <w:t xml:space="preserve"> </w:t>
      </w:r>
      <w:r>
        <w:rPr>
          <w:rFonts w:ascii="Verdana" w:hAnsi="Verdana"/>
        </w:rPr>
        <w:t>your</w:t>
      </w:r>
      <w:r>
        <w:rPr>
          <w:rFonts w:ascii="Verdana" w:hAnsi="Verdana"/>
          <w:spacing w:val="-20"/>
        </w:rPr>
        <w:t xml:space="preserve"> </w:t>
      </w:r>
      <w:r>
        <w:rPr>
          <w:rFonts w:ascii="Verdana" w:hAnsi="Verdana"/>
        </w:rPr>
        <w:t>body</w:t>
      </w:r>
      <w:r>
        <w:rPr>
          <w:rFonts w:ascii="Verdana" w:hAnsi="Verdana"/>
          <w:spacing w:val="-20"/>
        </w:rPr>
        <w:t xml:space="preserve"> </w:t>
      </w:r>
      <w:r>
        <w:rPr>
          <w:rFonts w:ascii="Verdana" w:hAnsi="Verdana"/>
        </w:rPr>
        <w:t>and</w:t>
      </w:r>
      <w:r>
        <w:rPr>
          <w:rFonts w:ascii="Verdana" w:hAnsi="Verdana"/>
          <w:spacing w:val="-14"/>
        </w:rPr>
        <w:t xml:space="preserve"> </w:t>
      </w:r>
      <w:r>
        <w:rPr>
          <w:rFonts w:ascii="Verdana" w:hAnsi="Verdana"/>
        </w:rPr>
        <w:t>a</w:t>
      </w:r>
      <w:r>
        <w:rPr>
          <w:rFonts w:ascii="Verdana" w:hAnsi="Verdana"/>
          <w:spacing w:val="-18"/>
        </w:rPr>
        <w:t xml:space="preserve"> </w:t>
      </w:r>
      <w:r>
        <w:rPr>
          <w:rFonts w:ascii="Verdana" w:hAnsi="Verdana"/>
        </w:rPr>
        <w:t>toddler’s</w:t>
      </w:r>
      <w:r>
        <w:rPr>
          <w:rFonts w:ascii="Verdana" w:hAnsi="Verdana"/>
          <w:spacing w:val="-16"/>
        </w:rPr>
        <w:t xml:space="preserve"> </w:t>
      </w:r>
      <w:r>
        <w:rPr>
          <w:rFonts w:ascii="Verdana" w:hAnsi="Verdana"/>
        </w:rPr>
        <w:t>body.</w:t>
      </w:r>
    </w:p>
    <w:p w14:paraId="676DCCFB" w14:textId="77777777" w:rsidR="00653C60" w:rsidRDefault="00653C60">
      <w:pPr>
        <w:spacing w:line="362" w:lineRule="auto"/>
        <w:jc w:val="both"/>
        <w:rPr>
          <w:rFonts w:ascii="Verdana" w:hAnsi="Verdana"/>
        </w:rPr>
        <w:sectPr w:rsidR="00653C60">
          <w:pgSz w:w="11910" w:h="16840"/>
          <w:pgMar w:top="700" w:right="600" w:bottom="960" w:left="0" w:header="0" w:footer="761" w:gutter="0"/>
          <w:cols w:space="720"/>
        </w:sect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455"/>
        <w:gridCol w:w="2551"/>
      </w:tblGrid>
      <w:tr w:rsidR="00653C60" w14:paraId="1D13AA1C" w14:textId="77777777">
        <w:trPr>
          <w:trHeight w:val="1622"/>
        </w:trPr>
        <w:tc>
          <w:tcPr>
            <w:tcW w:w="2651" w:type="dxa"/>
          </w:tcPr>
          <w:p w14:paraId="7A5D98B7" w14:textId="77777777" w:rsidR="00653C60" w:rsidRDefault="00145AE1">
            <w:pPr>
              <w:pStyle w:val="TableParagraph"/>
              <w:spacing w:line="267" w:lineRule="exact"/>
              <w:ind w:left="105"/>
              <w:rPr>
                <w:rFonts w:ascii="Verdana"/>
              </w:rPr>
            </w:pPr>
            <w:r>
              <w:rPr>
                <w:rFonts w:ascii="Verdana"/>
              </w:rPr>
              <w:lastRenderedPageBreak/>
              <w:t>Part of the</w:t>
            </w:r>
            <w:r>
              <w:rPr>
                <w:rFonts w:ascii="Verdana"/>
                <w:spacing w:val="-54"/>
              </w:rPr>
              <w:t xml:space="preserve"> </w:t>
            </w:r>
            <w:r>
              <w:rPr>
                <w:rFonts w:ascii="Verdana"/>
              </w:rPr>
              <w:t>body</w:t>
            </w:r>
          </w:p>
        </w:tc>
        <w:tc>
          <w:tcPr>
            <w:tcW w:w="2455" w:type="dxa"/>
            <w:tcBorders>
              <w:right w:val="single" w:sz="6" w:space="0" w:color="000000"/>
            </w:tcBorders>
          </w:tcPr>
          <w:p w14:paraId="73B89505" w14:textId="77777777" w:rsidR="00653C60" w:rsidRDefault="00145AE1">
            <w:pPr>
              <w:pStyle w:val="TableParagraph"/>
              <w:spacing w:line="267" w:lineRule="exact"/>
              <w:ind w:left="104"/>
              <w:rPr>
                <w:rFonts w:ascii="Verdana"/>
              </w:rPr>
            </w:pPr>
            <w:r>
              <w:rPr>
                <w:rFonts w:ascii="Verdana"/>
              </w:rPr>
              <w:t>Real for grown-up</w:t>
            </w:r>
          </w:p>
          <w:p w14:paraId="0B39DA6E" w14:textId="77777777" w:rsidR="00653C60" w:rsidRDefault="00145AE1">
            <w:pPr>
              <w:pStyle w:val="TableParagraph"/>
              <w:spacing w:before="140" w:line="362" w:lineRule="auto"/>
              <w:ind w:left="104"/>
              <w:rPr>
                <w:rFonts w:ascii="Verdana"/>
              </w:rPr>
            </w:pPr>
            <w:r>
              <w:rPr>
                <w:rFonts w:ascii="Verdana"/>
              </w:rPr>
              <w:t xml:space="preserve">/Real </w:t>
            </w:r>
            <w:r>
              <w:rPr>
                <w:rFonts w:ascii="Verdana"/>
                <w:spacing w:val="-3"/>
              </w:rPr>
              <w:t xml:space="preserve">measurement </w:t>
            </w:r>
            <w:r>
              <w:rPr>
                <w:rFonts w:ascii="Verdana"/>
              </w:rPr>
              <w:t xml:space="preserve">for child </w:t>
            </w:r>
            <w:r>
              <w:rPr>
                <w:rFonts w:ascii="Verdana"/>
                <w:spacing w:val="-3"/>
              </w:rPr>
              <w:t xml:space="preserve">(as </w:t>
            </w:r>
            <w:r>
              <w:rPr>
                <w:rFonts w:ascii="Verdana"/>
              </w:rPr>
              <w:t>a</w:t>
            </w:r>
          </w:p>
          <w:p w14:paraId="457D59F2" w14:textId="77777777" w:rsidR="00653C60" w:rsidRDefault="00145AE1">
            <w:pPr>
              <w:pStyle w:val="TableParagraph"/>
              <w:spacing w:line="267" w:lineRule="exact"/>
              <w:ind w:left="104"/>
              <w:rPr>
                <w:rFonts w:ascii="Verdana"/>
              </w:rPr>
            </w:pPr>
            <w:r>
              <w:rPr>
                <w:rFonts w:ascii="Verdana"/>
              </w:rPr>
              <w:t>fraction)</w:t>
            </w:r>
          </w:p>
        </w:tc>
        <w:tc>
          <w:tcPr>
            <w:tcW w:w="2551" w:type="dxa"/>
            <w:tcBorders>
              <w:left w:val="single" w:sz="6" w:space="0" w:color="000000"/>
            </w:tcBorders>
          </w:tcPr>
          <w:p w14:paraId="74F0644A" w14:textId="77777777" w:rsidR="00653C60" w:rsidRDefault="00145AE1">
            <w:pPr>
              <w:pStyle w:val="TableParagraph"/>
              <w:spacing w:line="267" w:lineRule="exact"/>
              <w:ind w:left="101"/>
              <w:rPr>
                <w:rFonts w:ascii="Verdana"/>
              </w:rPr>
            </w:pPr>
            <w:r>
              <w:rPr>
                <w:rFonts w:ascii="Verdana"/>
              </w:rPr>
              <w:t>Real</w:t>
            </w:r>
            <w:r>
              <w:rPr>
                <w:rFonts w:ascii="Verdana"/>
                <w:spacing w:val="-44"/>
              </w:rPr>
              <w:t xml:space="preserve"> </w:t>
            </w:r>
            <w:r>
              <w:rPr>
                <w:rFonts w:ascii="Verdana"/>
              </w:rPr>
              <w:t>for</w:t>
            </w:r>
            <w:r>
              <w:rPr>
                <w:rFonts w:ascii="Verdana"/>
                <w:spacing w:val="-49"/>
              </w:rPr>
              <w:t xml:space="preserve"> </w:t>
            </w:r>
            <w:r>
              <w:rPr>
                <w:rFonts w:ascii="Verdana"/>
              </w:rPr>
              <w:t>grown-up</w:t>
            </w:r>
          </w:p>
          <w:p w14:paraId="454460BF" w14:textId="77777777" w:rsidR="00653C60" w:rsidRDefault="00145AE1">
            <w:pPr>
              <w:pStyle w:val="TableParagraph"/>
              <w:spacing w:before="140" w:line="362" w:lineRule="auto"/>
              <w:ind w:left="101" w:right="308"/>
              <w:rPr>
                <w:rFonts w:ascii="Verdana"/>
              </w:rPr>
            </w:pPr>
            <w:r>
              <w:rPr>
                <w:rFonts w:ascii="Verdana"/>
              </w:rPr>
              <w:t>/Real</w:t>
            </w:r>
            <w:r>
              <w:rPr>
                <w:rFonts w:ascii="Verdana"/>
                <w:spacing w:val="-39"/>
              </w:rPr>
              <w:t xml:space="preserve"> </w:t>
            </w:r>
            <w:r>
              <w:rPr>
                <w:rFonts w:ascii="Verdana"/>
                <w:spacing w:val="-3"/>
              </w:rPr>
              <w:t xml:space="preserve">measurement </w:t>
            </w:r>
            <w:r>
              <w:rPr>
                <w:rFonts w:ascii="Verdana"/>
              </w:rPr>
              <w:t>for child</w:t>
            </w:r>
            <w:r>
              <w:rPr>
                <w:rFonts w:ascii="Verdana"/>
                <w:spacing w:val="-36"/>
              </w:rPr>
              <w:t xml:space="preserve"> </w:t>
            </w:r>
            <w:r>
              <w:rPr>
                <w:rFonts w:ascii="Verdana"/>
              </w:rPr>
              <w:t>(decimal</w:t>
            </w:r>
          </w:p>
          <w:p w14:paraId="6B404E95" w14:textId="77777777" w:rsidR="00653C60" w:rsidRDefault="00145AE1">
            <w:pPr>
              <w:pStyle w:val="TableParagraph"/>
              <w:spacing w:line="267" w:lineRule="exact"/>
              <w:ind w:left="101"/>
              <w:rPr>
                <w:rFonts w:ascii="Verdana"/>
              </w:rPr>
            </w:pPr>
            <w:r>
              <w:rPr>
                <w:rFonts w:ascii="Verdana"/>
              </w:rPr>
              <w:t>number)</w:t>
            </w:r>
          </w:p>
        </w:tc>
      </w:tr>
      <w:tr w:rsidR="00653C60" w14:paraId="20280AFD" w14:textId="77777777">
        <w:trPr>
          <w:trHeight w:val="402"/>
        </w:trPr>
        <w:tc>
          <w:tcPr>
            <w:tcW w:w="2651" w:type="dxa"/>
          </w:tcPr>
          <w:p w14:paraId="1671B0F1" w14:textId="77777777" w:rsidR="00653C60" w:rsidRDefault="00145AE1">
            <w:pPr>
              <w:pStyle w:val="TableParagraph"/>
              <w:spacing w:line="267" w:lineRule="exact"/>
              <w:ind w:left="105"/>
              <w:rPr>
                <w:rFonts w:ascii="Verdana" w:hAnsi="Verdana"/>
              </w:rPr>
            </w:pPr>
            <w:r>
              <w:rPr>
                <w:rFonts w:ascii="Verdana" w:hAnsi="Verdana"/>
              </w:rPr>
              <w:t>Head’s circumference</w:t>
            </w:r>
          </w:p>
        </w:tc>
        <w:tc>
          <w:tcPr>
            <w:tcW w:w="2455" w:type="dxa"/>
            <w:tcBorders>
              <w:right w:val="single" w:sz="6" w:space="0" w:color="000000"/>
            </w:tcBorders>
          </w:tcPr>
          <w:p w14:paraId="229DCCF1" w14:textId="77777777" w:rsidR="00653C60" w:rsidRDefault="00653C60">
            <w:pPr>
              <w:pStyle w:val="TableParagraph"/>
              <w:ind w:left="0"/>
              <w:rPr>
                <w:rFonts w:ascii="Times New Roman"/>
              </w:rPr>
            </w:pPr>
          </w:p>
        </w:tc>
        <w:tc>
          <w:tcPr>
            <w:tcW w:w="2551" w:type="dxa"/>
            <w:tcBorders>
              <w:left w:val="single" w:sz="6" w:space="0" w:color="000000"/>
            </w:tcBorders>
          </w:tcPr>
          <w:p w14:paraId="1ACC06A8" w14:textId="77777777" w:rsidR="00653C60" w:rsidRDefault="00653C60">
            <w:pPr>
              <w:pStyle w:val="TableParagraph"/>
              <w:ind w:left="0"/>
              <w:rPr>
                <w:rFonts w:ascii="Times New Roman"/>
              </w:rPr>
            </w:pPr>
          </w:p>
        </w:tc>
      </w:tr>
      <w:tr w:rsidR="00653C60" w14:paraId="0896EA7E" w14:textId="77777777">
        <w:trPr>
          <w:trHeight w:val="402"/>
        </w:trPr>
        <w:tc>
          <w:tcPr>
            <w:tcW w:w="2651" w:type="dxa"/>
          </w:tcPr>
          <w:p w14:paraId="3B3A48FA" w14:textId="77777777" w:rsidR="00653C60" w:rsidRDefault="00145AE1">
            <w:pPr>
              <w:pStyle w:val="TableParagraph"/>
              <w:spacing w:line="267" w:lineRule="exact"/>
              <w:ind w:left="105"/>
              <w:rPr>
                <w:rFonts w:ascii="Verdana" w:hAnsi="Verdana"/>
              </w:rPr>
            </w:pPr>
            <w:r>
              <w:rPr>
                <w:rFonts w:ascii="Verdana" w:hAnsi="Verdana"/>
                <w:w w:val="122"/>
              </w:rPr>
              <w:t>…</w:t>
            </w:r>
          </w:p>
        </w:tc>
        <w:tc>
          <w:tcPr>
            <w:tcW w:w="2455" w:type="dxa"/>
            <w:tcBorders>
              <w:right w:val="single" w:sz="6" w:space="0" w:color="000000"/>
            </w:tcBorders>
          </w:tcPr>
          <w:p w14:paraId="460E7A15" w14:textId="77777777" w:rsidR="00653C60" w:rsidRDefault="00653C60">
            <w:pPr>
              <w:pStyle w:val="TableParagraph"/>
              <w:ind w:left="0"/>
              <w:rPr>
                <w:rFonts w:ascii="Times New Roman"/>
              </w:rPr>
            </w:pPr>
          </w:p>
        </w:tc>
        <w:tc>
          <w:tcPr>
            <w:tcW w:w="2551" w:type="dxa"/>
            <w:tcBorders>
              <w:left w:val="single" w:sz="6" w:space="0" w:color="000000"/>
            </w:tcBorders>
          </w:tcPr>
          <w:p w14:paraId="346E5A9C" w14:textId="77777777" w:rsidR="00653C60" w:rsidRDefault="00653C60">
            <w:pPr>
              <w:pStyle w:val="TableParagraph"/>
              <w:ind w:left="0"/>
              <w:rPr>
                <w:rFonts w:ascii="Times New Roman"/>
              </w:rPr>
            </w:pPr>
          </w:p>
        </w:tc>
      </w:tr>
      <w:tr w:rsidR="00653C60" w14:paraId="439D63AF" w14:textId="77777777">
        <w:trPr>
          <w:trHeight w:val="407"/>
        </w:trPr>
        <w:tc>
          <w:tcPr>
            <w:tcW w:w="2651" w:type="dxa"/>
          </w:tcPr>
          <w:p w14:paraId="20AE92C1" w14:textId="77777777" w:rsidR="00653C60" w:rsidRDefault="00653C60">
            <w:pPr>
              <w:pStyle w:val="TableParagraph"/>
              <w:ind w:left="0"/>
              <w:rPr>
                <w:rFonts w:ascii="Times New Roman"/>
              </w:rPr>
            </w:pPr>
          </w:p>
        </w:tc>
        <w:tc>
          <w:tcPr>
            <w:tcW w:w="2455" w:type="dxa"/>
            <w:tcBorders>
              <w:right w:val="single" w:sz="6" w:space="0" w:color="000000"/>
            </w:tcBorders>
          </w:tcPr>
          <w:p w14:paraId="6440CBAE" w14:textId="77777777" w:rsidR="00653C60" w:rsidRDefault="00653C60">
            <w:pPr>
              <w:pStyle w:val="TableParagraph"/>
              <w:ind w:left="0"/>
              <w:rPr>
                <w:rFonts w:ascii="Times New Roman"/>
              </w:rPr>
            </w:pPr>
          </w:p>
        </w:tc>
        <w:tc>
          <w:tcPr>
            <w:tcW w:w="2551" w:type="dxa"/>
            <w:tcBorders>
              <w:left w:val="single" w:sz="6" w:space="0" w:color="000000"/>
            </w:tcBorders>
          </w:tcPr>
          <w:p w14:paraId="24D2BCB0" w14:textId="77777777" w:rsidR="00653C60" w:rsidRDefault="00653C60">
            <w:pPr>
              <w:pStyle w:val="TableParagraph"/>
              <w:ind w:left="0"/>
              <w:rPr>
                <w:rFonts w:ascii="Times New Roman"/>
              </w:rPr>
            </w:pPr>
          </w:p>
        </w:tc>
      </w:tr>
    </w:tbl>
    <w:p w14:paraId="08060FD0" w14:textId="77777777" w:rsidR="00653C60" w:rsidRDefault="00653C60">
      <w:pPr>
        <w:pStyle w:val="BodyText"/>
        <w:rPr>
          <w:rFonts w:ascii="Verdana"/>
          <w:sz w:val="20"/>
        </w:rPr>
      </w:pPr>
    </w:p>
    <w:p w14:paraId="6B994CDE" w14:textId="77777777" w:rsidR="00653C60" w:rsidRDefault="00653C60">
      <w:pPr>
        <w:pStyle w:val="BodyText"/>
        <w:spacing w:before="7"/>
        <w:rPr>
          <w:rFonts w:ascii="Verdana"/>
          <w:sz w:val="13"/>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512"/>
        <w:gridCol w:w="2492"/>
      </w:tblGrid>
      <w:tr w:rsidR="00653C60" w14:paraId="30A27CCF" w14:textId="77777777">
        <w:trPr>
          <w:trHeight w:val="1617"/>
        </w:trPr>
        <w:tc>
          <w:tcPr>
            <w:tcW w:w="2651" w:type="dxa"/>
          </w:tcPr>
          <w:p w14:paraId="7326C43A" w14:textId="77777777" w:rsidR="00653C60" w:rsidRDefault="00145AE1">
            <w:pPr>
              <w:pStyle w:val="TableParagraph"/>
              <w:spacing w:line="267" w:lineRule="exact"/>
              <w:ind w:left="105"/>
              <w:rPr>
                <w:rFonts w:ascii="Verdana"/>
              </w:rPr>
            </w:pPr>
            <w:r>
              <w:rPr>
                <w:rFonts w:ascii="Verdana"/>
              </w:rPr>
              <w:t>Part of the</w:t>
            </w:r>
            <w:r>
              <w:rPr>
                <w:rFonts w:ascii="Verdana"/>
                <w:spacing w:val="-52"/>
              </w:rPr>
              <w:t xml:space="preserve"> </w:t>
            </w:r>
            <w:r>
              <w:rPr>
                <w:rFonts w:ascii="Verdana"/>
              </w:rPr>
              <w:t>body</w:t>
            </w:r>
          </w:p>
        </w:tc>
        <w:tc>
          <w:tcPr>
            <w:tcW w:w="2512" w:type="dxa"/>
          </w:tcPr>
          <w:p w14:paraId="3142CE59" w14:textId="77777777" w:rsidR="00653C60" w:rsidRDefault="00145AE1">
            <w:pPr>
              <w:pStyle w:val="TableParagraph"/>
              <w:spacing w:line="267" w:lineRule="exact"/>
              <w:ind w:left="104"/>
              <w:rPr>
                <w:rFonts w:ascii="Verdana"/>
              </w:rPr>
            </w:pPr>
            <w:r>
              <w:rPr>
                <w:rFonts w:ascii="Verdana"/>
              </w:rPr>
              <w:t>Real for toddler</w:t>
            </w:r>
          </w:p>
          <w:p w14:paraId="6AF2E7BF" w14:textId="77777777" w:rsidR="00653C60" w:rsidRDefault="00145AE1">
            <w:pPr>
              <w:pStyle w:val="TableParagraph"/>
              <w:spacing w:before="136"/>
              <w:ind w:left="104"/>
              <w:rPr>
                <w:rFonts w:ascii="Verdana"/>
              </w:rPr>
            </w:pPr>
            <w:r>
              <w:rPr>
                <w:rFonts w:ascii="Verdana"/>
              </w:rPr>
              <w:t>/Real measurement</w:t>
            </w:r>
          </w:p>
          <w:p w14:paraId="03B18C2B" w14:textId="77777777" w:rsidR="00653C60" w:rsidRDefault="00145AE1">
            <w:pPr>
              <w:pStyle w:val="TableParagraph"/>
              <w:spacing w:before="8" w:line="400" w:lineRule="atLeast"/>
              <w:ind w:left="104" w:right="850"/>
              <w:rPr>
                <w:rFonts w:ascii="Verdana"/>
              </w:rPr>
            </w:pPr>
            <w:r>
              <w:rPr>
                <w:rFonts w:ascii="Verdana"/>
              </w:rPr>
              <w:t>for child (as a fraction)</w:t>
            </w:r>
          </w:p>
        </w:tc>
        <w:tc>
          <w:tcPr>
            <w:tcW w:w="2492" w:type="dxa"/>
          </w:tcPr>
          <w:p w14:paraId="4D5AF1D0" w14:textId="77777777" w:rsidR="00653C60" w:rsidRDefault="00145AE1">
            <w:pPr>
              <w:pStyle w:val="TableParagraph"/>
              <w:spacing w:line="364" w:lineRule="auto"/>
              <w:ind w:left="104" w:right="13"/>
              <w:rPr>
                <w:rFonts w:ascii="Verdana"/>
              </w:rPr>
            </w:pPr>
            <w:r>
              <w:rPr>
                <w:rFonts w:ascii="Verdana"/>
              </w:rPr>
              <w:t xml:space="preserve">Real for toddler </w:t>
            </w:r>
            <w:r>
              <w:rPr>
                <w:rFonts w:ascii="Verdana"/>
                <w:spacing w:val="-5"/>
              </w:rPr>
              <w:t xml:space="preserve">/Real </w:t>
            </w:r>
            <w:r>
              <w:rPr>
                <w:rFonts w:ascii="Verdana"/>
              </w:rPr>
              <w:t>measurement for child (decimal</w:t>
            </w:r>
          </w:p>
          <w:p w14:paraId="34FB8823" w14:textId="77777777" w:rsidR="00653C60" w:rsidRDefault="00145AE1">
            <w:pPr>
              <w:pStyle w:val="TableParagraph"/>
              <w:spacing w:line="263" w:lineRule="exact"/>
              <w:ind w:left="104"/>
              <w:rPr>
                <w:rFonts w:ascii="Verdana"/>
              </w:rPr>
            </w:pPr>
            <w:r>
              <w:rPr>
                <w:rFonts w:ascii="Verdana"/>
              </w:rPr>
              <w:t>number)</w:t>
            </w:r>
          </w:p>
        </w:tc>
      </w:tr>
      <w:tr w:rsidR="00653C60" w14:paraId="140E542E" w14:textId="77777777">
        <w:trPr>
          <w:trHeight w:val="407"/>
        </w:trPr>
        <w:tc>
          <w:tcPr>
            <w:tcW w:w="2651" w:type="dxa"/>
          </w:tcPr>
          <w:p w14:paraId="649ADFB9" w14:textId="77777777" w:rsidR="00653C60" w:rsidRDefault="00145AE1">
            <w:pPr>
              <w:pStyle w:val="TableParagraph"/>
              <w:spacing w:line="267" w:lineRule="exact"/>
              <w:ind w:left="105"/>
              <w:rPr>
                <w:rFonts w:ascii="Verdana" w:hAnsi="Verdana"/>
              </w:rPr>
            </w:pPr>
            <w:r>
              <w:rPr>
                <w:rFonts w:ascii="Verdana" w:hAnsi="Verdana"/>
              </w:rPr>
              <w:t>Head’s circumference</w:t>
            </w:r>
          </w:p>
        </w:tc>
        <w:tc>
          <w:tcPr>
            <w:tcW w:w="2512" w:type="dxa"/>
          </w:tcPr>
          <w:p w14:paraId="2485A3D6" w14:textId="77777777" w:rsidR="00653C60" w:rsidRDefault="00653C60">
            <w:pPr>
              <w:pStyle w:val="TableParagraph"/>
              <w:ind w:left="0"/>
              <w:rPr>
                <w:rFonts w:ascii="Times New Roman"/>
              </w:rPr>
            </w:pPr>
          </w:p>
        </w:tc>
        <w:tc>
          <w:tcPr>
            <w:tcW w:w="2492" w:type="dxa"/>
          </w:tcPr>
          <w:p w14:paraId="35EB043C" w14:textId="77777777" w:rsidR="00653C60" w:rsidRDefault="00653C60">
            <w:pPr>
              <w:pStyle w:val="TableParagraph"/>
              <w:ind w:left="0"/>
              <w:rPr>
                <w:rFonts w:ascii="Times New Roman"/>
              </w:rPr>
            </w:pPr>
          </w:p>
        </w:tc>
      </w:tr>
      <w:tr w:rsidR="00653C60" w14:paraId="41EE8BD6" w14:textId="77777777">
        <w:trPr>
          <w:trHeight w:val="402"/>
        </w:trPr>
        <w:tc>
          <w:tcPr>
            <w:tcW w:w="2651" w:type="dxa"/>
          </w:tcPr>
          <w:p w14:paraId="04C02F26" w14:textId="77777777" w:rsidR="00653C60" w:rsidRDefault="00145AE1">
            <w:pPr>
              <w:pStyle w:val="TableParagraph"/>
              <w:spacing w:line="267" w:lineRule="exact"/>
              <w:ind w:left="105"/>
              <w:rPr>
                <w:rFonts w:ascii="Verdana" w:hAnsi="Verdana"/>
              </w:rPr>
            </w:pPr>
            <w:r>
              <w:rPr>
                <w:rFonts w:ascii="Verdana" w:hAnsi="Verdana"/>
                <w:w w:val="122"/>
              </w:rPr>
              <w:t>…</w:t>
            </w:r>
          </w:p>
        </w:tc>
        <w:tc>
          <w:tcPr>
            <w:tcW w:w="2512" w:type="dxa"/>
          </w:tcPr>
          <w:p w14:paraId="5BDD6E63" w14:textId="77777777" w:rsidR="00653C60" w:rsidRDefault="00653C60">
            <w:pPr>
              <w:pStyle w:val="TableParagraph"/>
              <w:ind w:left="0"/>
              <w:rPr>
                <w:rFonts w:ascii="Times New Roman"/>
              </w:rPr>
            </w:pPr>
          </w:p>
        </w:tc>
        <w:tc>
          <w:tcPr>
            <w:tcW w:w="2492" w:type="dxa"/>
          </w:tcPr>
          <w:p w14:paraId="58E0C4E6" w14:textId="77777777" w:rsidR="00653C60" w:rsidRDefault="00653C60">
            <w:pPr>
              <w:pStyle w:val="TableParagraph"/>
              <w:ind w:left="0"/>
              <w:rPr>
                <w:rFonts w:ascii="Times New Roman"/>
              </w:rPr>
            </w:pPr>
          </w:p>
        </w:tc>
      </w:tr>
      <w:tr w:rsidR="00653C60" w14:paraId="7CE612C1" w14:textId="77777777">
        <w:trPr>
          <w:trHeight w:val="407"/>
        </w:trPr>
        <w:tc>
          <w:tcPr>
            <w:tcW w:w="2651" w:type="dxa"/>
          </w:tcPr>
          <w:p w14:paraId="77777A3D" w14:textId="77777777" w:rsidR="00653C60" w:rsidRDefault="00653C60">
            <w:pPr>
              <w:pStyle w:val="TableParagraph"/>
              <w:ind w:left="0"/>
              <w:rPr>
                <w:rFonts w:ascii="Times New Roman"/>
              </w:rPr>
            </w:pPr>
          </w:p>
        </w:tc>
        <w:tc>
          <w:tcPr>
            <w:tcW w:w="2512" w:type="dxa"/>
          </w:tcPr>
          <w:p w14:paraId="3D996CC6" w14:textId="77777777" w:rsidR="00653C60" w:rsidRDefault="00653C60">
            <w:pPr>
              <w:pStyle w:val="TableParagraph"/>
              <w:ind w:left="0"/>
              <w:rPr>
                <w:rFonts w:ascii="Times New Roman"/>
              </w:rPr>
            </w:pPr>
          </w:p>
        </w:tc>
        <w:tc>
          <w:tcPr>
            <w:tcW w:w="2492" w:type="dxa"/>
          </w:tcPr>
          <w:p w14:paraId="41EEB016" w14:textId="77777777" w:rsidR="00653C60" w:rsidRDefault="00653C60">
            <w:pPr>
              <w:pStyle w:val="TableParagraph"/>
              <w:ind w:left="0"/>
              <w:rPr>
                <w:rFonts w:ascii="Times New Roman"/>
              </w:rPr>
            </w:pPr>
          </w:p>
        </w:tc>
      </w:tr>
    </w:tbl>
    <w:p w14:paraId="216A835B" w14:textId="77777777" w:rsidR="00653C60" w:rsidRDefault="00653C60">
      <w:pPr>
        <w:pStyle w:val="BodyText"/>
        <w:spacing w:before="10"/>
        <w:rPr>
          <w:rFonts w:ascii="Verdana"/>
          <w:sz w:val="24"/>
        </w:rPr>
      </w:pPr>
    </w:p>
    <w:p w14:paraId="0E3DFCAC" w14:textId="77777777" w:rsidR="00653C60" w:rsidRDefault="00145AE1">
      <w:pPr>
        <w:pStyle w:val="BodyText"/>
        <w:spacing w:before="101"/>
        <w:ind w:left="720"/>
        <w:rPr>
          <w:rFonts w:ascii="Verdana"/>
        </w:rPr>
      </w:pPr>
      <w:r>
        <w:rPr>
          <w:rFonts w:ascii="Verdana"/>
        </w:rPr>
        <w:t xml:space="preserve">Share your findings with the other teams (oral presentation, poster, document, </w:t>
      </w:r>
      <w:proofErr w:type="spellStart"/>
      <w:r>
        <w:rPr>
          <w:rFonts w:ascii="Verdana"/>
        </w:rPr>
        <w:t>etc</w:t>
      </w:r>
      <w:proofErr w:type="spellEnd"/>
      <w:r>
        <w:rPr>
          <w:rFonts w:ascii="Verdana"/>
        </w:rPr>
        <w:t>).</w:t>
      </w:r>
    </w:p>
    <w:p w14:paraId="7B131850" w14:textId="77777777" w:rsidR="00653C60" w:rsidRDefault="00653C60">
      <w:pPr>
        <w:pStyle w:val="BodyText"/>
        <w:rPr>
          <w:rFonts w:ascii="Verdana"/>
          <w:sz w:val="20"/>
        </w:rPr>
      </w:pPr>
    </w:p>
    <w:p w14:paraId="2698C05B" w14:textId="77777777" w:rsidR="00653C60" w:rsidRDefault="00653C60">
      <w:pPr>
        <w:pStyle w:val="BodyText"/>
        <w:spacing w:before="4"/>
        <w:rPr>
          <w:rFonts w:ascii="Verdana"/>
          <w:sz w:val="24"/>
        </w:rPr>
      </w:pPr>
    </w:p>
    <w:tbl>
      <w:tblPr>
        <w:tblW w:w="0" w:type="auto"/>
        <w:tblInd w:w="635" w:type="dxa"/>
        <w:tblLayout w:type="fixed"/>
        <w:tblCellMar>
          <w:left w:w="0" w:type="dxa"/>
          <w:right w:w="0" w:type="dxa"/>
        </w:tblCellMar>
        <w:tblLook w:val="01E0" w:firstRow="1" w:lastRow="1" w:firstColumn="1" w:lastColumn="1" w:noHBand="0" w:noVBand="0"/>
      </w:tblPr>
      <w:tblGrid>
        <w:gridCol w:w="6248"/>
        <w:gridCol w:w="3795"/>
      </w:tblGrid>
      <w:tr w:rsidR="00653C60" w14:paraId="17D13A7C" w14:textId="77777777" w:rsidTr="006A09FD">
        <w:trPr>
          <w:trHeight w:val="2184"/>
        </w:trPr>
        <w:tc>
          <w:tcPr>
            <w:tcW w:w="6248" w:type="dxa"/>
          </w:tcPr>
          <w:p w14:paraId="4D18304F" w14:textId="77777777" w:rsidR="00653C60" w:rsidRDefault="00653C60">
            <w:pPr>
              <w:pStyle w:val="TableParagraph"/>
              <w:spacing w:before="5" w:after="1"/>
              <w:ind w:left="0"/>
              <w:rPr>
                <w:rFonts w:ascii="Verdana"/>
                <w:sz w:val="9"/>
              </w:rPr>
            </w:pPr>
          </w:p>
          <w:p w14:paraId="34022AF4" w14:textId="77777777" w:rsidR="00653C60" w:rsidRDefault="00145AE1">
            <w:pPr>
              <w:pStyle w:val="TableParagraph"/>
              <w:ind w:left="351"/>
              <w:rPr>
                <w:rFonts w:ascii="Verdana"/>
                <w:sz w:val="20"/>
              </w:rPr>
            </w:pPr>
            <w:r>
              <w:rPr>
                <w:rFonts w:ascii="Verdana"/>
                <w:noProof/>
                <w:sz w:val="20"/>
              </w:rPr>
              <w:drawing>
                <wp:inline distT="0" distB="0" distL="0" distR="0" wp14:anchorId="1AEA76BB" wp14:editId="2FD993AA">
                  <wp:extent cx="1097280" cy="1097279"/>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4" cstate="print"/>
                          <a:stretch>
                            <a:fillRect/>
                          </a:stretch>
                        </pic:blipFill>
                        <pic:spPr>
                          <a:xfrm>
                            <a:off x="0" y="0"/>
                            <a:ext cx="1097280" cy="1097279"/>
                          </a:xfrm>
                          <a:prstGeom prst="rect">
                            <a:avLst/>
                          </a:prstGeom>
                        </pic:spPr>
                      </pic:pic>
                    </a:graphicData>
                  </a:graphic>
                </wp:inline>
              </w:drawing>
            </w:r>
          </w:p>
        </w:tc>
        <w:tc>
          <w:tcPr>
            <w:tcW w:w="3795" w:type="dxa"/>
          </w:tcPr>
          <w:p w14:paraId="5236ADD4" w14:textId="77777777" w:rsidR="00653C60" w:rsidRDefault="00653C60">
            <w:pPr>
              <w:pStyle w:val="TableParagraph"/>
              <w:spacing w:before="7"/>
              <w:ind w:left="0"/>
              <w:rPr>
                <w:rFonts w:ascii="Verdana"/>
                <w:sz w:val="58"/>
              </w:rPr>
            </w:pPr>
          </w:p>
          <w:p w14:paraId="16B77A08" w14:textId="77777777" w:rsidR="00653C60" w:rsidRDefault="00145AE1">
            <w:pPr>
              <w:pStyle w:val="TableParagraph"/>
              <w:ind w:left="536"/>
              <w:rPr>
                <w:sz w:val="48"/>
              </w:rPr>
            </w:pPr>
            <w:r>
              <w:rPr>
                <w:color w:val="F5950A"/>
                <w:sz w:val="48"/>
              </w:rPr>
              <w:t>Plan</w:t>
            </w:r>
          </w:p>
        </w:tc>
      </w:tr>
    </w:tbl>
    <w:p w14:paraId="50BD55A7" w14:textId="77777777" w:rsidR="00653C60" w:rsidRDefault="00653C60">
      <w:pPr>
        <w:pStyle w:val="BodyText"/>
        <w:spacing w:before="1"/>
        <w:rPr>
          <w:rFonts w:ascii="Verdana"/>
          <w:sz w:val="26"/>
        </w:rPr>
      </w:pPr>
    </w:p>
    <w:p w14:paraId="0A8BC0C3" w14:textId="77777777" w:rsidR="00653C60" w:rsidRDefault="00145AE1">
      <w:pPr>
        <w:pStyle w:val="BodyText"/>
        <w:spacing w:before="101" w:line="364" w:lineRule="auto"/>
        <w:ind w:left="720" w:right="116"/>
        <w:jc w:val="both"/>
        <w:rPr>
          <w:rFonts w:ascii="Verdana"/>
        </w:rPr>
      </w:pPr>
      <w:r>
        <w:rPr>
          <w:rFonts w:ascii="Verdana"/>
        </w:rPr>
        <w:t>Plan</w:t>
      </w:r>
      <w:r>
        <w:rPr>
          <w:rFonts w:ascii="Verdana"/>
          <w:spacing w:val="-21"/>
        </w:rPr>
        <w:t xml:space="preserve"> </w:t>
      </w:r>
      <w:r>
        <w:rPr>
          <w:rFonts w:ascii="Verdana"/>
        </w:rPr>
        <w:t>how</w:t>
      </w:r>
      <w:r>
        <w:rPr>
          <w:rFonts w:ascii="Verdana"/>
          <w:spacing w:val="-22"/>
        </w:rPr>
        <w:t xml:space="preserve"> </w:t>
      </w:r>
      <w:r>
        <w:rPr>
          <w:rFonts w:ascii="Verdana"/>
        </w:rPr>
        <w:t>to</w:t>
      </w:r>
      <w:r>
        <w:rPr>
          <w:rFonts w:ascii="Verdana"/>
          <w:spacing w:val="-22"/>
        </w:rPr>
        <w:t xml:space="preserve"> </w:t>
      </w:r>
      <w:r>
        <w:rPr>
          <w:rFonts w:ascii="Verdana"/>
        </w:rPr>
        <w:t>create</w:t>
      </w:r>
      <w:r>
        <w:rPr>
          <w:rFonts w:ascii="Verdana"/>
          <w:spacing w:val="-21"/>
        </w:rPr>
        <w:t xml:space="preserve"> </w:t>
      </w:r>
      <w:r>
        <w:rPr>
          <w:rFonts w:ascii="Verdana"/>
        </w:rPr>
        <w:t>the</w:t>
      </w:r>
      <w:r>
        <w:rPr>
          <w:rFonts w:ascii="Verdana"/>
          <w:spacing w:val="-21"/>
        </w:rPr>
        <w:t xml:space="preserve"> </w:t>
      </w:r>
      <w:r>
        <w:rPr>
          <w:rFonts w:ascii="Verdana"/>
        </w:rPr>
        <w:t>costumes</w:t>
      </w:r>
      <w:r>
        <w:rPr>
          <w:rFonts w:ascii="Verdana"/>
          <w:spacing w:val="-20"/>
        </w:rPr>
        <w:t xml:space="preserve"> </w:t>
      </w:r>
      <w:r>
        <w:rPr>
          <w:rFonts w:ascii="Verdana"/>
        </w:rPr>
        <w:t>that</w:t>
      </w:r>
      <w:r>
        <w:rPr>
          <w:rFonts w:ascii="Verdana"/>
          <w:spacing w:val="-23"/>
        </w:rPr>
        <w:t xml:space="preserve"> </w:t>
      </w:r>
      <w:r>
        <w:rPr>
          <w:rFonts w:ascii="Verdana"/>
        </w:rPr>
        <w:t>will</w:t>
      </w:r>
      <w:r>
        <w:rPr>
          <w:rFonts w:ascii="Verdana"/>
          <w:spacing w:val="-19"/>
        </w:rPr>
        <w:t xml:space="preserve"> </w:t>
      </w:r>
      <w:r>
        <w:rPr>
          <w:rFonts w:ascii="Verdana"/>
        </w:rPr>
        <w:t>fit</w:t>
      </w:r>
      <w:r>
        <w:rPr>
          <w:rFonts w:ascii="Verdana"/>
          <w:spacing w:val="-23"/>
        </w:rPr>
        <w:t xml:space="preserve"> </w:t>
      </w:r>
      <w:r>
        <w:rPr>
          <w:rFonts w:ascii="Verdana"/>
        </w:rPr>
        <w:t>the</w:t>
      </w:r>
      <w:r>
        <w:rPr>
          <w:rFonts w:ascii="Verdana"/>
          <w:spacing w:val="-21"/>
        </w:rPr>
        <w:t xml:space="preserve"> </w:t>
      </w:r>
      <w:r>
        <w:rPr>
          <w:rFonts w:ascii="Verdana"/>
        </w:rPr>
        <w:t>REAL</w:t>
      </w:r>
      <w:r>
        <w:rPr>
          <w:rFonts w:ascii="Verdana"/>
          <w:spacing w:val="-26"/>
        </w:rPr>
        <w:t xml:space="preserve"> </w:t>
      </w:r>
      <w:r>
        <w:rPr>
          <w:rFonts w:ascii="Verdana"/>
        </w:rPr>
        <w:t>measurements</w:t>
      </w:r>
      <w:r>
        <w:rPr>
          <w:rFonts w:ascii="Verdana"/>
          <w:spacing w:val="-21"/>
        </w:rPr>
        <w:t xml:space="preserve"> </w:t>
      </w:r>
      <w:r>
        <w:rPr>
          <w:rFonts w:ascii="Verdana"/>
        </w:rPr>
        <w:t>that</w:t>
      </w:r>
      <w:r>
        <w:rPr>
          <w:rFonts w:ascii="Verdana"/>
          <w:spacing w:val="-23"/>
        </w:rPr>
        <w:t xml:space="preserve"> </w:t>
      </w:r>
      <w:r>
        <w:rPr>
          <w:rFonts w:ascii="Verdana"/>
        </w:rPr>
        <w:t>you</w:t>
      </w:r>
      <w:r>
        <w:rPr>
          <w:rFonts w:ascii="Verdana"/>
          <w:spacing w:val="-21"/>
        </w:rPr>
        <w:t xml:space="preserve"> </w:t>
      </w:r>
      <w:r>
        <w:rPr>
          <w:rFonts w:ascii="Verdana"/>
        </w:rPr>
        <w:t>have</w:t>
      </w:r>
      <w:r>
        <w:rPr>
          <w:rFonts w:ascii="Verdana"/>
          <w:spacing w:val="-21"/>
        </w:rPr>
        <w:t xml:space="preserve"> </w:t>
      </w:r>
      <w:r>
        <w:rPr>
          <w:rFonts w:ascii="Verdana"/>
        </w:rPr>
        <w:t>on</w:t>
      </w:r>
      <w:r>
        <w:rPr>
          <w:rFonts w:ascii="Verdana"/>
          <w:spacing w:val="-26"/>
        </w:rPr>
        <w:t xml:space="preserve"> </w:t>
      </w:r>
      <w:r>
        <w:rPr>
          <w:rFonts w:ascii="Verdana"/>
        </w:rPr>
        <w:t>the</w:t>
      </w:r>
      <w:r>
        <w:rPr>
          <w:rFonts w:ascii="Verdana"/>
          <w:spacing w:val="-21"/>
        </w:rPr>
        <w:t xml:space="preserve"> </w:t>
      </w:r>
      <w:r>
        <w:rPr>
          <w:rFonts w:ascii="Verdana"/>
        </w:rPr>
        <w:t>tables by</w:t>
      </w:r>
      <w:r>
        <w:rPr>
          <w:rFonts w:ascii="Verdana"/>
          <w:spacing w:val="-33"/>
        </w:rPr>
        <w:t xml:space="preserve"> </w:t>
      </w:r>
      <w:r>
        <w:rPr>
          <w:rFonts w:ascii="Verdana"/>
        </w:rPr>
        <w:t>drawing</w:t>
      </w:r>
      <w:r>
        <w:rPr>
          <w:rFonts w:ascii="Verdana"/>
          <w:spacing w:val="-33"/>
        </w:rPr>
        <w:t xml:space="preserve"> </w:t>
      </w:r>
      <w:r>
        <w:rPr>
          <w:rFonts w:ascii="Verdana"/>
        </w:rPr>
        <w:t>one</w:t>
      </w:r>
      <w:r>
        <w:rPr>
          <w:rFonts w:ascii="Verdana"/>
          <w:spacing w:val="-33"/>
        </w:rPr>
        <w:t xml:space="preserve"> </w:t>
      </w:r>
      <w:r>
        <w:rPr>
          <w:rFonts w:ascii="Verdana"/>
        </w:rPr>
        <w:t>for</w:t>
      </w:r>
      <w:r>
        <w:rPr>
          <w:rFonts w:ascii="Verdana"/>
          <w:spacing w:val="-37"/>
        </w:rPr>
        <w:t xml:space="preserve"> </w:t>
      </w:r>
      <w:r>
        <w:rPr>
          <w:rFonts w:ascii="Verdana"/>
        </w:rPr>
        <w:t>your</w:t>
      </w:r>
      <w:r>
        <w:rPr>
          <w:rFonts w:ascii="Verdana"/>
          <w:spacing w:val="-36"/>
        </w:rPr>
        <w:t xml:space="preserve"> </w:t>
      </w:r>
      <w:r>
        <w:rPr>
          <w:rFonts w:ascii="Verdana"/>
        </w:rPr>
        <w:t>size</w:t>
      </w:r>
      <w:r>
        <w:rPr>
          <w:rFonts w:ascii="Verdana"/>
          <w:spacing w:val="-36"/>
        </w:rPr>
        <w:t xml:space="preserve"> </w:t>
      </w:r>
      <w:r>
        <w:rPr>
          <w:rFonts w:ascii="Verdana"/>
        </w:rPr>
        <w:t>and</w:t>
      </w:r>
      <w:r>
        <w:rPr>
          <w:rFonts w:ascii="Verdana"/>
          <w:spacing w:val="-35"/>
        </w:rPr>
        <w:t xml:space="preserve"> </w:t>
      </w:r>
      <w:r>
        <w:rPr>
          <w:rFonts w:ascii="Verdana"/>
        </w:rPr>
        <w:t>scaling</w:t>
      </w:r>
      <w:r>
        <w:rPr>
          <w:rFonts w:ascii="Verdana"/>
          <w:spacing w:val="-34"/>
        </w:rPr>
        <w:t xml:space="preserve"> </w:t>
      </w:r>
      <w:r>
        <w:rPr>
          <w:rFonts w:ascii="Verdana"/>
        </w:rPr>
        <w:t>appropriately</w:t>
      </w:r>
      <w:r>
        <w:rPr>
          <w:rFonts w:ascii="Verdana"/>
          <w:spacing w:val="-35"/>
        </w:rPr>
        <w:t xml:space="preserve"> </w:t>
      </w:r>
      <w:r>
        <w:rPr>
          <w:rFonts w:ascii="Verdana"/>
        </w:rPr>
        <w:t>for</w:t>
      </w:r>
      <w:r>
        <w:rPr>
          <w:rFonts w:ascii="Verdana"/>
          <w:spacing w:val="-33"/>
        </w:rPr>
        <w:t xml:space="preserve"> </w:t>
      </w:r>
      <w:r>
        <w:rPr>
          <w:rFonts w:ascii="Verdana"/>
        </w:rPr>
        <w:t>the</w:t>
      </w:r>
      <w:r>
        <w:rPr>
          <w:rFonts w:ascii="Verdana"/>
          <w:spacing w:val="-33"/>
        </w:rPr>
        <w:t xml:space="preserve"> </w:t>
      </w:r>
      <w:r>
        <w:rPr>
          <w:rFonts w:ascii="Verdana"/>
        </w:rPr>
        <w:t>others.</w:t>
      </w:r>
      <w:r>
        <w:rPr>
          <w:rFonts w:ascii="Verdana"/>
          <w:spacing w:val="-36"/>
        </w:rPr>
        <w:t xml:space="preserve"> </w:t>
      </w:r>
      <w:r>
        <w:rPr>
          <w:rFonts w:ascii="Verdana"/>
        </w:rPr>
        <w:t>You</w:t>
      </w:r>
      <w:r>
        <w:rPr>
          <w:rFonts w:ascii="Verdana"/>
          <w:spacing w:val="-37"/>
        </w:rPr>
        <w:t xml:space="preserve"> </w:t>
      </w:r>
      <w:r>
        <w:rPr>
          <w:rFonts w:ascii="Verdana"/>
        </w:rPr>
        <w:t>can</w:t>
      </w:r>
      <w:r>
        <w:rPr>
          <w:rFonts w:ascii="Verdana"/>
          <w:spacing w:val="-33"/>
        </w:rPr>
        <w:t xml:space="preserve"> </w:t>
      </w:r>
      <w:r>
        <w:rPr>
          <w:rFonts w:ascii="Verdana"/>
        </w:rPr>
        <w:t>test</w:t>
      </w:r>
      <w:r>
        <w:rPr>
          <w:rFonts w:ascii="Verdana"/>
          <w:spacing w:val="-35"/>
        </w:rPr>
        <w:t xml:space="preserve"> </w:t>
      </w:r>
      <w:r>
        <w:rPr>
          <w:rFonts w:ascii="Verdana"/>
        </w:rPr>
        <w:t>your</w:t>
      </w:r>
      <w:r>
        <w:rPr>
          <w:rFonts w:ascii="Verdana"/>
          <w:spacing w:val="-33"/>
        </w:rPr>
        <w:t xml:space="preserve"> </w:t>
      </w:r>
      <w:r>
        <w:rPr>
          <w:rFonts w:ascii="Verdana"/>
          <w:spacing w:val="-3"/>
        </w:rPr>
        <w:t>ideas</w:t>
      </w:r>
      <w:r>
        <w:rPr>
          <w:rFonts w:ascii="Verdana"/>
          <w:spacing w:val="-33"/>
        </w:rPr>
        <w:t xml:space="preserve"> </w:t>
      </w:r>
      <w:r>
        <w:rPr>
          <w:rFonts w:ascii="Verdana"/>
        </w:rPr>
        <w:t>using 1:10</w:t>
      </w:r>
      <w:r>
        <w:rPr>
          <w:rFonts w:ascii="Verdana"/>
          <w:spacing w:val="-21"/>
        </w:rPr>
        <w:t xml:space="preserve"> </w:t>
      </w:r>
      <w:r>
        <w:rPr>
          <w:rFonts w:ascii="Verdana"/>
        </w:rPr>
        <w:t>models</w:t>
      </w:r>
      <w:r>
        <w:rPr>
          <w:rFonts w:ascii="Verdana"/>
          <w:spacing w:val="-23"/>
        </w:rPr>
        <w:t xml:space="preserve"> </w:t>
      </w:r>
      <w:r>
        <w:rPr>
          <w:rFonts w:ascii="Verdana"/>
        </w:rPr>
        <w:t>that</w:t>
      </w:r>
      <w:r>
        <w:rPr>
          <w:rFonts w:ascii="Verdana"/>
          <w:spacing w:val="-21"/>
        </w:rPr>
        <w:t xml:space="preserve"> </w:t>
      </w:r>
      <w:r>
        <w:rPr>
          <w:rFonts w:ascii="Verdana"/>
        </w:rPr>
        <w:t>should</w:t>
      </w:r>
      <w:r>
        <w:rPr>
          <w:rFonts w:ascii="Verdana"/>
          <w:spacing w:val="-21"/>
        </w:rPr>
        <w:t xml:space="preserve"> </w:t>
      </w:r>
      <w:r>
        <w:rPr>
          <w:rFonts w:ascii="Verdana"/>
        </w:rPr>
        <w:t>fit</w:t>
      </w:r>
      <w:r>
        <w:rPr>
          <w:rFonts w:ascii="Verdana"/>
          <w:spacing w:val="-21"/>
        </w:rPr>
        <w:t xml:space="preserve"> </w:t>
      </w:r>
      <w:r>
        <w:rPr>
          <w:rFonts w:ascii="Verdana"/>
        </w:rPr>
        <w:t>on</w:t>
      </w:r>
      <w:r>
        <w:rPr>
          <w:rFonts w:ascii="Verdana"/>
          <w:spacing w:val="-19"/>
        </w:rPr>
        <w:t xml:space="preserve"> </w:t>
      </w:r>
      <w:r>
        <w:rPr>
          <w:rFonts w:ascii="Verdana"/>
        </w:rPr>
        <w:t>standard</w:t>
      </w:r>
      <w:r>
        <w:rPr>
          <w:rFonts w:ascii="Verdana"/>
          <w:spacing w:val="-16"/>
        </w:rPr>
        <w:t xml:space="preserve"> </w:t>
      </w:r>
      <w:r>
        <w:rPr>
          <w:rFonts w:ascii="Verdana"/>
        </w:rPr>
        <w:t>sheets</w:t>
      </w:r>
      <w:r>
        <w:rPr>
          <w:rFonts w:ascii="Verdana"/>
          <w:spacing w:val="-23"/>
        </w:rPr>
        <w:t xml:space="preserve"> </w:t>
      </w:r>
      <w:r>
        <w:rPr>
          <w:rFonts w:ascii="Verdana"/>
        </w:rPr>
        <w:t>of</w:t>
      </w:r>
      <w:r>
        <w:rPr>
          <w:rFonts w:ascii="Verdana"/>
          <w:spacing w:val="-15"/>
        </w:rPr>
        <w:t xml:space="preserve"> </w:t>
      </w:r>
      <w:r>
        <w:rPr>
          <w:rFonts w:ascii="Verdana"/>
        </w:rPr>
        <w:t>paper.</w:t>
      </w:r>
    </w:p>
    <w:p w14:paraId="2E6EAB31" w14:textId="77777777" w:rsidR="00653C60" w:rsidRDefault="00653C60">
      <w:pPr>
        <w:spacing w:line="364" w:lineRule="auto"/>
        <w:jc w:val="both"/>
        <w:rPr>
          <w:rFonts w:ascii="Verdana"/>
        </w:rPr>
        <w:sectPr w:rsidR="00653C60">
          <w:pgSz w:w="11910" w:h="16840"/>
          <w:pgMar w:top="1100" w:right="600" w:bottom="960" w:left="0" w:header="0" w:footer="761" w:gutter="0"/>
          <w:cols w:space="720"/>
        </w:sectPr>
      </w:pPr>
    </w:p>
    <w:tbl>
      <w:tblPr>
        <w:tblW w:w="0" w:type="auto"/>
        <w:tblInd w:w="635" w:type="dxa"/>
        <w:tblLayout w:type="fixed"/>
        <w:tblCellMar>
          <w:left w:w="0" w:type="dxa"/>
          <w:right w:w="0" w:type="dxa"/>
        </w:tblCellMar>
        <w:tblLook w:val="01E0" w:firstRow="1" w:lastRow="1" w:firstColumn="1" w:lastColumn="1" w:noHBand="0" w:noVBand="0"/>
      </w:tblPr>
      <w:tblGrid>
        <w:gridCol w:w="5800"/>
        <w:gridCol w:w="4404"/>
      </w:tblGrid>
      <w:tr w:rsidR="00653C60" w14:paraId="126D0C66" w14:textId="77777777" w:rsidTr="006A09FD">
        <w:trPr>
          <w:trHeight w:val="2074"/>
        </w:trPr>
        <w:tc>
          <w:tcPr>
            <w:tcW w:w="5800" w:type="dxa"/>
          </w:tcPr>
          <w:p w14:paraId="66AA5309" w14:textId="77777777" w:rsidR="00653C60" w:rsidRDefault="00653C60">
            <w:pPr>
              <w:pStyle w:val="TableParagraph"/>
              <w:spacing w:before="2" w:after="1"/>
              <w:ind w:left="0"/>
              <w:rPr>
                <w:rFonts w:ascii="Verdana"/>
                <w:sz w:val="14"/>
              </w:rPr>
            </w:pPr>
          </w:p>
          <w:p w14:paraId="2F40711D" w14:textId="77777777" w:rsidR="00653C60" w:rsidRDefault="00145AE1">
            <w:pPr>
              <w:pStyle w:val="TableParagraph"/>
              <w:ind w:left="373"/>
              <w:rPr>
                <w:rFonts w:ascii="Verdana"/>
                <w:sz w:val="20"/>
              </w:rPr>
            </w:pPr>
            <w:r>
              <w:rPr>
                <w:rFonts w:ascii="Verdana"/>
                <w:noProof/>
                <w:sz w:val="20"/>
              </w:rPr>
              <w:drawing>
                <wp:inline distT="0" distB="0" distL="0" distR="0" wp14:anchorId="4902AF48" wp14:editId="070B44C9">
                  <wp:extent cx="1097279" cy="1097279"/>
                  <wp:effectExtent l="0" t="0" r="0" b="0"/>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5" cstate="print"/>
                          <a:stretch>
                            <a:fillRect/>
                          </a:stretch>
                        </pic:blipFill>
                        <pic:spPr>
                          <a:xfrm>
                            <a:off x="0" y="0"/>
                            <a:ext cx="1097279" cy="1097279"/>
                          </a:xfrm>
                          <a:prstGeom prst="rect">
                            <a:avLst/>
                          </a:prstGeom>
                        </pic:spPr>
                      </pic:pic>
                    </a:graphicData>
                  </a:graphic>
                </wp:inline>
              </w:drawing>
            </w:r>
          </w:p>
        </w:tc>
        <w:tc>
          <w:tcPr>
            <w:tcW w:w="4404" w:type="dxa"/>
          </w:tcPr>
          <w:p w14:paraId="56402E24" w14:textId="77777777" w:rsidR="00653C60" w:rsidRDefault="00653C60">
            <w:pPr>
              <w:pStyle w:val="TableParagraph"/>
              <w:spacing w:before="4"/>
              <w:ind w:left="0"/>
              <w:rPr>
                <w:rFonts w:ascii="Verdana"/>
                <w:sz w:val="62"/>
              </w:rPr>
            </w:pPr>
          </w:p>
          <w:p w14:paraId="7736F54A" w14:textId="77777777" w:rsidR="00653C60" w:rsidRDefault="00145AE1">
            <w:pPr>
              <w:pStyle w:val="TableParagraph"/>
              <w:ind w:left="478"/>
              <w:rPr>
                <w:sz w:val="48"/>
              </w:rPr>
            </w:pPr>
            <w:r>
              <w:rPr>
                <w:color w:val="646464"/>
                <w:sz w:val="48"/>
              </w:rPr>
              <w:t>Create</w:t>
            </w:r>
          </w:p>
        </w:tc>
      </w:tr>
    </w:tbl>
    <w:p w14:paraId="7C8169E9" w14:textId="77777777" w:rsidR="00653C60" w:rsidRDefault="00653C60">
      <w:pPr>
        <w:pStyle w:val="BodyText"/>
        <w:rPr>
          <w:rFonts w:ascii="Verdana"/>
          <w:sz w:val="20"/>
        </w:rPr>
      </w:pPr>
    </w:p>
    <w:p w14:paraId="0BC90D14" w14:textId="77777777" w:rsidR="00653C60" w:rsidRDefault="00653C60">
      <w:pPr>
        <w:pStyle w:val="BodyText"/>
        <w:rPr>
          <w:rFonts w:ascii="Verdana"/>
          <w:sz w:val="20"/>
        </w:rPr>
      </w:pPr>
    </w:p>
    <w:p w14:paraId="3B076E70" w14:textId="77777777" w:rsidR="00653C60" w:rsidRDefault="00653C60">
      <w:pPr>
        <w:pStyle w:val="BodyText"/>
        <w:spacing w:before="10"/>
        <w:rPr>
          <w:rFonts w:ascii="Verdana"/>
          <w:sz w:val="18"/>
        </w:rPr>
      </w:pPr>
    </w:p>
    <w:p w14:paraId="2724A50B" w14:textId="77777777" w:rsidR="00653C60" w:rsidRDefault="00145AE1">
      <w:pPr>
        <w:pStyle w:val="BodyText"/>
        <w:spacing w:before="101" w:line="364" w:lineRule="auto"/>
        <w:ind w:left="720" w:right="118"/>
        <w:jc w:val="both"/>
        <w:rPr>
          <w:rFonts w:ascii="Verdana"/>
        </w:rPr>
      </w:pPr>
      <w:r>
        <w:rPr>
          <w:rFonts w:ascii="Verdana"/>
        </w:rPr>
        <w:t>Remember</w:t>
      </w:r>
      <w:r>
        <w:rPr>
          <w:rFonts w:ascii="Verdana"/>
          <w:spacing w:val="-33"/>
        </w:rPr>
        <w:t xml:space="preserve"> </w:t>
      </w:r>
      <w:r>
        <w:rPr>
          <w:rFonts w:ascii="Verdana"/>
        </w:rPr>
        <w:t>that</w:t>
      </w:r>
      <w:r>
        <w:rPr>
          <w:rFonts w:ascii="Verdana"/>
          <w:spacing w:val="-35"/>
        </w:rPr>
        <w:t xml:space="preserve"> </w:t>
      </w:r>
      <w:r>
        <w:rPr>
          <w:rFonts w:ascii="Verdana"/>
        </w:rPr>
        <w:t>you</w:t>
      </w:r>
      <w:r>
        <w:rPr>
          <w:rFonts w:ascii="Verdana"/>
          <w:spacing w:val="-34"/>
        </w:rPr>
        <w:t xml:space="preserve"> </w:t>
      </w:r>
      <w:r>
        <w:rPr>
          <w:rFonts w:ascii="Verdana"/>
        </w:rPr>
        <w:t>should</w:t>
      </w:r>
      <w:r>
        <w:rPr>
          <w:rFonts w:ascii="Verdana"/>
          <w:spacing w:val="-36"/>
        </w:rPr>
        <w:t xml:space="preserve"> </w:t>
      </w:r>
      <w:r>
        <w:rPr>
          <w:rFonts w:ascii="Verdana"/>
        </w:rPr>
        <w:t>use</w:t>
      </w:r>
      <w:r>
        <w:rPr>
          <w:rFonts w:ascii="Verdana"/>
          <w:spacing w:val="-37"/>
        </w:rPr>
        <w:t xml:space="preserve"> </w:t>
      </w:r>
      <w:r>
        <w:rPr>
          <w:rFonts w:ascii="Verdana"/>
        </w:rPr>
        <w:t>the</w:t>
      </w:r>
      <w:r>
        <w:rPr>
          <w:rFonts w:ascii="Verdana"/>
          <w:spacing w:val="-36"/>
        </w:rPr>
        <w:t xml:space="preserve"> </w:t>
      </w:r>
      <w:r>
        <w:rPr>
          <w:rFonts w:ascii="Verdana"/>
        </w:rPr>
        <w:t>material</w:t>
      </w:r>
      <w:r>
        <w:rPr>
          <w:rFonts w:ascii="Verdana"/>
          <w:spacing w:val="-31"/>
        </w:rPr>
        <w:t xml:space="preserve"> </w:t>
      </w:r>
      <w:r>
        <w:rPr>
          <w:rFonts w:ascii="Verdana"/>
        </w:rPr>
        <w:t>wisely,</w:t>
      </w:r>
      <w:r>
        <w:rPr>
          <w:rFonts w:ascii="Verdana"/>
          <w:spacing w:val="-36"/>
        </w:rPr>
        <w:t xml:space="preserve"> </w:t>
      </w:r>
      <w:r>
        <w:rPr>
          <w:rFonts w:ascii="Verdana"/>
        </w:rPr>
        <w:t>so</w:t>
      </w:r>
      <w:r>
        <w:rPr>
          <w:rFonts w:ascii="Verdana"/>
          <w:spacing w:val="-34"/>
        </w:rPr>
        <w:t xml:space="preserve"> </w:t>
      </w:r>
      <w:r>
        <w:rPr>
          <w:rFonts w:ascii="Verdana"/>
        </w:rPr>
        <w:t>think</w:t>
      </w:r>
      <w:r>
        <w:rPr>
          <w:rFonts w:ascii="Verdana"/>
          <w:spacing w:val="-34"/>
        </w:rPr>
        <w:t xml:space="preserve"> </w:t>
      </w:r>
      <w:r>
        <w:rPr>
          <w:rFonts w:ascii="Verdana"/>
        </w:rPr>
        <w:t>carefully</w:t>
      </w:r>
      <w:r>
        <w:rPr>
          <w:rFonts w:ascii="Verdana"/>
          <w:spacing w:val="-36"/>
        </w:rPr>
        <w:t xml:space="preserve"> </w:t>
      </w:r>
      <w:r>
        <w:rPr>
          <w:rFonts w:ascii="Verdana"/>
        </w:rPr>
        <w:t>how</w:t>
      </w:r>
      <w:r>
        <w:rPr>
          <w:rFonts w:ascii="Verdana"/>
          <w:spacing w:val="-34"/>
        </w:rPr>
        <w:t xml:space="preserve"> </w:t>
      </w:r>
      <w:r>
        <w:rPr>
          <w:rFonts w:ascii="Verdana"/>
        </w:rPr>
        <w:t>to</w:t>
      </w:r>
      <w:r>
        <w:rPr>
          <w:rFonts w:ascii="Verdana"/>
          <w:spacing w:val="-33"/>
        </w:rPr>
        <w:t xml:space="preserve"> </w:t>
      </w:r>
      <w:r>
        <w:rPr>
          <w:rFonts w:ascii="Verdana"/>
        </w:rPr>
        <w:t>place</w:t>
      </w:r>
      <w:r>
        <w:rPr>
          <w:rFonts w:ascii="Verdana"/>
          <w:spacing w:val="-37"/>
        </w:rPr>
        <w:t xml:space="preserve"> </w:t>
      </w:r>
      <w:r>
        <w:rPr>
          <w:rFonts w:ascii="Verdana"/>
        </w:rPr>
        <w:t>each</w:t>
      </w:r>
      <w:r>
        <w:rPr>
          <w:rFonts w:ascii="Verdana"/>
          <w:spacing w:val="-33"/>
        </w:rPr>
        <w:t xml:space="preserve"> </w:t>
      </w:r>
      <w:r>
        <w:rPr>
          <w:rFonts w:ascii="Verdana"/>
        </w:rPr>
        <w:t>part</w:t>
      </w:r>
      <w:r>
        <w:rPr>
          <w:rFonts w:ascii="Verdana"/>
          <w:spacing w:val="-36"/>
        </w:rPr>
        <w:t xml:space="preserve"> </w:t>
      </w:r>
      <w:r>
        <w:rPr>
          <w:rFonts w:ascii="Verdana"/>
        </w:rPr>
        <w:t>of</w:t>
      </w:r>
      <w:r>
        <w:rPr>
          <w:rFonts w:ascii="Verdana"/>
          <w:spacing w:val="-35"/>
        </w:rPr>
        <w:t xml:space="preserve"> </w:t>
      </w:r>
      <w:r>
        <w:rPr>
          <w:rFonts w:ascii="Verdana"/>
        </w:rPr>
        <w:t>the costume</w:t>
      </w:r>
      <w:r>
        <w:rPr>
          <w:rFonts w:ascii="Verdana"/>
          <w:spacing w:val="-29"/>
        </w:rPr>
        <w:t xml:space="preserve"> </w:t>
      </w:r>
      <w:r>
        <w:rPr>
          <w:rFonts w:ascii="Verdana"/>
        </w:rPr>
        <w:t>on</w:t>
      </w:r>
      <w:r>
        <w:rPr>
          <w:rFonts w:ascii="Verdana"/>
          <w:spacing w:val="-25"/>
        </w:rPr>
        <w:t xml:space="preserve"> </w:t>
      </w:r>
      <w:r>
        <w:rPr>
          <w:rFonts w:ascii="Verdana"/>
        </w:rPr>
        <w:t>the</w:t>
      </w:r>
      <w:r>
        <w:rPr>
          <w:rFonts w:ascii="Verdana"/>
          <w:spacing w:val="-23"/>
        </w:rPr>
        <w:t xml:space="preserve"> </w:t>
      </w:r>
      <w:r>
        <w:rPr>
          <w:rFonts w:ascii="Verdana"/>
        </w:rPr>
        <w:t>cloth/paper</w:t>
      </w:r>
      <w:r>
        <w:rPr>
          <w:rFonts w:ascii="Verdana"/>
          <w:spacing w:val="-23"/>
        </w:rPr>
        <w:t xml:space="preserve"> </w:t>
      </w:r>
      <w:r>
        <w:rPr>
          <w:rFonts w:ascii="Verdana"/>
        </w:rPr>
        <w:t>before</w:t>
      </w:r>
      <w:r>
        <w:rPr>
          <w:rFonts w:ascii="Verdana"/>
          <w:spacing w:val="-23"/>
        </w:rPr>
        <w:t xml:space="preserve"> </w:t>
      </w:r>
      <w:r>
        <w:rPr>
          <w:rFonts w:ascii="Verdana"/>
        </w:rPr>
        <w:t>asking</w:t>
      </w:r>
      <w:r>
        <w:rPr>
          <w:rFonts w:ascii="Verdana"/>
          <w:spacing w:val="-24"/>
        </w:rPr>
        <w:t xml:space="preserve"> </w:t>
      </w:r>
      <w:r>
        <w:rPr>
          <w:rFonts w:ascii="Verdana"/>
        </w:rPr>
        <w:t>the</w:t>
      </w:r>
      <w:r>
        <w:rPr>
          <w:rFonts w:ascii="Verdana"/>
          <w:spacing w:val="-24"/>
        </w:rPr>
        <w:t xml:space="preserve"> </w:t>
      </w:r>
      <w:r>
        <w:rPr>
          <w:rFonts w:ascii="Verdana"/>
        </w:rPr>
        <w:t>teacher</w:t>
      </w:r>
      <w:r>
        <w:rPr>
          <w:rFonts w:ascii="Verdana"/>
          <w:spacing w:val="-23"/>
        </w:rPr>
        <w:t xml:space="preserve"> </w:t>
      </w:r>
      <w:r>
        <w:rPr>
          <w:rFonts w:ascii="Verdana"/>
        </w:rPr>
        <w:t>for</w:t>
      </w:r>
      <w:r>
        <w:rPr>
          <w:rFonts w:ascii="Verdana"/>
          <w:spacing w:val="-24"/>
        </w:rPr>
        <w:t xml:space="preserve"> </w:t>
      </w:r>
      <w:r>
        <w:rPr>
          <w:rFonts w:ascii="Verdana"/>
        </w:rPr>
        <w:t>the</w:t>
      </w:r>
      <w:r>
        <w:rPr>
          <w:rFonts w:ascii="Verdana"/>
          <w:spacing w:val="-24"/>
        </w:rPr>
        <w:t xml:space="preserve"> </w:t>
      </w:r>
      <w:r>
        <w:rPr>
          <w:rFonts w:ascii="Verdana"/>
        </w:rPr>
        <w:t>cloth</w:t>
      </w:r>
      <w:r>
        <w:rPr>
          <w:rFonts w:ascii="Verdana"/>
          <w:spacing w:val="-24"/>
        </w:rPr>
        <w:t xml:space="preserve"> </w:t>
      </w:r>
      <w:r>
        <w:rPr>
          <w:rFonts w:ascii="Verdana"/>
        </w:rPr>
        <w:t>and,</w:t>
      </w:r>
      <w:r>
        <w:rPr>
          <w:rFonts w:ascii="Verdana"/>
          <w:spacing w:val="-27"/>
        </w:rPr>
        <w:t xml:space="preserve"> </w:t>
      </w:r>
      <w:r>
        <w:rPr>
          <w:rFonts w:ascii="Verdana"/>
        </w:rPr>
        <w:t>of</w:t>
      </w:r>
      <w:r>
        <w:rPr>
          <w:rFonts w:ascii="Verdana"/>
          <w:spacing w:val="-27"/>
        </w:rPr>
        <w:t xml:space="preserve"> </w:t>
      </w:r>
      <w:r>
        <w:rPr>
          <w:rFonts w:ascii="Verdana"/>
        </w:rPr>
        <w:t>course,</w:t>
      </w:r>
      <w:r>
        <w:rPr>
          <w:rFonts w:ascii="Verdana"/>
          <w:spacing w:val="-26"/>
        </w:rPr>
        <w:t xml:space="preserve"> </w:t>
      </w:r>
      <w:r>
        <w:rPr>
          <w:rFonts w:ascii="Verdana"/>
        </w:rPr>
        <w:t>before</w:t>
      </w:r>
      <w:r>
        <w:rPr>
          <w:rFonts w:ascii="Verdana"/>
          <w:spacing w:val="-28"/>
        </w:rPr>
        <w:t xml:space="preserve"> </w:t>
      </w:r>
      <w:r>
        <w:rPr>
          <w:rFonts w:ascii="Verdana"/>
        </w:rPr>
        <w:t>making any</w:t>
      </w:r>
      <w:r>
        <w:rPr>
          <w:rFonts w:ascii="Verdana"/>
          <w:spacing w:val="-15"/>
        </w:rPr>
        <w:t xml:space="preserve"> </w:t>
      </w:r>
      <w:r>
        <w:rPr>
          <w:rFonts w:ascii="Verdana"/>
        </w:rPr>
        <w:t>cuts!</w:t>
      </w:r>
    </w:p>
    <w:p w14:paraId="43DC4F1E" w14:textId="77777777" w:rsidR="00653C60" w:rsidRDefault="00653C60">
      <w:pPr>
        <w:pStyle w:val="BodyText"/>
        <w:rPr>
          <w:rFonts w:ascii="Verdana"/>
          <w:sz w:val="20"/>
        </w:rPr>
      </w:pPr>
    </w:p>
    <w:p w14:paraId="75D40D9C" w14:textId="77777777" w:rsidR="00653C60" w:rsidRDefault="00653C60">
      <w:pPr>
        <w:pStyle w:val="BodyText"/>
        <w:spacing w:before="9"/>
        <w:rPr>
          <w:rFonts w:ascii="Verdana"/>
          <w:sz w:val="12"/>
        </w:rPr>
      </w:pPr>
    </w:p>
    <w:tbl>
      <w:tblPr>
        <w:tblW w:w="0" w:type="auto"/>
        <w:tblInd w:w="635" w:type="dxa"/>
        <w:tblLayout w:type="fixed"/>
        <w:tblCellMar>
          <w:left w:w="0" w:type="dxa"/>
          <w:right w:w="0" w:type="dxa"/>
        </w:tblCellMar>
        <w:tblLook w:val="01E0" w:firstRow="1" w:lastRow="1" w:firstColumn="1" w:lastColumn="1" w:noHBand="0" w:noVBand="0"/>
      </w:tblPr>
      <w:tblGrid>
        <w:gridCol w:w="5840"/>
        <w:gridCol w:w="4405"/>
      </w:tblGrid>
      <w:tr w:rsidR="00653C60" w14:paraId="380877D8" w14:textId="77777777" w:rsidTr="006A09FD">
        <w:trPr>
          <w:trHeight w:val="1374"/>
        </w:trPr>
        <w:tc>
          <w:tcPr>
            <w:tcW w:w="5840" w:type="dxa"/>
          </w:tcPr>
          <w:p w14:paraId="631B0019" w14:textId="77777777" w:rsidR="00653C60" w:rsidRDefault="00653C60">
            <w:pPr>
              <w:pStyle w:val="TableParagraph"/>
              <w:spacing w:before="6"/>
              <w:ind w:left="0"/>
              <w:rPr>
                <w:rFonts w:ascii="Verdana"/>
                <w:sz w:val="9"/>
              </w:rPr>
            </w:pPr>
            <w:bookmarkStart w:id="2" w:name="_GoBack"/>
            <w:bookmarkEnd w:id="2"/>
          </w:p>
          <w:p w14:paraId="1DDFA49D" w14:textId="77777777" w:rsidR="00653C60" w:rsidRDefault="00145AE1">
            <w:pPr>
              <w:pStyle w:val="TableParagraph"/>
              <w:ind w:left="315"/>
              <w:rPr>
                <w:rFonts w:ascii="Verdana"/>
                <w:sz w:val="20"/>
              </w:rPr>
            </w:pPr>
            <w:r>
              <w:rPr>
                <w:rFonts w:ascii="Verdana"/>
                <w:noProof/>
                <w:sz w:val="20"/>
              </w:rPr>
              <w:drawing>
                <wp:inline distT="0" distB="0" distL="0" distR="0" wp14:anchorId="565A8E83" wp14:editId="6B1A19F8">
                  <wp:extent cx="1171089" cy="1170431"/>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6" cstate="print"/>
                          <a:stretch>
                            <a:fillRect/>
                          </a:stretch>
                        </pic:blipFill>
                        <pic:spPr>
                          <a:xfrm>
                            <a:off x="0" y="0"/>
                            <a:ext cx="1171089" cy="1170431"/>
                          </a:xfrm>
                          <a:prstGeom prst="rect">
                            <a:avLst/>
                          </a:prstGeom>
                        </pic:spPr>
                      </pic:pic>
                    </a:graphicData>
                  </a:graphic>
                </wp:inline>
              </w:drawing>
            </w:r>
          </w:p>
        </w:tc>
        <w:tc>
          <w:tcPr>
            <w:tcW w:w="4405" w:type="dxa"/>
          </w:tcPr>
          <w:p w14:paraId="27BAD33C" w14:textId="77777777" w:rsidR="00653C60" w:rsidRDefault="00653C60">
            <w:pPr>
              <w:pStyle w:val="TableParagraph"/>
              <w:spacing w:before="8"/>
              <w:ind w:left="0"/>
              <w:rPr>
                <w:rFonts w:ascii="Verdana"/>
                <w:sz w:val="63"/>
              </w:rPr>
            </w:pPr>
          </w:p>
          <w:p w14:paraId="4546611D" w14:textId="77777777" w:rsidR="00653C60" w:rsidRDefault="00145AE1">
            <w:pPr>
              <w:pStyle w:val="TableParagraph"/>
              <w:ind w:left="467"/>
              <w:rPr>
                <w:sz w:val="48"/>
              </w:rPr>
            </w:pPr>
            <w:r>
              <w:rPr>
                <w:color w:val="C36890"/>
                <w:sz w:val="48"/>
              </w:rPr>
              <w:t>Report</w:t>
            </w:r>
          </w:p>
        </w:tc>
      </w:tr>
    </w:tbl>
    <w:p w14:paraId="37EA58EF" w14:textId="77777777" w:rsidR="00653C60" w:rsidRDefault="00653C60">
      <w:pPr>
        <w:pStyle w:val="BodyText"/>
        <w:spacing w:before="5"/>
        <w:rPr>
          <w:rFonts w:ascii="Verdana"/>
          <w:sz w:val="25"/>
        </w:rPr>
      </w:pPr>
    </w:p>
    <w:p w14:paraId="34629CE5" w14:textId="77777777" w:rsidR="00653C60" w:rsidRDefault="00145AE1">
      <w:pPr>
        <w:pStyle w:val="BodyText"/>
        <w:spacing w:before="101"/>
        <w:ind w:left="720"/>
        <w:rPr>
          <w:rFonts w:ascii="Verdana"/>
        </w:rPr>
      </w:pPr>
      <w:r>
        <w:rPr>
          <w:rFonts w:ascii="Verdana"/>
          <w:spacing w:val="-1"/>
          <w:w w:val="84"/>
        </w:rPr>
        <w:t>S</w:t>
      </w:r>
      <w:r>
        <w:rPr>
          <w:rFonts w:ascii="Verdana"/>
          <w:spacing w:val="-5"/>
          <w:w w:val="84"/>
        </w:rPr>
        <w:t>u</w:t>
      </w:r>
      <w:r>
        <w:rPr>
          <w:rFonts w:ascii="Verdana"/>
          <w:spacing w:val="3"/>
          <w:w w:val="96"/>
        </w:rPr>
        <w:t>mm</w:t>
      </w:r>
      <w:r>
        <w:rPr>
          <w:rFonts w:ascii="Verdana"/>
          <w:spacing w:val="-3"/>
          <w:w w:val="114"/>
        </w:rPr>
        <w:t>a</w:t>
      </w:r>
      <w:r>
        <w:rPr>
          <w:rFonts w:ascii="Verdana"/>
          <w:w w:val="70"/>
        </w:rPr>
        <w:t>r</w:t>
      </w:r>
      <w:r>
        <w:rPr>
          <w:rFonts w:ascii="Verdana"/>
          <w:spacing w:val="-6"/>
          <w:w w:val="73"/>
        </w:rPr>
        <w:t>i</w:t>
      </w:r>
      <w:r>
        <w:rPr>
          <w:rFonts w:ascii="Verdana"/>
          <w:spacing w:val="2"/>
          <w:w w:val="81"/>
        </w:rPr>
        <w:t>z</w:t>
      </w:r>
      <w:r>
        <w:rPr>
          <w:rFonts w:ascii="Verdana"/>
          <w:w w:val="109"/>
        </w:rPr>
        <w:t>e</w:t>
      </w:r>
      <w:r>
        <w:rPr>
          <w:rFonts w:ascii="Verdana"/>
          <w:spacing w:val="-14"/>
        </w:rPr>
        <w:t xml:space="preserve"> </w:t>
      </w:r>
      <w:r>
        <w:rPr>
          <w:rFonts w:ascii="Verdana"/>
          <w:spacing w:val="-2"/>
          <w:w w:val="101"/>
        </w:rPr>
        <w:t>w</w:t>
      </w:r>
      <w:r>
        <w:rPr>
          <w:rFonts w:ascii="Verdana"/>
          <w:w w:val="105"/>
        </w:rPr>
        <w:t>h</w:t>
      </w:r>
      <w:r>
        <w:rPr>
          <w:rFonts w:ascii="Verdana"/>
          <w:spacing w:val="-3"/>
          <w:w w:val="105"/>
        </w:rPr>
        <w:t>a</w:t>
      </w:r>
      <w:r>
        <w:rPr>
          <w:rFonts w:ascii="Verdana"/>
          <w:w w:val="86"/>
        </w:rPr>
        <w:t>t</w:t>
      </w:r>
      <w:r>
        <w:rPr>
          <w:rFonts w:ascii="Verdana"/>
          <w:spacing w:val="-18"/>
        </w:rPr>
        <w:t xml:space="preserve"> </w:t>
      </w:r>
      <w:r>
        <w:rPr>
          <w:rFonts w:ascii="Verdana"/>
          <w:spacing w:val="1"/>
          <w:w w:val="90"/>
        </w:rPr>
        <w:t>y</w:t>
      </w:r>
      <w:r>
        <w:rPr>
          <w:rFonts w:ascii="Verdana"/>
          <w:w w:val="102"/>
        </w:rPr>
        <w:t>ou</w:t>
      </w:r>
      <w:r>
        <w:rPr>
          <w:rFonts w:ascii="Verdana"/>
          <w:spacing w:val="-21"/>
        </w:rPr>
        <w:t xml:space="preserve"> </w:t>
      </w:r>
      <w:r>
        <w:rPr>
          <w:rFonts w:ascii="Verdana"/>
          <w:w w:val="105"/>
        </w:rPr>
        <w:t>h</w:t>
      </w:r>
      <w:r>
        <w:rPr>
          <w:rFonts w:ascii="Verdana"/>
          <w:spacing w:val="-3"/>
          <w:w w:val="105"/>
        </w:rPr>
        <w:t>a</w:t>
      </w:r>
      <w:r>
        <w:rPr>
          <w:rFonts w:ascii="Verdana"/>
          <w:spacing w:val="2"/>
          <w:w w:val="93"/>
        </w:rPr>
        <w:t>v</w:t>
      </w:r>
      <w:r>
        <w:rPr>
          <w:rFonts w:ascii="Verdana"/>
          <w:w w:val="109"/>
        </w:rPr>
        <w:t>e</w:t>
      </w:r>
      <w:r>
        <w:rPr>
          <w:rFonts w:ascii="Verdana"/>
          <w:spacing w:val="-20"/>
        </w:rPr>
        <w:t xml:space="preserve"> </w:t>
      </w:r>
      <w:r>
        <w:rPr>
          <w:rFonts w:ascii="Verdana"/>
          <w:spacing w:val="3"/>
          <w:w w:val="73"/>
        </w:rPr>
        <w:t>l</w:t>
      </w:r>
      <w:r>
        <w:rPr>
          <w:rFonts w:ascii="Verdana"/>
          <w:w w:val="111"/>
        </w:rPr>
        <w:t>e</w:t>
      </w:r>
      <w:r>
        <w:rPr>
          <w:rFonts w:ascii="Verdana"/>
          <w:spacing w:val="-2"/>
          <w:w w:val="111"/>
        </w:rPr>
        <w:t>a</w:t>
      </w:r>
      <w:r>
        <w:rPr>
          <w:rFonts w:ascii="Verdana"/>
          <w:w w:val="70"/>
        </w:rPr>
        <w:t>r</w:t>
      </w:r>
      <w:r>
        <w:rPr>
          <w:rFonts w:ascii="Verdana"/>
          <w:spacing w:val="-6"/>
          <w:w w:val="96"/>
        </w:rPr>
        <w:t>n</w:t>
      </w:r>
      <w:r>
        <w:rPr>
          <w:rFonts w:ascii="Verdana"/>
          <w:w w:val="109"/>
        </w:rPr>
        <w:t>ed</w:t>
      </w:r>
      <w:r>
        <w:rPr>
          <w:rFonts w:ascii="Verdana"/>
          <w:spacing w:val="-18"/>
        </w:rPr>
        <w:t xml:space="preserve"> </w:t>
      </w:r>
      <w:r>
        <w:rPr>
          <w:rFonts w:ascii="Verdana"/>
          <w:spacing w:val="-1"/>
          <w:w w:val="73"/>
        </w:rPr>
        <w:t>i</w:t>
      </w:r>
      <w:r>
        <w:rPr>
          <w:rFonts w:ascii="Verdana"/>
          <w:w w:val="96"/>
        </w:rPr>
        <w:t>n</w:t>
      </w:r>
      <w:r>
        <w:rPr>
          <w:rFonts w:ascii="Verdana"/>
          <w:spacing w:val="-16"/>
        </w:rPr>
        <w:t xml:space="preserve"> </w:t>
      </w:r>
      <w:r>
        <w:rPr>
          <w:rFonts w:ascii="Verdana"/>
          <w:spacing w:val="-3"/>
          <w:w w:val="86"/>
        </w:rPr>
        <w:t>t</w:t>
      </w:r>
      <w:r>
        <w:rPr>
          <w:rFonts w:ascii="Verdana"/>
          <w:w w:val="89"/>
        </w:rPr>
        <w:t>h</w:t>
      </w:r>
      <w:r>
        <w:rPr>
          <w:rFonts w:ascii="Verdana"/>
          <w:spacing w:val="-2"/>
          <w:w w:val="89"/>
        </w:rPr>
        <w:t>i</w:t>
      </w:r>
      <w:r>
        <w:rPr>
          <w:rFonts w:ascii="Verdana"/>
          <w:w w:val="74"/>
        </w:rPr>
        <w:t>s</w:t>
      </w:r>
      <w:r>
        <w:rPr>
          <w:rFonts w:ascii="Verdana"/>
          <w:spacing w:val="-12"/>
        </w:rPr>
        <w:t xml:space="preserve"> </w:t>
      </w:r>
      <w:r>
        <w:rPr>
          <w:rFonts w:ascii="Verdana"/>
          <w:spacing w:val="-3"/>
          <w:w w:val="114"/>
        </w:rPr>
        <w:t>a</w:t>
      </w:r>
      <w:r>
        <w:rPr>
          <w:rFonts w:ascii="Verdana"/>
          <w:w w:val="124"/>
        </w:rPr>
        <w:t>c</w:t>
      </w:r>
      <w:r>
        <w:rPr>
          <w:rFonts w:ascii="Verdana"/>
          <w:spacing w:val="-3"/>
          <w:w w:val="86"/>
        </w:rPr>
        <w:t>t</w:t>
      </w:r>
      <w:r>
        <w:rPr>
          <w:rFonts w:ascii="Verdana"/>
          <w:spacing w:val="-1"/>
          <w:w w:val="73"/>
        </w:rPr>
        <w:t>i</w:t>
      </w:r>
      <w:r>
        <w:rPr>
          <w:rFonts w:ascii="Verdana"/>
          <w:spacing w:val="2"/>
          <w:w w:val="93"/>
        </w:rPr>
        <w:t>v</w:t>
      </w:r>
      <w:r>
        <w:rPr>
          <w:rFonts w:ascii="Verdana"/>
          <w:spacing w:val="-1"/>
          <w:w w:val="73"/>
        </w:rPr>
        <w:t>i</w:t>
      </w:r>
      <w:r>
        <w:rPr>
          <w:rFonts w:ascii="Verdana"/>
          <w:spacing w:val="-3"/>
          <w:w w:val="86"/>
        </w:rPr>
        <w:t>t</w:t>
      </w:r>
      <w:r>
        <w:rPr>
          <w:rFonts w:ascii="Verdana"/>
          <w:spacing w:val="2"/>
          <w:w w:val="90"/>
        </w:rPr>
        <w:t>y</w:t>
      </w:r>
      <w:r>
        <w:rPr>
          <w:rFonts w:ascii="Verdana"/>
          <w:w w:val="61"/>
        </w:rPr>
        <w:t>:</w:t>
      </w:r>
    </w:p>
    <w:p w14:paraId="4629CF63" w14:textId="77777777" w:rsidR="00653C60" w:rsidRDefault="00653C60">
      <w:pPr>
        <w:pStyle w:val="BodyText"/>
        <w:rPr>
          <w:rFonts w:ascii="Verdana"/>
          <w:sz w:val="26"/>
        </w:rPr>
      </w:pPr>
    </w:p>
    <w:p w14:paraId="4D05ECC5" w14:textId="77777777" w:rsidR="00653C60" w:rsidRDefault="00145AE1">
      <w:pPr>
        <w:pStyle w:val="BodyText"/>
        <w:spacing w:before="223"/>
        <w:ind w:left="720"/>
        <w:rPr>
          <w:rFonts w:ascii="Verdana"/>
        </w:rPr>
      </w:pPr>
      <w:r>
        <w:rPr>
          <w:rFonts w:ascii="Verdana"/>
          <w:w w:val="95"/>
        </w:rPr>
        <w:t>I already knew:</w:t>
      </w:r>
    </w:p>
    <w:p w14:paraId="7759194E" w14:textId="77777777" w:rsidR="00653C60" w:rsidRDefault="00653C60">
      <w:pPr>
        <w:pStyle w:val="BodyText"/>
        <w:rPr>
          <w:rFonts w:ascii="Verdana"/>
          <w:sz w:val="20"/>
        </w:rPr>
      </w:pPr>
    </w:p>
    <w:p w14:paraId="302CBA13" w14:textId="77777777" w:rsidR="00653C60" w:rsidRDefault="00653C60">
      <w:pPr>
        <w:pStyle w:val="BodyText"/>
        <w:rPr>
          <w:rFonts w:ascii="Verdana"/>
          <w:sz w:val="20"/>
        </w:rPr>
      </w:pPr>
    </w:p>
    <w:p w14:paraId="3EEB44BE" w14:textId="77777777" w:rsidR="00653C60" w:rsidRDefault="00145AE1">
      <w:pPr>
        <w:pStyle w:val="BodyText"/>
        <w:spacing w:before="1"/>
        <w:rPr>
          <w:rFonts w:ascii="Verdana"/>
          <w:sz w:val="21"/>
        </w:rPr>
      </w:pPr>
      <w:r>
        <w:pict w14:anchorId="63632BE3">
          <v:line id="_x0000_s1033" style="position:absolute;z-index:-251654656;mso-wrap-distance-left:0;mso-wrap-distance-right:0;mso-position-horizontal-relative:page" from="36pt,15.1pt" to="530.9pt,15.1pt" strokeweight=".19472mm">
            <w10:wrap type="topAndBottom" anchorx="page"/>
          </v:line>
        </w:pict>
      </w:r>
    </w:p>
    <w:p w14:paraId="62B8FEB2" w14:textId="77777777" w:rsidR="00653C60" w:rsidRDefault="00653C60">
      <w:pPr>
        <w:pStyle w:val="BodyText"/>
        <w:rPr>
          <w:rFonts w:ascii="Verdana"/>
          <w:sz w:val="20"/>
        </w:rPr>
      </w:pPr>
    </w:p>
    <w:p w14:paraId="6E0FCC0D" w14:textId="77777777" w:rsidR="00653C60" w:rsidRDefault="00653C60">
      <w:pPr>
        <w:pStyle w:val="BodyText"/>
        <w:rPr>
          <w:rFonts w:ascii="Verdana"/>
          <w:sz w:val="20"/>
        </w:rPr>
      </w:pPr>
    </w:p>
    <w:p w14:paraId="6F14034F" w14:textId="77777777" w:rsidR="00653C60" w:rsidRDefault="00145AE1">
      <w:pPr>
        <w:pStyle w:val="BodyText"/>
        <w:spacing w:before="9"/>
        <w:rPr>
          <w:rFonts w:ascii="Verdana"/>
          <w:sz w:val="19"/>
        </w:rPr>
      </w:pPr>
      <w:r>
        <w:pict w14:anchorId="6E9799C6">
          <v:line id="_x0000_s1032" style="position:absolute;z-index:-251653632;mso-wrap-distance-left:0;mso-wrap-distance-right:0;mso-position-horizontal-relative:page" from="36pt,14.3pt" to="530.9pt,14.3pt" strokeweight=".19472mm">
            <w10:wrap type="topAndBottom" anchorx="page"/>
          </v:line>
        </w:pict>
      </w:r>
    </w:p>
    <w:p w14:paraId="6DCFDFD0" w14:textId="77777777" w:rsidR="00653C60" w:rsidRDefault="00653C60">
      <w:pPr>
        <w:pStyle w:val="BodyText"/>
        <w:rPr>
          <w:rFonts w:ascii="Verdana"/>
          <w:sz w:val="20"/>
        </w:rPr>
      </w:pPr>
    </w:p>
    <w:p w14:paraId="5ACA20FA" w14:textId="77777777" w:rsidR="00653C60" w:rsidRDefault="00653C60">
      <w:pPr>
        <w:pStyle w:val="BodyText"/>
        <w:rPr>
          <w:rFonts w:ascii="Verdana"/>
          <w:sz w:val="20"/>
        </w:rPr>
      </w:pPr>
    </w:p>
    <w:p w14:paraId="175FFEC0" w14:textId="77777777" w:rsidR="00653C60" w:rsidRDefault="00145AE1">
      <w:pPr>
        <w:pStyle w:val="BodyText"/>
        <w:spacing w:before="2"/>
        <w:rPr>
          <w:rFonts w:ascii="Verdana"/>
          <w:sz w:val="20"/>
        </w:rPr>
      </w:pPr>
      <w:r>
        <w:pict w14:anchorId="48F339DD">
          <v:line id="_x0000_s1031" style="position:absolute;z-index:-251652608;mso-wrap-distance-left:0;mso-wrap-distance-right:0;mso-position-horizontal-relative:page" from="36pt,14.5pt" to="530.9pt,14.5pt" strokeweight=".19472mm">
            <w10:wrap type="topAndBottom" anchorx="page"/>
          </v:line>
        </w:pict>
      </w:r>
    </w:p>
    <w:p w14:paraId="58BCBCC0" w14:textId="77777777" w:rsidR="00653C60" w:rsidRDefault="00653C60">
      <w:pPr>
        <w:pStyle w:val="BodyText"/>
        <w:rPr>
          <w:rFonts w:ascii="Verdana"/>
          <w:sz w:val="20"/>
        </w:rPr>
      </w:pPr>
    </w:p>
    <w:p w14:paraId="5BA20A02" w14:textId="77777777" w:rsidR="00653C60" w:rsidRDefault="00653C60">
      <w:pPr>
        <w:pStyle w:val="BodyText"/>
        <w:spacing w:before="2"/>
        <w:rPr>
          <w:rFonts w:ascii="Verdana"/>
          <w:sz w:val="15"/>
        </w:rPr>
      </w:pPr>
    </w:p>
    <w:p w14:paraId="7266DD05" w14:textId="77777777" w:rsidR="00653C60" w:rsidRDefault="00145AE1">
      <w:pPr>
        <w:pStyle w:val="BodyText"/>
        <w:spacing w:before="101"/>
        <w:ind w:left="720"/>
        <w:rPr>
          <w:rFonts w:ascii="Verdana"/>
        </w:rPr>
      </w:pPr>
      <w:r>
        <w:rPr>
          <w:rFonts w:ascii="Verdana"/>
          <w:w w:val="95"/>
        </w:rPr>
        <w:t>Now I also know:</w:t>
      </w:r>
    </w:p>
    <w:p w14:paraId="6F39F10A" w14:textId="77777777" w:rsidR="00653C60" w:rsidRDefault="00653C60">
      <w:pPr>
        <w:pStyle w:val="BodyText"/>
        <w:rPr>
          <w:rFonts w:ascii="Verdana"/>
          <w:sz w:val="20"/>
        </w:rPr>
      </w:pPr>
    </w:p>
    <w:p w14:paraId="1CE0FFF3" w14:textId="77777777" w:rsidR="00653C60" w:rsidRDefault="00653C60">
      <w:pPr>
        <w:pStyle w:val="BodyText"/>
        <w:rPr>
          <w:rFonts w:ascii="Verdana"/>
          <w:sz w:val="20"/>
        </w:rPr>
      </w:pPr>
    </w:p>
    <w:p w14:paraId="7EC7D5BB" w14:textId="77777777" w:rsidR="00653C60" w:rsidRDefault="00145AE1">
      <w:pPr>
        <w:pStyle w:val="BodyText"/>
        <w:rPr>
          <w:rFonts w:ascii="Verdana"/>
          <w:sz w:val="21"/>
        </w:rPr>
      </w:pPr>
      <w:r>
        <w:pict w14:anchorId="35FFB3B8">
          <v:line id="_x0000_s1030" style="position:absolute;z-index:-251651584;mso-wrap-distance-left:0;mso-wrap-distance-right:0;mso-position-horizontal-relative:page" from="36pt,15.05pt" to="530.9pt,15.05pt" strokeweight=".19472mm">
            <w10:wrap type="topAndBottom" anchorx="page"/>
          </v:line>
        </w:pict>
      </w:r>
    </w:p>
    <w:p w14:paraId="535F5993" w14:textId="77777777" w:rsidR="00653C60" w:rsidRDefault="00653C60">
      <w:pPr>
        <w:pStyle w:val="BodyText"/>
        <w:rPr>
          <w:rFonts w:ascii="Verdana"/>
          <w:sz w:val="20"/>
        </w:rPr>
      </w:pPr>
    </w:p>
    <w:p w14:paraId="0BFC32F3" w14:textId="77777777" w:rsidR="00653C60" w:rsidRDefault="00653C60">
      <w:pPr>
        <w:pStyle w:val="BodyText"/>
        <w:rPr>
          <w:rFonts w:ascii="Verdana"/>
          <w:sz w:val="20"/>
        </w:rPr>
      </w:pPr>
    </w:p>
    <w:p w14:paraId="653B3FE2" w14:textId="77777777" w:rsidR="00653C60" w:rsidRDefault="00145AE1">
      <w:pPr>
        <w:pStyle w:val="BodyText"/>
        <w:spacing w:before="2"/>
        <w:rPr>
          <w:rFonts w:ascii="Verdana"/>
          <w:sz w:val="20"/>
        </w:rPr>
      </w:pPr>
      <w:r>
        <w:pict w14:anchorId="2D9E6AEB">
          <v:group id="_x0000_s1027" style="position:absolute;margin-left:36pt;margin-top:14.25pt;width:495.05pt;height:.6pt;z-index:-251650560;mso-wrap-distance-left:0;mso-wrap-distance-right:0;mso-position-horizontal-relative:page" coordorigin="720,285" coordsize="9901,12">
            <v:line id="_x0000_s1029" style="position:absolute" from="720,291" to="8093,291" strokeweight=".19472mm"/>
            <v:line id="_x0000_s1028" style="position:absolute" from="8096,291" to="10621,291" strokeweight=".19472mm"/>
            <w10:wrap type="topAndBottom" anchorx="page"/>
          </v:group>
        </w:pict>
      </w:r>
    </w:p>
    <w:p w14:paraId="2D0EB65E" w14:textId="77777777" w:rsidR="00653C60" w:rsidRDefault="00653C60">
      <w:pPr>
        <w:pStyle w:val="BodyText"/>
        <w:rPr>
          <w:rFonts w:ascii="Verdana"/>
          <w:sz w:val="20"/>
        </w:rPr>
      </w:pPr>
    </w:p>
    <w:p w14:paraId="2876F1E4" w14:textId="77777777" w:rsidR="00653C60" w:rsidRDefault="00653C60">
      <w:pPr>
        <w:pStyle w:val="BodyText"/>
        <w:rPr>
          <w:rFonts w:ascii="Verdana"/>
          <w:sz w:val="20"/>
        </w:rPr>
      </w:pPr>
    </w:p>
    <w:p w14:paraId="762A8514" w14:textId="77777777" w:rsidR="00653C60" w:rsidRDefault="00145AE1">
      <w:pPr>
        <w:pStyle w:val="BodyText"/>
        <w:spacing w:before="9"/>
        <w:rPr>
          <w:rFonts w:ascii="Verdana"/>
          <w:sz w:val="19"/>
        </w:rPr>
      </w:pPr>
      <w:r>
        <w:pict w14:anchorId="31788161">
          <v:line id="_x0000_s1026" style="position:absolute;z-index:-251649536;mso-wrap-distance-left:0;mso-wrap-distance-right:0;mso-position-horizontal-relative:page" from="36pt,14.25pt" to="530.9pt,14.25pt" strokeweight=".19472mm">
            <w10:wrap type="topAndBottom" anchorx="page"/>
          </v:line>
        </w:pict>
      </w:r>
    </w:p>
    <w:sectPr w:rsidR="00653C60">
      <w:pgSz w:w="11910" w:h="16840"/>
      <w:pgMar w:top="1100" w:right="60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05AA" w14:textId="77777777" w:rsidR="00145AE1" w:rsidRDefault="00145AE1">
      <w:r>
        <w:separator/>
      </w:r>
    </w:p>
  </w:endnote>
  <w:endnote w:type="continuationSeparator" w:id="0">
    <w:p w14:paraId="3087E918" w14:textId="77777777" w:rsidR="00145AE1" w:rsidRDefault="0014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3D40" w14:textId="77777777" w:rsidR="00653C60" w:rsidRDefault="00145AE1">
    <w:pPr>
      <w:pStyle w:val="BodyText"/>
      <w:spacing w:line="14" w:lineRule="auto"/>
      <w:rPr>
        <w:sz w:val="20"/>
      </w:rPr>
    </w:pPr>
    <w:r>
      <w:rPr>
        <w:noProof/>
      </w:rPr>
      <w:drawing>
        <wp:anchor distT="0" distB="0" distL="0" distR="0" simplePos="0" relativeHeight="268416671" behindDoc="1" locked="0" layoutInCell="1" allowOverlap="1" wp14:anchorId="1812C7AB" wp14:editId="2382AA4A">
          <wp:simplePos x="0" y="0"/>
          <wp:positionH relativeFrom="page">
            <wp:posOffset>720090</wp:posOffset>
          </wp:positionH>
          <wp:positionV relativeFrom="page">
            <wp:posOffset>9062580</wp:posOffset>
          </wp:positionV>
          <wp:extent cx="6116320" cy="1163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6320" cy="1163320"/>
                  </a:xfrm>
                  <a:prstGeom prst="rect">
                    <a:avLst/>
                  </a:prstGeom>
                </pic:spPr>
              </pic:pic>
            </a:graphicData>
          </a:graphic>
        </wp:anchor>
      </w:drawing>
    </w:r>
    <w:r>
      <w:pict w14:anchorId="66CB9114">
        <v:shapetype id="_x0000_t202" coordsize="21600,21600" o:spt="202" path="m,l,21600r21600,l21600,xe">
          <v:stroke joinstyle="miter"/>
          <v:path gradientshapeok="t" o:connecttype="rect"/>
        </v:shapetype>
        <v:shape id="_x0000_s2050" type="#_x0000_t202" style="position:absolute;margin-left:532.7pt;margin-top:712.75pt;width:10.3pt;height:15.95pt;z-index:-18760;mso-position-horizontal-relative:page;mso-position-vertical-relative:page" filled="f" stroked="f">
          <v:textbox inset="0,0,0,0">
            <w:txbxContent>
              <w:p w14:paraId="348FDA53" w14:textId="77777777" w:rsidR="00653C60" w:rsidRDefault="00145AE1">
                <w:pPr>
                  <w:spacing w:before="20"/>
                  <w:ind w:left="4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CB59" w14:textId="77777777" w:rsidR="00653C60" w:rsidRDefault="00653C6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990A" w14:textId="77777777" w:rsidR="00653C60" w:rsidRDefault="00145AE1">
    <w:pPr>
      <w:pStyle w:val="BodyText"/>
      <w:spacing w:line="14" w:lineRule="auto"/>
      <w:rPr>
        <w:sz w:val="20"/>
      </w:rPr>
    </w:pPr>
    <w:r>
      <w:pict w14:anchorId="2A898EF3">
        <v:shapetype id="_x0000_t202" coordsize="21600,21600" o:spt="202" path="m,l,21600r21600,l21600,xe">
          <v:stroke joinstyle="miter"/>
          <v:path gradientshapeok="t" o:connecttype="rect"/>
        </v:shapetype>
        <v:shape id="_x0000_s2049" type="#_x0000_t202" style="position:absolute;margin-left:551.7pt;margin-top:792.85pt;width:9.8pt;height:14.85pt;z-index:-18736;mso-position-horizontal-relative:page;mso-position-vertical-relative:page" filled="f" stroked="f">
          <v:textbox inset="0,0,0,0">
            <w:txbxContent>
              <w:p w14:paraId="51F19E65" w14:textId="77777777" w:rsidR="00653C60" w:rsidRDefault="00145AE1">
                <w:pPr>
                  <w:pStyle w:val="BodyText"/>
                  <w:spacing w:before="2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E0E3" w14:textId="77777777" w:rsidR="00145AE1" w:rsidRDefault="00145AE1">
      <w:r>
        <w:separator/>
      </w:r>
    </w:p>
  </w:footnote>
  <w:footnote w:type="continuationSeparator" w:id="0">
    <w:p w14:paraId="42BF1AA2" w14:textId="77777777" w:rsidR="00145AE1" w:rsidRDefault="0014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7BA4"/>
    <w:multiLevelType w:val="hybridMultilevel"/>
    <w:tmpl w:val="418610E0"/>
    <w:lvl w:ilvl="0" w:tplc="C61C95D2">
      <w:numFmt w:val="bullet"/>
      <w:lvlText w:val="•"/>
      <w:lvlJc w:val="left"/>
      <w:pPr>
        <w:ind w:left="593" w:hanging="360"/>
      </w:pPr>
      <w:rPr>
        <w:rFonts w:ascii="Verdana" w:eastAsia="Verdana" w:hAnsi="Verdana" w:cs="Verdana" w:hint="default"/>
        <w:w w:val="111"/>
        <w:sz w:val="22"/>
        <w:szCs w:val="22"/>
      </w:rPr>
    </w:lvl>
    <w:lvl w:ilvl="1" w:tplc="365CDAF0">
      <w:numFmt w:val="bullet"/>
      <w:lvlText w:val="o"/>
      <w:lvlJc w:val="left"/>
      <w:pPr>
        <w:ind w:left="1342" w:hanging="361"/>
      </w:pPr>
      <w:rPr>
        <w:rFonts w:ascii="Courier New" w:eastAsia="Courier New" w:hAnsi="Courier New" w:cs="Courier New" w:hint="default"/>
        <w:w w:val="100"/>
        <w:sz w:val="22"/>
        <w:szCs w:val="22"/>
      </w:rPr>
    </w:lvl>
    <w:lvl w:ilvl="2" w:tplc="AB14BC98">
      <w:numFmt w:val="bullet"/>
      <w:lvlText w:val="•"/>
      <w:lvlJc w:val="left"/>
      <w:pPr>
        <w:ind w:left="2313" w:hanging="361"/>
      </w:pPr>
      <w:rPr>
        <w:rFonts w:hint="default"/>
      </w:rPr>
    </w:lvl>
    <w:lvl w:ilvl="3" w:tplc="BD669B14">
      <w:numFmt w:val="bullet"/>
      <w:lvlText w:val="•"/>
      <w:lvlJc w:val="left"/>
      <w:pPr>
        <w:ind w:left="3286" w:hanging="361"/>
      </w:pPr>
      <w:rPr>
        <w:rFonts w:hint="default"/>
      </w:rPr>
    </w:lvl>
    <w:lvl w:ilvl="4" w:tplc="C2D2A096">
      <w:numFmt w:val="bullet"/>
      <w:lvlText w:val="•"/>
      <w:lvlJc w:val="left"/>
      <w:pPr>
        <w:ind w:left="4259" w:hanging="361"/>
      </w:pPr>
      <w:rPr>
        <w:rFonts w:hint="default"/>
      </w:rPr>
    </w:lvl>
    <w:lvl w:ilvl="5" w:tplc="04906538">
      <w:numFmt w:val="bullet"/>
      <w:lvlText w:val="•"/>
      <w:lvlJc w:val="left"/>
      <w:pPr>
        <w:ind w:left="5232" w:hanging="361"/>
      </w:pPr>
      <w:rPr>
        <w:rFonts w:hint="default"/>
      </w:rPr>
    </w:lvl>
    <w:lvl w:ilvl="6" w:tplc="752EE140">
      <w:numFmt w:val="bullet"/>
      <w:lvlText w:val="•"/>
      <w:lvlJc w:val="left"/>
      <w:pPr>
        <w:ind w:left="6206" w:hanging="361"/>
      </w:pPr>
      <w:rPr>
        <w:rFonts w:hint="default"/>
      </w:rPr>
    </w:lvl>
    <w:lvl w:ilvl="7" w:tplc="1080609C">
      <w:numFmt w:val="bullet"/>
      <w:lvlText w:val="•"/>
      <w:lvlJc w:val="left"/>
      <w:pPr>
        <w:ind w:left="7179" w:hanging="361"/>
      </w:pPr>
      <w:rPr>
        <w:rFonts w:hint="default"/>
      </w:rPr>
    </w:lvl>
    <w:lvl w:ilvl="8" w:tplc="DB1416D2">
      <w:numFmt w:val="bullet"/>
      <w:lvlText w:val="•"/>
      <w:lvlJc w:val="left"/>
      <w:pPr>
        <w:ind w:left="8152" w:hanging="361"/>
      </w:pPr>
      <w:rPr>
        <w:rFonts w:hint="default"/>
      </w:rPr>
    </w:lvl>
  </w:abstractNum>
  <w:abstractNum w:abstractNumId="1" w15:restartNumberingAfterBreak="0">
    <w:nsid w:val="6C6824CE"/>
    <w:multiLevelType w:val="hybridMultilevel"/>
    <w:tmpl w:val="48AA201A"/>
    <w:lvl w:ilvl="0" w:tplc="DBA85104">
      <w:numFmt w:val="bullet"/>
      <w:lvlText w:val=""/>
      <w:lvlJc w:val="left"/>
      <w:pPr>
        <w:ind w:left="593" w:hanging="360"/>
      </w:pPr>
      <w:rPr>
        <w:rFonts w:ascii="Symbol" w:eastAsia="Symbol" w:hAnsi="Symbol" w:cs="Symbol" w:hint="default"/>
        <w:w w:val="100"/>
        <w:sz w:val="22"/>
        <w:szCs w:val="22"/>
      </w:rPr>
    </w:lvl>
    <w:lvl w:ilvl="1" w:tplc="5A4A53D0">
      <w:numFmt w:val="bullet"/>
      <w:lvlText w:val="o"/>
      <w:lvlJc w:val="left"/>
      <w:pPr>
        <w:ind w:left="233" w:hanging="361"/>
      </w:pPr>
      <w:rPr>
        <w:rFonts w:ascii="Courier New" w:eastAsia="Courier New" w:hAnsi="Courier New" w:cs="Courier New" w:hint="default"/>
        <w:w w:val="100"/>
        <w:sz w:val="22"/>
        <w:szCs w:val="22"/>
      </w:rPr>
    </w:lvl>
    <w:lvl w:ilvl="2" w:tplc="DA78B382">
      <w:numFmt w:val="bullet"/>
      <w:lvlText w:val="•"/>
      <w:lvlJc w:val="left"/>
      <w:pPr>
        <w:ind w:left="1655" w:hanging="361"/>
      </w:pPr>
      <w:rPr>
        <w:rFonts w:hint="default"/>
      </w:rPr>
    </w:lvl>
    <w:lvl w:ilvl="3" w:tplc="121E74B0">
      <w:numFmt w:val="bullet"/>
      <w:lvlText w:val="•"/>
      <w:lvlJc w:val="left"/>
      <w:pPr>
        <w:ind w:left="2710" w:hanging="361"/>
      </w:pPr>
      <w:rPr>
        <w:rFonts w:hint="default"/>
      </w:rPr>
    </w:lvl>
    <w:lvl w:ilvl="4" w:tplc="E3886F84">
      <w:numFmt w:val="bullet"/>
      <w:lvlText w:val="•"/>
      <w:lvlJc w:val="left"/>
      <w:pPr>
        <w:ind w:left="3766" w:hanging="361"/>
      </w:pPr>
      <w:rPr>
        <w:rFonts w:hint="default"/>
      </w:rPr>
    </w:lvl>
    <w:lvl w:ilvl="5" w:tplc="BDF26490">
      <w:numFmt w:val="bullet"/>
      <w:lvlText w:val="•"/>
      <w:lvlJc w:val="left"/>
      <w:pPr>
        <w:ind w:left="4821" w:hanging="361"/>
      </w:pPr>
      <w:rPr>
        <w:rFonts w:hint="default"/>
      </w:rPr>
    </w:lvl>
    <w:lvl w:ilvl="6" w:tplc="55503304">
      <w:numFmt w:val="bullet"/>
      <w:lvlText w:val="•"/>
      <w:lvlJc w:val="left"/>
      <w:pPr>
        <w:ind w:left="5877" w:hanging="361"/>
      </w:pPr>
      <w:rPr>
        <w:rFonts w:hint="default"/>
      </w:rPr>
    </w:lvl>
    <w:lvl w:ilvl="7" w:tplc="848EE490">
      <w:numFmt w:val="bullet"/>
      <w:lvlText w:val="•"/>
      <w:lvlJc w:val="left"/>
      <w:pPr>
        <w:ind w:left="6932" w:hanging="361"/>
      </w:pPr>
      <w:rPr>
        <w:rFonts w:hint="default"/>
      </w:rPr>
    </w:lvl>
    <w:lvl w:ilvl="8" w:tplc="07606488">
      <w:numFmt w:val="bullet"/>
      <w:lvlText w:val="•"/>
      <w:lvlJc w:val="left"/>
      <w:pPr>
        <w:ind w:left="798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3C60"/>
    <w:rsid w:val="00145AE1"/>
    <w:rsid w:val="00653C60"/>
    <w:rsid w:val="006A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6118E3"/>
  <w15:docId w15:val="{53DA77FC-F8E1-47FA-898C-3E85B09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outlineLvl w:val="0"/>
    </w:pPr>
    <w:rPr>
      <w:rFonts w:ascii="Verdana" w:eastAsia="Verdana" w:hAnsi="Verdana" w:cs="Verdana"/>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593"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epap.org/sites/default/files/curvas_oms.pdf" TargetMode="Externa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footer" Target="footer1.xml"/><Relationship Id="rId12" Type="http://schemas.openxmlformats.org/officeDocument/2006/relationships/hyperlink" Target="http://www.aepap.org/sites/default/files/curvas_oms.pdf" TargetMode="External"/><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data/series/sr_11/sr11_252.pdf"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cdc.gov/nchs/data/series/sr_11/sr11_25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c.gov/nchs/data/series/sr_11/sr11_252.pdf" TargetMode="External"/><Relationship Id="rId14" Type="http://schemas.openxmlformats.org/officeDocument/2006/relationships/hyperlink" Target="http://www.aepap.org/sites/default/files/curvas_oms.pdf"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Palop</dc:creator>
  <cp:lastModifiedBy>Eleni Myrtsioti</cp:lastModifiedBy>
  <cp:revision>2</cp:revision>
  <dcterms:created xsi:type="dcterms:W3CDTF">2019-05-07T17:54:00Z</dcterms:created>
  <dcterms:modified xsi:type="dcterms:W3CDTF">2019-05-07T17:54:00Z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Acrobat.com CombinePDF Service 1.0.0</vt:lpwstr>
  </property>
  <property fmtid="{D5CDD505-2E9C-101B-9397-08002B2CF9AE}" pid="4" name="LastSaved">
    <vt:filetime>2019-05-07T00:00:00Z</vt:filetime>
  </property>
</Properties>
</file>